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B754" w14:textId="77777777" w:rsidR="008A145B" w:rsidRDefault="0061483D">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noProof/>
          <w:sz w:val="28"/>
          <w:szCs w:val="28"/>
        </w:rPr>
        <w:drawing>
          <wp:anchor distT="114300" distB="114300" distL="114300" distR="114300" simplePos="0" relativeHeight="251658240" behindDoc="1" locked="0" layoutInCell="1" hidden="0" allowOverlap="1" wp14:anchorId="2B5E99AF" wp14:editId="673AA018">
            <wp:simplePos x="0" y="0"/>
            <wp:positionH relativeFrom="page">
              <wp:posOffset>1817850</wp:posOffset>
            </wp:positionH>
            <wp:positionV relativeFrom="page">
              <wp:posOffset>681038</wp:posOffset>
            </wp:positionV>
            <wp:extent cx="3926941" cy="11430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926941" cy="1143000"/>
                    </a:xfrm>
                    <a:prstGeom prst="rect">
                      <a:avLst/>
                    </a:prstGeom>
                    <a:ln/>
                  </pic:spPr>
                </pic:pic>
              </a:graphicData>
            </a:graphic>
          </wp:anchor>
        </w:drawing>
      </w:r>
    </w:p>
    <w:p w14:paraId="3156F8D8" w14:textId="77777777" w:rsidR="008A145B" w:rsidRDefault="008A145B">
      <w:pPr>
        <w:rPr>
          <w:rFonts w:ascii="Calibri" w:eastAsia="Calibri" w:hAnsi="Calibri" w:cs="Calibri"/>
          <w:sz w:val="28"/>
          <w:szCs w:val="28"/>
        </w:rPr>
      </w:pPr>
    </w:p>
    <w:p w14:paraId="70953C86" w14:textId="77777777" w:rsidR="008A145B" w:rsidRDefault="008A145B">
      <w:pPr>
        <w:rPr>
          <w:rFonts w:ascii="Calibri" w:eastAsia="Calibri" w:hAnsi="Calibri" w:cs="Calibri"/>
          <w:sz w:val="28"/>
          <w:szCs w:val="28"/>
        </w:rPr>
      </w:pPr>
    </w:p>
    <w:p w14:paraId="283FDA84" w14:textId="77777777" w:rsidR="008A145B" w:rsidRDefault="008A145B">
      <w:pPr>
        <w:rPr>
          <w:rFonts w:ascii="Calibri" w:eastAsia="Calibri" w:hAnsi="Calibri" w:cs="Calibri"/>
          <w:sz w:val="28"/>
          <w:szCs w:val="28"/>
        </w:rPr>
      </w:pPr>
    </w:p>
    <w:p w14:paraId="34AEBAEB" w14:textId="77777777" w:rsidR="008A145B" w:rsidRDefault="008A145B">
      <w:pPr>
        <w:rPr>
          <w:rFonts w:ascii="Calibri" w:eastAsia="Calibri" w:hAnsi="Calibri" w:cs="Calibri"/>
        </w:rPr>
      </w:pPr>
    </w:p>
    <w:p w14:paraId="2E458F5B" w14:textId="77777777" w:rsidR="008A145B" w:rsidRDefault="008A145B">
      <w:pPr>
        <w:rPr>
          <w:rFonts w:ascii="Calibri" w:eastAsia="Calibri" w:hAnsi="Calibri" w:cs="Calibri"/>
          <w:sz w:val="28"/>
          <w:szCs w:val="28"/>
        </w:rPr>
      </w:pPr>
    </w:p>
    <w:p w14:paraId="3D996290" w14:textId="77777777" w:rsidR="008A145B" w:rsidRDefault="008A145B">
      <w:pPr>
        <w:rPr>
          <w:rFonts w:ascii="Calibri" w:eastAsia="Calibri" w:hAnsi="Calibri" w:cs="Calibri"/>
          <w:sz w:val="28"/>
          <w:szCs w:val="28"/>
        </w:rPr>
      </w:pPr>
    </w:p>
    <w:p w14:paraId="4066F33F" w14:textId="77777777" w:rsidR="008A145B" w:rsidRDefault="008A145B">
      <w:pPr>
        <w:pBdr>
          <w:top w:val="nil"/>
          <w:left w:val="nil"/>
          <w:bottom w:val="nil"/>
          <w:right w:val="nil"/>
          <w:between w:val="nil"/>
        </w:pBdr>
        <w:jc w:val="center"/>
        <w:rPr>
          <w:rFonts w:ascii="Calibri" w:eastAsia="Calibri" w:hAnsi="Calibri" w:cs="Calibri"/>
          <w:b/>
          <w:color w:val="000000"/>
          <w:sz w:val="28"/>
          <w:szCs w:val="28"/>
        </w:rPr>
      </w:pPr>
    </w:p>
    <w:p w14:paraId="488E95EC" w14:textId="77777777" w:rsidR="008A145B" w:rsidRDefault="0061483D">
      <w:pPr>
        <w:pBdr>
          <w:top w:val="nil"/>
          <w:left w:val="nil"/>
          <w:bottom w:val="nil"/>
          <w:right w:val="nil"/>
          <w:between w:val="nil"/>
        </w:pBdr>
        <w:jc w:val="center"/>
        <w:rPr>
          <w:rFonts w:ascii="Calibri" w:eastAsia="Calibri" w:hAnsi="Calibri" w:cs="Calibri"/>
          <w:b/>
          <w:color w:val="4472C4"/>
          <w:sz w:val="28"/>
          <w:szCs w:val="28"/>
        </w:rPr>
      </w:pPr>
      <w:r>
        <w:rPr>
          <w:noProof/>
        </w:rPr>
        <w:drawing>
          <wp:anchor distT="0" distB="0" distL="0" distR="0" simplePos="0" relativeHeight="251659264" behindDoc="1" locked="0" layoutInCell="1" hidden="0" allowOverlap="1" wp14:anchorId="4F1CAA89" wp14:editId="19C7203D">
            <wp:simplePos x="0" y="0"/>
            <wp:positionH relativeFrom="column">
              <wp:posOffset>2895600</wp:posOffset>
            </wp:positionH>
            <wp:positionV relativeFrom="paragraph">
              <wp:posOffset>169416</wp:posOffset>
            </wp:positionV>
            <wp:extent cx="2258377" cy="49127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58377" cy="491270"/>
                    </a:xfrm>
                    <a:prstGeom prst="rect">
                      <a:avLst/>
                    </a:prstGeom>
                    <a:ln/>
                  </pic:spPr>
                </pic:pic>
              </a:graphicData>
            </a:graphic>
          </wp:anchor>
        </w:drawing>
      </w:r>
    </w:p>
    <w:p w14:paraId="211A5701" w14:textId="77777777" w:rsidR="008A145B" w:rsidRDefault="008A145B">
      <w:pPr>
        <w:pBdr>
          <w:top w:val="nil"/>
          <w:left w:val="nil"/>
          <w:bottom w:val="nil"/>
          <w:right w:val="nil"/>
          <w:between w:val="nil"/>
        </w:pBdr>
        <w:jc w:val="center"/>
        <w:rPr>
          <w:rFonts w:ascii="Calibri" w:eastAsia="Calibri" w:hAnsi="Calibri" w:cs="Calibri"/>
          <w:b/>
          <w:color w:val="4472C4"/>
          <w:sz w:val="28"/>
          <w:szCs w:val="28"/>
        </w:rPr>
      </w:pPr>
    </w:p>
    <w:p w14:paraId="0A8873CB" w14:textId="77777777" w:rsidR="008A145B" w:rsidRDefault="0061483D">
      <w:pPr>
        <w:rPr>
          <w:rFonts w:ascii="Calibri" w:eastAsia="Calibri" w:hAnsi="Calibri" w:cs="Calibri"/>
          <w:b/>
          <w:color w:val="000000"/>
          <w:sz w:val="28"/>
          <w:szCs w:val="28"/>
        </w:rPr>
      </w:pPr>
      <w:r>
        <w:rPr>
          <w:rFonts w:ascii="Calibri" w:eastAsia="Calibri" w:hAnsi="Calibri" w:cs="Calibri"/>
          <w:b/>
          <w:color w:val="4472C4"/>
          <w:sz w:val="36"/>
          <w:szCs w:val="36"/>
        </w:rPr>
        <w:t xml:space="preserve">                   en partenariat avec</w:t>
      </w:r>
    </w:p>
    <w:p w14:paraId="2FCEEF97" w14:textId="77777777" w:rsidR="008A145B" w:rsidRDefault="008A145B">
      <w:pPr>
        <w:pBdr>
          <w:top w:val="nil"/>
          <w:left w:val="nil"/>
          <w:bottom w:val="nil"/>
          <w:right w:val="nil"/>
          <w:between w:val="nil"/>
        </w:pBdr>
        <w:jc w:val="center"/>
        <w:rPr>
          <w:rFonts w:ascii="Calibri" w:eastAsia="Calibri" w:hAnsi="Calibri" w:cs="Calibri"/>
          <w:b/>
          <w:color w:val="000000"/>
          <w:sz w:val="28"/>
          <w:szCs w:val="28"/>
        </w:rPr>
      </w:pPr>
    </w:p>
    <w:p w14:paraId="30CA3A37" w14:textId="77777777" w:rsidR="008A145B" w:rsidRDefault="008A145B">
      <w:pPr>
        <w:rPr>
          <w:rFonts w:ascii="Calibri" w:eastAsia="Calibri" w:hAnsi="Calibri" w:cs="Calibri"/>
          <w:sz w:val="28"/>
          <w:szCs w:val="28"/>
        </w:rPr>
      </w:pPr>
    </w:p>
    <w:p w14:paraId="592818F6" w14:textId="77777777" w:rsidR="008A145B" w:rsidRDefault="008A145B">
      <w:pPr>
        <w:rPr>
          <w:rFonts w:ascii="Calibri" w:eastAsia="Calibri" w:hAnsi="Calibri" w:cs="Calibri"/>
          <w:sz w:val="28"/>
          <w:szCs w:val="28"/>
        </w:rPr>
      </w:pPr>
    </w:p>
    <w:p w14:paraId="72526C0E" w14:textId="77777777" w:rsidR="008A145B" w:rsidRDefault="008A145B">
      <w:pPr>
        <w:rPr>
          <w:rFonts w:ascii="Calibri" w:eastAsia="Calibri" w:hAnsi="Calibri" w:cs="Calibri"/>
          <w:sz w:val="28"/>
          <w:szCs w:val="28"/>
        </w:rPr>
      </w:pPr>
    </w:p>
    <w:p w14:paraId="5F085B5B" w14:textId="77777777" w:rsidR="008A145B" w:rsidRDefault="008A145B">
      <w:pPr>
        <w:rPr>
          <w:rFonts w:ascii="Calibri" w:eastAsia="Calibri" w:hAnsi="Calibri" w:cs="Calibri"/>
          <w:sz w:val="28"/>
          <w:szCs w:val="28"/>
        </w:rPr>
      </w:pPr>
    </w:p>
    <w:p w14:paraId="5EA59F14" w14:textId="77777777" w:rsidR="008A145B" w:rsidRDefault="0061483D">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Appel à manifestation d’intérêt</w:t>
      </w:r>
    </w:p>
    <w:p w14:paraId="12D4A71F" w14:textId="77777777" w:rsidR="008A145B" w:rsidRDefault="0061483D">
      <w:pPr>
        <w:pBdr>
          <w:top w:val="nil"/>
          <w:left w:val="nil"/>
          <w:bottom w:val="nil"/>
          <w:right w:val="nil"/>
          <w:between w:val="nil"/>
        </w:pBdr>
        <w:jc w:val="center"/>
        <w:rPr>
          <w:rFonts w:ascii="Calibri" w:eastAsia="Calibri" w:hAnsi="Calibri" w:cs="Calibri"/>
          <w:b/>
          <w:color w:val="000000"/>
          <w:sz w:val="34"/>
          <w:szCs w:val="34"/>
        </w:rPr>
      </w:pPr>
      <w:r>
        <w:rPr>
          <w:rFonts w:ascii="Calibri" w:eastAsia="Calibri" w:hAnsi="Calibri" w:cs="Calibri"/>
          <w:b/>
          <w:color w:val="000000"/>
          <w:sz w:val="34"/>
          <w:szCs w:val="34"/>
        </w:rPr>
        <w:t xml:space="preserve"> « Prévention et lutte contre la pauvreté des enfants et des jeunes »</w:t>
      </w:r>
    </w:p>
    <w:p w14:paraId="031C1679" w14:textId="77777777" w:rsidR="008A145B" w:rsidRDefault="008A145B">
      <w:pPr>
        <w:pBdr>
          <w:top w:val="nil"/>
          <w:left w:val="nil"/>
          <w:bottom w:val="nil"/>
          <w:right w:val="nil"/>
          <w:between w:val="nil"/>
        </w:pBdr>
        <w:jc w:val="center"/>
        <w:rPr>
          <w:rFonts w:ascii="Calibri" w:eastAsia="Calibri" w:hAnsi="Calibri" w:cs="Calibri"/>
          <w:b/>
          <w:color w:val="000000"/>
          <w:sz w:val="34"/>
          <w:szCs w:val="34"/>
        </w:rPr>
      </w:pPr>
    </w:p>
    <w:p w14:paraId="6796DB00" w14:textId="77777777" w:rsidR="008A145B" w:rsidRDefault="0061483D">
      <w:pPr>
        <w:pBdr>
          <w:top w:val="nil"/>
          <w:left w:val="nil"/>
          <w:bottom w:val="nil"/>
          <w:right w:val="nil"/>
          <w:between w:val="nil"/>
        </w:pBdr>
        <w:jc w:val="center"/>
        <w:rPr>
          <w:rFonts w:ascii="Calibri" w:eastAsia="Calibri" w:hAnsi="Calibri" w:cs="Calibri"/>
          <w:b/>
          <w:color w:val="000000"/>
          <w:sz w:val="38"/>
          <w:szCs w:val="38"/>
        </w:rPr>
      </w:pPr>
      <w:r>
        <w:rPr>
          <w:rFonts w:ascii="Calibri" w:eastAsia="Calibri" w:hAnsi="Calibri" w:cs="Calibri"/>
          <w:b/>
          <w:color w:val="000000"/>
          <w:sz w:val="38"/>
          <w:szCs w:val="38"/>
        </w:rPr>
        <w:t>Cahier des charges</w:t>
      </w:r>
    </w:p>
    <w:p w14:paraId="215C6DF0" w14:textId="77777777" w:rsidR="008A145B" w:rsidRDefault="008A145B">
      <w:pPr>
        <w:rPr>
          <w:rFonts w:ascii="Calibri" w:eastAsia="Calibri" w:hAnsi="Calibri" w:cs="Calibri"/>
        </w:rPr>
      </w:pPr>
    </w:p>
    <w:p w14:paraId="71F25FFC" w14:textId="77777777" w:rsidR="008A145B" w:rsidRDefault="008A145B">
      <w:pPr>
        <w:pBdr>
          <w:top w:val="nil"/>
          <w:left w:val="nil"/>
          <w:bottom w:val="nil"/>
          <w:right w:val="nil"/>
          <w:between w:val="nil"/>
        </w:pBdr>
        <w:jc w:val="center"/>
        <w:rPr>
          <w:rFonts w:ascii="Calibri" w:eastAsia="Calibri" w:hAnsi="Calibri" w:cs="Calibri"/>
        </w:rPr>
      </w:pPr>
    </w:p>
    <w:p w14:paraId="7A59318B" w14:textId="77777777" w:rsidR="008A145B" w:rsidRDefault="0061483D">
      <w:pPr>
        <w:pBdr>
          <w:top w:val="nil"/>
          <w:left w:val="nil"/>
          <w:bottom w:val="nil"/>
          <w:right w:val="nil"/>
          <w:between w:val="nil"/>
        </w:pBdr>
        <w:jc w:val="center"/>
        <w:rPr>
          <w:rFonts w:ascii="Calibri" w:eastAsia="Calibri" w:hAnsi="Calibri" w:cs="Calibri"/>
        </w:rPr>
      </w:pPr>
      <w:r>
        <w:rPr>
          <w:rFonts w:ascii="Calibri" w:eastAsia="Calibri" w:hAnsi="Calibri" w:cs="Calibri"/>
          <w:noProof/>
        </w:rPr>
        <w:drawing>
          <wp:anchor distT="114300" distB="114300" distL="114300" distR="114300" simplePos="0" relativeHeight="251660288" behindDoc="0" locked="0" layoutInCell="1" hidden="0" allowOverlap="1" wp14:anchorId="072C8F2B" wp14:editId="537D1147">
            <wp:simplePos x="0" y="0"/>
            <wp:positionH relativeFrom="page">
              <wp:posOffset>1148715</wp:posOffset>
            </wp:positionH>
            <wp:positionV relativeFrom="page">
              <wp:posOffset>5879936</wp:posOffset>
            </wp:positionV>
            <wp:extent cx="5257800" cy="2724150"/>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257800" cy="2724150"/>
                    </a:xfrm>
                    <a:prstGeom prst="rect">
                      <a:avLst/>
                    </a:prstGeom>
                    <a:ln/>
                  </pic:spPr>
                </pic:pic>
              </a:graphicData>
            </a:graphic>
          </wp:anchor>
        </w:drawing>
      </w:r>
    </w:p>
    <w:p w14:paraId="4ACE8A05" w14:textId="77777777" w:rsidR="008A145B" w:rsidRDefault="008A145B">
      <w:pPr>
        <w:pBdr>
          <w:top w:val="nil"/>
          <w:left w:val="nil"/>
          <w:bottom w:val="nil"/>
          <w:right w:val="nil"/>
          <w:between w:val="nil"/>
        </w:pBdr>
        <w:jc w:val="center"/>
        <w:rPr>
          <w:rFonts w:ascii="Calibri" w:eastAsia="Calibri" w:hAnsi="Calibri" w:cs="Calibri"/>
        </w:rPr>
      </w:pPr>
    </w:p>
    <w:p w14:paraId="7091CAA3" w14:textId="77777777" w:rsidR="008A145B" w:rsidRDefault="008A145B">
      <w:pPr>
        <w:pBdr>
          <w:top w:val="nil"/>
          <w:left w:val="nil"/>
          <w:bottom w:val="nil"/>
          <w:right w:val="nil"/>
          <w:between w:val="nil"/>
        </w:pBdr>
        <w:jc w:val="center"/>
        <w:rPr>
          <w:rFonts w:ascii="Calibri" w:eastAsia="Calibri" w:hAnsi="Calibri" w:cs="Calibri"/>
        </w:rPr>
      </w:pPr>
    </w:p>
    <w:p w14:paraId="2417D3D7" w14:textId="77777777" w:rsidR="008A145B" w:rsidRDefault="008A145B">
      <w:pPr>
        <w:pBdr>
          <w:top w:val="nil"/>
          <w:left w:val="nil"/>
          <w:bottom w:val="nil"/>
          <w:right w:val="nil"/>
          <w:between w:val="nil"/>
        </w:pBdr>
        <w:jc w:val="center"/>
        <w:rPr>
          <w:rFonts w:ascii="Calibri" w:eastAsia="Calibri" w:hAnsi="Calibri" w:cs="Calibri"/>
        </w:rPr>
      </w:pPr>
    </w:p>
    <w:p w14:paraId="4126A610" w14:textId="77777777" w:rsidR="008A145B" w:rsidRDefault="008A145B">
      <w:pPr>
        <w:pBdr>
          <w:top w:val="nil"/>
          <w:left w:val="nil"/>
          <w:bottom w:val="nil"/>
          <w:right w:val="nil"/>
          <w:between w:val="nil"/>
        </w:pBdr>
        <w:jc w:val="center"/>
        <w:rPr>
          <w:rFonts w:ascii="Calibri" w:eastAsia="Calibri" w:hAnsi="Calibri" w:cs="Calibri"/>
        </w:rPr>
      </w:pPr>
    </w:p>
    <w:p w14:paraId="02BD8E2E" w14:textId="77777777" w:rsidR="008A145B" w:rsidRDefault="008A145B">
      <w:pPr>
        <w:pBdr>
          <w:top w:val="nil"/>
          <w:left w:val="nil"/>
          <w:bottom w:val="nil"/>
          <w:right w:val="nil"/>
          <w:between w:val="nil"/>
        </w:pBdr>
        <w:jc w:val="center"/>
        <w:rPr>
          <w:rFonts w:ascii="Calibri" w:eastAsia="Calibri" w:hAnsi="Calibri" w:cs="Calibri"/>
        </w:rPr>
      </w:pPr>
    </w:p>
    <w:p w14:paraId="3D04306F" w14:textId="77777777" w:rsidR="008A145B" w:rsidRDefault="008A145B">
      <w:pPr>
        <w:pBdr>
          <w:top w:val="nil"/>
          <w:left w:val="nil"/>
          <w:bottom w:val="nil"/>
          <w:right w:val="nil"/>
          <w:between w:val="nil"/>
        </w:pBdr>
        <w:jc w:val="center"/>
        <w:rPr>
          <w:rFonts w:ascii="Calibri" w:eastAsia="Calibri" w:hAnsi="Calibri" w:cs="Calibri"/>
        </w:rPr>
      </w:pPr>
    </w:p>
    <w:p w14:paraId="64C2F53B" w14:textId="77777777" w:rsidR="008A145B" w:rsidRDefault="008A145B">
      <w:pPr>
        <w:rPr>
          <w:rFonts w:ascii="Calibri" w:eastAsia="Calibri" w:hAnsi="Calibri" w:cs="Calibri"/>
          <w:sz w:val="28"/>
          <w:szCs w:val="28"/>
        </w:rPr>
      </w:pPr>
    </w:p>
    <w:p w14:paraId="2646C049" w14:textId="77777777" w:rsidR="008A145B" w:rsidRDefault="008A145B">
      <w:pPr>
        <w:jc w:val="center"/>
        <w:rPr>
          <w:rFonts w:ascii="Calibri" w:eastAsia="Calibri" w:hAnsi="Calibri" w:cs="Calibri"/>
          <w:b/>
          <w:sz w:val="28"/>
          <w:szCs w:val="28"/>
        </w:rPr>
      </w:pPr>
    </w:p>
    <w:p w14:paraId="034B80EC" w14:textId="77777777" w:rsidR="008A145B" w:rsidRDefault="008A145B">
      <w:pPr>
        <w:jc w:val="center"/>
        <w:rPr>
          <w:rFonts w:ascii="Calibri" w:eastAsia="Calibri" w:hAnsi="Calibri" w:cs="Calibri"/>
          <w:b/>
          <w:sz w:val="28"/>
          <w:szCs w:val="28"/>
        </w:rPr>
      </w:pPr>
    </w:p>
    <w:p w14:paraId="029D8D65" w14:textId="77777777" w:rsidR="008A145B" w:rsidRDefault="008A145B">
      <w:pPr>
        <w:jc w:val="center"/>
        <w:rPr>
          <w:rFonts w:ascii="Calibri" w:eastAsia="Calibri" w:hAnsi="Calibri" w:cs="Calibri"/>
          <w:b/>
          <w:sz w:val="28"/>
          <w:szCs w:val="28"/>
        </w:rPr>
      </w:pPr>
    </w:p>
    <w:p w14:paraId="7145FCE2" w14:textId="77777777" w:rsidR="008A145B" w:rsidRDefault="008A145B">
      <w:pPr>
        <w:jc w:val="center"/>
        <w:rPr>
          <w:rFonts w:ascii="Calibri" w:eastAsia="Calibri" w:hAnsi="Calibri" w:cs="Calibri"/>
          <w:b/>
          <w:sz w:val="28"/>
          <w:szCs w:val="28"/>
        </w:rPr>
      </w:pPr>
    </w:p>
    <w:p w14:paraId="25036CD9" w14:textId="77777777" w:rsidR="008A145B" w:rsidRDefault="008A145B">
      <w:pPr>
        <w:jc w:val="center"/>
        <w:rPr>
          <w:rFonts w:ascii="Calibri" w:eastAsia="Calibri" w:hAnsi="Calibri" w:cs="Calibri"/>
          <w:b/>
          <w:sz w:val="28"/>
          <w:szCs w:val="28"/>
        </w:rPr>
      </w:pPr>
    </w:p>
    <w:p w14:paraId="0F7391AF" w14:textId="77777777" w:rsidR="008A145B" w:rsidRDefault="008A145B">
      <w:pPr>
        <w:jc w:val="center"/>
        <w:rPr>
          <w:rFonts w:ascii="Calibri" w:eastAsia="Calibri" w:hAnsi="Calibri" w:cs="Calibri"/>
          <w:b/>
          <w:sz w:val="28"/>
          <w:szCs w:val="28"/>
        </w:rPr>
      </w:pPr>
    </w:p>
    <w:p w14:paraId="5FA899AC" w14:textId="77777777" w:rsidR="008A145B" w:rsidRDefault="008A145B">
      <w:pPr>
        <w:jc w:val="center"/>
        <w:rPr>
          <w:rFonts w:ascii="Calibri" w:eastAsia="Calibri" w:hAnsi="Calibri" w:cs="Calibri"/>
          <w:b/>
          <w:sz w:val="28"/>
          <w:szCs w:val="28"/>
        </w:rPr>
      </w:pPr>
    </w:p>
    <w:p w14:paraId="621C570A" w14:textId="77777777" w:rsidR="008A145B" w:rsidRDefault="008A145B">
      <w:pPr>
        <w:jc w:val="center"/>
        <w:rPr>
          <w:rFonts w:ascii="Calibri" w:eastAsia="Calibri" w:hAnsi="Calibri" w:cs="Calibri"/>
          <w:b/>
          <w:sz w:val="28"/>
          <w:szCs w:val="28"/>
        </w:rPr>
      </w:pPr>
    </w:p>
    <w:p w14:paraId="744408A0" w14:textId="77777777" w:rsidR="008A145B" w:rsidRDefault="008A145B">
      <w:pPr>
        <w:jc w:val="center"/>
        <w:rPr>
          <w:rFonts w:ascii="Calibri" w:eastAsia="Calibri" w:hAnsi="Calibri" w:cs="Calibri"/>
          <w:b/>
          <w:sz w:val="28"/>
          <w:szCs w:val="28"/>
        </w:rPr>
      </w:pPr>
    </w:p>
    <w:p w14:paraId="710BD4D6" w14:textId="77777777" w:rsidR="008A145B" w:rsidRDefault="008A145B">
      <w:pPr>
        <w:jc w:val="center"/>
        <w:rPr>
          <w:rFonts w:ascii="Calibri" w:eastAsia="Calibri" w:hAnsi="Calibri" w:cs="Calibri"/>
          <w:b/>
          <w:sz w:val="28"/>
          <w:szCs w:val="28"/>
        </w:rPr>
      </w:pPr>
    </w:p>
    <w:p w14:paraId="6DF1198A" w14:textId="77777777" w:rsidR="008A145B" w:rsidRDefault="008A145B">
      <w:pPr>
        <w:jc w:val="center"/>
        <w:rPr>
          <w:rFonts w:ascii="Calibri" w:eastAsia="Calibri" w:hAnsi="Calibri" w:cs="Calibri"/>
          <w:b/>
          <w:sz w:val="28"/>
          <w:szCs w:val="28"/>
        </w:rPr>
      </w:pPr>
    </w:p>
    <w:p w14:paraId="556DB074" w14:textId="77777777" w:rsidR="008A145B" w:rsidRDefault="008A145B">
      <w:pPr>
        <w:jc w:val="center"/>
        <w:rPr>
          <w:rFonts w:ascii="Calibri" w:eastAsia="Calibri" w:hAnsi="Calibri" w:cs="Calibri"/>
          <w:b/>
          <w:sz w:val="28"/>
          <w:szCs w:val="28"/>
        </w:rPr>
        <w:sectPr w:rsidR="008A145B">
          <w:footerReference w:type="default" r:id="rId10"/>
          <w:footerReference w:type="first" r:id="rId11"/>
          <w:pgSz w:w="11906" w:h="16838"/>
          <w:pgMar w:top="1134" w:right="1134" w:bottom="1134" w:left="1134" w:header="0" w:footer="0" w:gutter="0"/>
          <w:pgNumType w:start="1"/>
          <w:cols w:space="720"/>
          <w:titlePg/>
        </w:sectPr>
      </w:pPr>
    </w:p>
    <w:p w14:paraId="6C172C94" w14:textId="77777777" w:rsidR="008A145B" w:rsidRDefault="008A145B">
      <w:pPr>
        <w:jc w:val="center"/>
        <w:rPr>
          <w:rFonts w:ascii="Calibri" w:eastAsia="Calibri" w:hAnsi="Calibri" w:cs="Calibri"/>
          <w:b/>
          <w:sz w:val="28"/>
          <w:szCs w:val="28"/>
        </w:rPr>
      </w:pPr>
    </w:p>
    <w:p w14:paraId="50160CD2" w14:textId="77777777" w:rsidR="008A145B" w:rsidRDefault="008A145B">
      <w:pPr>
        <w:jc w:val="center"/>
        <w:rPr>
          <w:rFonts w:ascii="Calibri" w:eastAsia="Calibri" w:hAnsi="Calibri" w:cs="Calibri"/>
          <w:b/>
          <w:sz w:val="28"/>
          <w:szCs w:val="28"/>
        </w:rPr>
      </w:pPr>
    </w:p>
    <w:p w14:paraId="78F6B338" w14:textId="77777777" w:rsidR="008A145B" w:rsidRDefault="008A145B">
      <w:pPr>
        <w:jc w:val="center"/>
        <w:rPr>
          <w:rFonts w:ascii="Calibri" w:eastAsia="Calibri" w:hAnsi="Calibri" w:cs="Calibri"/>
          <w:b/>
          <w:sz w:val="28"/>
          <w:szCs w:val="28"/>
        </w:rPr>
      </w:pPr>
    </w:p>
    <w:p w14:paraId="2B4670DE" w14:textId="77777777" w:rsidR="008A145B" w:rsidRDefault="008A145B">
      <w:pPr>
        <w:jc w:val="center"/>
        <w:rPr>
          <w:rFonts w:ascii="Calibri" w:eastAsia="Calibri" w:hAnsi="Calibri" w:cs="Calibri"/>
          <w:b/>
          <w:sz w:val="28"/>
          <w:szCs w:val="28"/>
        </w:rPr>
      </w:pPr>
    </w:p>
    <w:p w14:paraId="4864C280" w14:textId="77777777" w:rsidR="008A145B" w:rsidRDefault="0061483D">
      <w:pPr>
        <w:jc w:val="center"/>
        <w:rPr>
          <w:rFonts w:ascii="Calibri" w:eastAsia="Calibri" w:hAnsi="Calibri" w:cs="Calibri"/>
          <w:b/>
          <w:sz w:val="28"/>
          <w:szCs w:val="28"/>
        </w:rPr>
      </w:pPr>
      <w:r>
        <w:rPr>
          <w:rFonts w:ascii="Calibri" w:eastAsia="Calibri" w:hAnsi="Calibri" w:cs="Calibri"/>
          <w:b/>
          <w:sz w:val="28"/>
          <w:szCs w:val="28"/>
        </w:rPr>
        <w:t>SOMMAIRE</w:t>
      </w:r>
    </w:p>
    <w:p w14:paraId="5C8677C6" w14:textId="77777777" w:rsidR="008A145B" w:rsidRDefault="008A145B">
      <w:pPr>
        <w:jc w:val="center"/>
        <w:rPr>
          <w:rFonts w:ascii="Calibri" w:eastAsia="Calibri" w:hAnsi="Calibri" w:cs="Calibri"/>
          <w:b/>
          <w:sz w:val="28"/>
          <w:szCs w:val="28"/>
        </w:rPr>
      </w:pPr>
    </w:p>
    <w:p w14:paraId="2DADC784" w14:textId="77777777" w:rsidR="008A145B" w:rsidRDefault="008A145B">
      <w:pPr>
        <w:keepNext/>
        <w:keepLines/>
        <w:pBdr>
          <w:top w:val="nil"/>
          <w:left w:val="nil"/>
          <w:bottom w:val="nil"/>
          <w:right w:val="nil"/>
          <w:between w:val="nil"/>
        </w:pBdr>
        <w:spacing w:before="240" w:line="256" w:lineRule="auto"/>
        <w:rPr>
          <w:rFonts w:ascii="Calibri" w:eastAsia="Calibri" w:hAnsi="Calibri" w:cs="Calibri"/>
          <w:color w:val="2F5496"/>
          <w:sz w:val="32"/>
          <w:szCs w:val="32"/>
        </w:rPr>
      </w:pPr>
    </w:p>
    <w:sdt>
      <w:sdtPr>
        <w:id w:val="773976208"/>
        <w:docPartObj>
          <w:docPartGallery w:val="Table of Contents"/>
          <w:docPartUnique/>
        </w:docPartObj>
      </w:sdtPr>
      <w:sdtEndPr/>
      <w:sdtContent>
        <w:p w14:paraId="7ECBCB98" w14:textId="77777777" w:rsidR="008A145B" w:rsidRDefault="0061483D">
          <w:pPr>
            <w:widowControl w:val="0"/>
            <w:tabs>
              <w:tab w:val="right" w:leader="dot" w:pos="12000"/>
            </w:tabs>
            <w:spacing w:before="60"/>
            <w:rPr>
              <w:rFonts w:ascii="Arial" w:eastAsia="Arial" w:hAnsi="Arial" w:cs="Arial"/>
              <w:b/>
              <w:color w:val="0DA0E3"/>
              <w:sz w:val="22"/>
              <w:szCs w:val="22"/>
            </w:rPr>
          </w:pPr>
          <w:r>
            <w:fldChar w:fldCharType="begin"/>
          </w:r>
          <w:r>
            <w:instrText xml:space="preserve"> TOC \h \u \z \t "Heading 1,1,Heading 2,2,Heading 3,3,Heading 4,4,Heading 5,5,Heading 6,6,"</w:instrText>
          </w:r>
          <w:r>
            <w:fldChar w:fldCharType="separate"/>
          </w:r>
          <w:hyperlink w:anchor="_3wx1bmi3q281">
            <w:r>
              <w:rPr>
                <w:rFonts w:ascii="Arial" w:eastAsia="Arial" w:hAnsi="Arial" w:cs="Arial"/>
                <w:b/>
                <w:color w:val="0DA0E3"/>
                <w:sz w:val="22"/>
                <w:szCs w:val="22"/>
              </w:rPr>
              <w:t>1.</w:t>
            </w:r>
          </w:hyperlink>
          <w:hyperlink w:anchor="_3wx1bmi3q281">
            <w:r>
              <w:rPr>
                <w:rFonts w:ascii="Arial" w:eastAsia="Arial" w:hAnsi="Arial" w:cs="Arial"/>
                <w:b/>
                <w:color w:val="000000"/>
                <w:sz w:val="22"/>
                <w:szCs w:val="22"/>
              </w:rPr>
              <w:t xml:space="preserve"> </w:t>
            </w:r>
          </w:hyperlink>
          <w:hyperlink w:anchor="_3wx1bmi3q281">
            <w:r>
              <w:rPr>
                <w:rFonts w:ascii="Arial" w:eastAsia="Arial" w:hAnsi="Arial" w:cs="Arial"/>
                <w:b/>
                <w:color w:val="0DA0E3"/>
                <w:sz w:val="22"/>
                <w:szCs w:val="22"/>
              </w:rPr>
              <w:t>Contexte</w:t>
            </w:r>
            <w:r>
              <w:rPr>
                <w:rFonts w:ascii="Arial" w:eastAsia="Arial" w:hAnsi="Arial" w:cs="Arial"/>
                <w:b/>
                <w:color w:val="0DA0E3"/>
                <w:sz w:val="22"/>
                <w:szCs w:val="22"/>
              </w:rPr>
              <w:tab/>
              <w:t>3</w:t>
            </w:r>
          </w:hyperlink>
        </w:p>
        <w:p w14:paraId="6B4E92B5"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30j0zll">
            <w:r>
              <w:rPr>
                <w:rFonts w:ascii="Calibri" w:eastAsia="Calibri" w:hAnsi="Calibri" w:cs="Calibri"/>
                <w:color w:val="0DA0E3"/>
              </w:rPr>
              <w:t>1) Présentation du projet EMOJI</w:t>
            </w:r>
            <w:r>
              <w:rPr>
                <w:rFonts w:ascii="Calibri" w:eastAsia="Calibri" w:hAnsi="Calibri" w:cs="Calibri"/>
                <w:color w:val="0DA0E3"/>
              </w:rPr>
              <w:tab/>
              <w:t>3</w:t>
            </w:r>
          </w:hyperlink>
        </w:p>
        <w:p w14:paraId="405F19C6"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3znysh7">
            <w:r>
              <w:rPr>
                <w:rFonts w:ascii="Calibri" w:eastAsia="Calibri" w:hAnsi="Calibri" w:cs="Calibri"/>
                <w:color w:val="0DA0E3"/>
              </w:rPr>
              <w:t>2) Objectifs de l’AMI</w:t>
            </w:r>
            <w:r>
              <w:rPr>
                <w:rFonts w:ascii="Calibri" w:eastAsia="Calibri" w:hAnsi="Calibri" w:cs="Calibri"/>
                <w:color w:val="0DA0E3"/>
              </w:rPr>
              <w:tab/>
              <w:t>4</w:t>
            </w:r>
          </w:hyperlink>
        </w:p>
        <w:p w14:paraId="1B6C89B0"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2et92p0">
            <w:r>
              <w:rPr>
                <w:rFonts w:ascii="Calibri" w:eastAsia="Calibri" w:hAnsi="Calibri" w:cs="Calibri"/>
                <w:color w:val="0DA0E3"/>
              </w:rPr>
              <w:t>3) Pé</w:t>
            </w:r>
            <w:r>
              <w:rPr>
                <w:rFonts w:ascii="Calibri" w:eastAsia="Calibri" w:hAnsi="Calibri" w:cs="Calibri"/>
                <w:color w:val="0DA0E3"/>
              </w:rPr>
              <w:t>rimètre géographique</w:t>
            </w:r>
            <w:r>
              <w:rPr>
                <w:rFonts w:ascii="Calibri" w:eastAsia="Calibri" w:hAnsi="Calibri" w:cs="Calibri"/>
                <w:color w:val="0DA0E3"/>
              </w:rPr>
              <w:tab/>
              <w:t>4</w:t>
            </w:r>
          </w:hyperlink>
        </w:p>
        <w:p w14:paraId="2DEAE6BA"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tyjcwt">
            <w:r>
              <w:rPr>
                <w:rFonts w:ascii="Calibri" w:eastAsia="Calibri" w:hAnsi="Calibri" w:cs="Calibri"/>
                <w:color w:val="0DA0E3"/>
              </w:rPr>
              <w:t>4) Le financement des projets</w:t>
            </w:r>
            <w:r>
              <w:rPr>
                <w:rFonts w:ascii="Calibri" w:eastAsia="Calibri" w:hAnsi="Calibri" w:cs="Calibri"/>
                <w:color w:val="0DA0E3"/>
              </w:rPr>
              <w:tab/>
              <w:t>5</w:t>
            </w:r>
          </w:hyperlink>
        </w:p>
        <w:p w14:paraId="27A2337B" w14:textId="77777777" w:rsidR="008A145B" w:rsidRDefault="0061483D">
          <w:pPr>
            <w:widowControl w:val="0"/>
            <w:tabs>
              <w:tab w:val="right" w:leader="dot" w:pos="12000"/>
            </w:tabs>
            <w:spacing w:before="60"/>
            <w:rPr>
              <w:rFonts w:ascii="Arial" w:eastAsia="Arial" w:hAnsi="Arial" w:cs="Arial"/>
              <w:b/>
              <w:color w:val="0DA0E3"/>
              <w:sz w:val="22"/>
              <w:szCs w:val="22"/>
            </w:rPr>
          </w:pPr>
          <w:hyperlink w:anchor="_3dy6vkm">
            <w:r>
              <w:rPr>
                <w:rFonts w:ascii="Calibri" w:eastAsia="Calibri" w:hAnsi="Calibri" w:cs="Calibri"/>
                <w:color w:val="0DA0E3"/>
              </w:rPr>
              <w:t>2. Critères d’éligibilité à l’AMI</w:t>
            </w:r>
            <w:r>
              <w:rPr>
                <w:rFonts w:ascii="Calibri" w:eastAsia="Calibri" w:hAnsi="Calibri" w:cs="Calibri"/>
                <w:color w:val="0DA0E3"/>
              </w:rPr>
              <w:tab/>
              <w:t>5</w:t>
            </w:r>
          </w:hyperlink>
        </w:p>
        <w:p w14:paraId="149DBB38"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1t3h5sf">
            <w:r>
              <w:rPr>
                <w:rFonts w:ascii="Calibri" w:eastAsia="Calibri" w:hAnsi="Calibri" w:cs="Calibri"/>
                <w:color w:val="0DA0E3"/>
              </w:rPr>
              <w:t>1) Les critères de recevabilité</w:t>
            </w:r>
            <w:r>
              <w:rPr>
                <w:rFonts w:ascii="Calibri" w:eastAsia="Calibri" w:hAnsi="Calibri" w:cs="Calibri"/>
                <w:color w:val="0DA0E3"/>
              </w:rPr>
              <w:tab/>
              <w:t>5</w:t>
            </w:r>
          </w:hyperlink>
        </w:p>
        <w:p w14:paraId="02241C67"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4d34og8">
            <w:r>
              <w:rPr>
                <w:rFonts w:ascii="Calibri" w:eastAsia="Calibri" w:hAnsi="Calibri" w:cs="Calibri"/>
                <w:color w:val="0DA0E3"/>
              </w:rPr>
              <w:t>2) Critères préalables à l’examen des projets</w:t>
            </w:r>
            <w:r>
              <w:rPr>
                <w:rFonts w:ascii="Calibri" w:eastAsia="Calibri" w:hAnsi="Calibri" w:cs="Calibri"/>
                <w:color w:val="0DA0E3"/>
              </w:rPr>
              <w:tab/>
              <w:t>5</w:t>
            </w:r>
          </w:hyperlink>
        </w:p>
        <w:p w14:paraId="3E6252B7"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2s8eyo1">
            <w:r>
              <w:rPr>
                <w:rFonts w:ascii="Calibri" w:eastAsia="Calibri" w:hAnsi="Calibri" w:cs="Calibri"/>
                <w:color w:val="0DA0E3"/>
              </w:rPr>
              <w:t>3) Critères de sélection</w:t>
            </w:r>
            <w:r>
              <w:rPr>
                <w:rFonts w:ascii="Calibri" w:eastAsia="Calibri" w:hAnsi="Calibri" w:cs="Calibri"/>
                <w:color w:val="0DA0E3"/>
              </w:rPr>
              <w:tab/>
              <w:t>5</w:t>
            </w:r>
          </w:hyperlink>
        </w:p>
        <w:p w14:paraId="5D0C1245"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17dp8vu">
            <w:r>
              <w:rPr>
                <w:rFonts w:ascii="Calibri" w:eastAsia="Calibri" w:hAnsi="Calibri" w:cs="Calibri"/>
                <w:color w:val="0DA0E3"/>
              </w:rPr>
              <w:t>4) Engagement des candidats retenus</w:t>
            </w:r>
            <w:r>
              <w:rPr>
                <w:rFonts w:ascii="Calibri" w:eastAsia="Calibri" w:hAnsi="Calibri" w:cs="Calibri"/>
                <w:color w:val="0DA0E3"/>
              </w:rPr>
              <w:tab/>
              <w:t>5</w:t>
            </w:r>
          </w:hyperlink>
        </w:p>
        <w:p w14:paraId="3325BF1A" w14:textId="77777777" w:rsidR="008A145B" w:rsidRDefault="0061483D">
          <w:pPr>
            <w:widowControl w:val="0"/>
            <w:tabs>
              <w:tab w:val="right" w:leader="dot" w:pos="12000"/>
            </w:tabs>
            <w:spacing w:before="60"/>
            <w:rPr>
              <w:rFonts w:ascii="Arial" w:eastAsia="Arial" w:hAnsi="Arial" w:cs="Arial"/>
              <w:b/>
              <w:color w:val="0DA0E3"/>
              <w:sz w:val="22"/>
              <w:szCs w:val="22"/>
            </w:rPr>
          </w:pPr>
          <w:hyperlink w:anchor="_3rdcrjn">
            <w:r>
              <w:rPr>
                <w:rFonts w:ascii="Calibri" w:eastAsia="Calibri" w:hAnsi="Calibri" w:cs="Calibri"/>
                <w:color w:val="0DA0E3"/>
              </w:rPr>
              <w:t>3. Modalités de réponse à l’AMI</w:t>
            </w:r>
            <w:r>
              <w:rPr>
                <w:rFonts w:ascii="Calibri" w:eastAsia="Calibri" w:hAnsi="Calibri" w:cs="Calibri"/>
                <w:color w:val="0DA0E3"/>
              </w:rPr>
              <w:tab/>
              <w:t>6</w:t>
            </w:r>
          </w:hyperlink>
        </w:p>
        <w:p w14:paraId="4A2120B6"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26in1rg">
            <w:r>
              <w:rPr>
                <w:rFonts w:ascii="Calibri" w:eastAsia="Calibri" w:hAnsi="Calibri" w:cs="Calibri"/>
                <w:color w:val="0DA0E3"/>
              </w:rPr>
              <w:t>1) La fiche-projet de candidature</w:t>
            </w:r>
            <w:r>
              <w:rPr>
                <w:rFonts w:ascii="Calibri" w:eastAsia="Calibri" w:hAnsi="Calibri" w:cs="Calibri"/>
                <w:color w:val="0DA0E3"/>
              </w:rPr>
              <w:tab/>
              <w:t>6</w:t>
            </w:r>
          </w:hyperlink>
        </w:p>
        <w:p w14:paraId="73F0BEE8"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lnxbz9">
            <w:r>
              <w:rPr>
                <w:rFonts w:ascii="Calibri" w:eastAsia="Calibri" w:hAnsi="Calibri" w:cs="Calibri"/>
                <w:color w:val="0DA0E3"/>
              </w:rPr>
              <w:t>2) Modalités pratiques</w:t>
            </w:r>
            <w:r>
              <w:rPr>
                <w:rFonts w:ascii="Calibri" w:eastAsia="Calibri" w:hAnsi="Calibri" w:cs="Calibri"/>
                <w:color w:val="0DA0E3"/>
              </w:rPr>
              <w:tab/>
              <w:t>6</w:t>
            </w:r>
          </w:hyperlink>
        </w:p>
        <w:p w14:paraId="75D8AD7C"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35nkun2">
            <w:r>
              <w:rPr>
                <w:rFonts w:ascii="Calibri" w:eastAsia="Calibri" w:hAnsi="Calibri" w:cs="Calibri"/>
                <w:color w:val="0DA0E3"/>
              </w:rPr>
              <w:t>3) Contacts</w:t>
            </w:r>
            <w:r>
              <w:rPr>
                <w:rFonts w:ascii="Calibri" w:eastAsia="Calibri" w:hAnsi="Calibri" w:cs="Calibri"/>
                <w:color w:val="0DA0E3"/>
              </w:rPr>
              <w:tab/>
              <w:t>7</w:t>
            </w:r>
          </w:hyperlink>
        </w:p>
        <w:p w14:paraId="14845AC5"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1ksv4uv">
            <w:r>
              <w:rPr>
                <w:rFonts w:ascii="Calibri" w:eastAsia="Calibri" w:hAnsi="Calibri" w:cs="Calibri"/>
                <w:color w:val="0DA0E3"/>
              </w:rPr>
              <w:t>4) Procédure et calendrier</w:t>
            </w:r>
            <w:r>
              <w:rPr>
                <w:rFonts w:ascii="Calibri" w:eastAsia="Calibri" w:hAnsi="Calibri" w:cs="Calibri"/>
                <w:color w:val="0DA0E3"/>
              </w:rPr>
              <w:tab/>
              <w:t>7</w:t>
            </w:r>
          </w:hyperlink>
        </w:p>
        <w:p w14:paraId="349B009F" w14:textId="77777777" w:rsidR="008A145B" w:rsidRDefault="0061483D">
          <w:pPr>
            <w:widowControl w:val="0"/>
            <w:tabs>
              <w:tab w:val="right" w:leader="dot" w:pos="12000"/>
            </w:tabs>
            <w:spacing w:before="60"/>
            <w:rPr>
              <w:rFonts w:ascii="Arial" w:eastAsia="Arial" w:hAnsi="Arial" w:cs="Arial"/>
              <w:b/>
              <w:color w:val="0DA0E3"/>
              <w:sz w:val="22"/>
              <w:szCs w:val="22"/>
            </w:rPr>
          </w:pPr>
          <w:hyperlink w:anchor="_44sinio">
            <w:r>
              <w:rPr>
                <w:rFonts w:ascii="Calibri" w:eastAsia="Calibri" w:hAnsi="Calibri" w:cs="Calibri"/>
                <w:color w:val="0DA0E3"/>
              </w:rPr>
              <w:t>ANNEXE 1 : Dossier de candidature</w:t>
            </w:r>
            <w:r>
              <w:rPr>
                <w:rFonts w:ascii="Calibri" w:eastAsia="Calibri" w:hAnsi="Calibri" w:cs="Calibri"/>
                <w:color w:val="0DA0E3"/>
              </w:rPr>
              <w:tab/>
              <w:t>8</w:t>
            </w:r>
          </w:hyperlink>
        </w:p>
        <w:p w14:paraId="3973B16C" w14:textId="77777777" w:rsidR="008A145B" w:rsidRDefault="0061483D">
          <w:pPr>
            <w:widowControl w:val="0"/>
            <w:tabs>
              <w:tab w:val="right" w:leader="dot" w:pos="12000"/>
            </w:tabs>
            <w:spacing w:before="60"/>
            <w:rPr>
              <w:rFonts w:ascii="Arial" w:eastAsia="Arial" w:hAnsi="Arial" w:cs="Arial"/>
              <w:b/>
              <w:color w:val="0DA0E3"/>
              <w:sz w:val="22"/>
              <w:szCs w:val="22"/>
            </w:rPr>
          </w:pPr>
          <w:hyperlink w:anchor="_1y810tw">
            <w:r>
              <w:rPr>
                <w:rFonts w:ascii="Calibri" w:eastAsia="Calibri" w:hAnsi="Calibri" w:cs="Calibri"/>
                <w:color w:val="0DA0E3"/>
              </w:rPr>
              <w:t>ANNEXE 2 : Synthèse des pistes d’action prioritaires</w:t>
            </w:r>
            <w:r>
              <w:rPr>
                <w:rFonts w:ascii="Calibri" w:eastAsia="Calibri" w:hAnsi="Calibri" w:cs="Calibri"/>
                <w:color w:val="0DA0E3"/>
              </w:rPr>
              <w:tab/>
              <w:t>13</w:t>
            </w:r>
          </w:hyperlink>
        </w:p>
        <w:p w14:paraId="266A5806"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35nkun2">
            <w:r>
              <w:rPr>
                <w:rFonts w:ascii="Calibri" w:eastAsia="Calibri" w:hAnsi="Calibri" w:cs="Calibri"/>
                <w:color w:val="0DA0E3"/>
              </w:rPr>
              <w:t>1. Axe 1 : Prévention des retards de développement dans la petite enfance et soutien à la parentalité</w:t>
            </w:r>
            <w:r>
              <w:rPr>
                <w:rFonts w:ascii="Calibri" w:eastAsia="Calibri" w:hAnsi="Calibri" w:cs="Calibri"/>
                <w:color w:val="0DA0E3"/>
              </w:rPr>
              <w:tab/>
              <w:t>13</w:t>
            </w:r>
          </w:hyperlink>
        </w:p>
        <w:p w14:paraId="58BFA536"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1ksv4uv">
            <w:r>
              <w:rPr>
                <w:rFonts w:ascii="Calibri" w:eastAsia="Calibri" w:hAnsi="Calibri" w:cs="Calibri"/>
                <w:color w:val="0DA0E3"/>
              </w:rPr>
              <w:t>2. Axe 2 : Lutte contre le dé</w:t>
            </w:r>
            <w:r>
              <w:rPr>
                <w:rFonts w:ascii="Calibri" w:eastAsia="Calibri" w:hAnsi="Calibri" w:cs="Calibri"/>
                <w:color w:val="0DA0E3"/>
              </w:rPr>
              <w:t>crochage scolaire</w:t>
            </w:r>
            <w:r>
              <w:rPr>
                <w:rFonts w:ascii="Calibri" w:eastAsia="Calibri" w:hAnsi="Calibri" w:cs="Calibri"/>
                <w:color w:val="0DA0E3"/>
              </w:rPr>
              <w:tab/>
              <w:t>14</w:t>
            </w:r>
          </w:hyperlink>
        </w:p>
        <w:p w14:paraId="4B31E9F3" w14:textId="77777777" w:rsidR="008A145B" w:rsidRDefault="0061483D">
          <w:pPr>
            <w:widowControl w:val="0"/>
            <w:tabs>
              <w:tab w:val="right" w:leader="dot" w:pos="12000"/>
            </w:tabs>
            <w:spacing w:before="60"/>
            <w:ind w:left="360"/>
            <w:rPr>
              <w:rFonts w:ascii="Arial" w:eastAsia="Arial" w:hAnsi="Arial" w:cs="Arial"/>
              <w:color w:val="0DA0E3"/>
              <w:sz w:val="22"/>
              <w:szCs w:val="22"/>
            </w:rPr>
          </w:pPr>
          <w:hyperlink w:anchor="_44sinio">
            <w:r>
              <w:rPr>
                <w:rFonts w:ascii="Calibri" w:eastAsia="Calibri" w:hAnsi="Calibri" w:cs="Calibri"/>
                <w:color w:val="0DA0E3"/>
              </w:rPr>
              <w:t>3. Axe 3 : Accompagnement à l’insertion professionnelle des jeunes</w:t>
            </w:r>
            <w:r>
              <w:rPr>
                <w:rFonts w:ascii="Calibri" w:eastAsia="Calibri" w:hAnsi="Calibri" w:cs="Calibri"/>
                <w:color w:val="0DA0E3"/>
              </w:rPr>
              <w:tab/>
              <w:t>15</w:t>
            </w:r>
          </w:hyperlink>
          <w:r>
            <w:fldChar w:fldCharType="end"/>
          </w:r>
        </w:p>
      </w:sdtContent>
    </w:sdt>
    <w:p w14:paraId="54E8E73E" w14:textId="77777777" w:rsidR="008A145B" w:rsidRDefault="008A145B">
      <w:pPr>
        <w:pBdr>
          <w:top w:val="nil"/>
          <w:left w:val="nil"/>
          <w:bottom w:val="nil"/>
          <w:right w:val="nil"/>
          <w:between w:val="nil"/>
        </w:pBdr>
        <w:rPr>
          <w:color w:val="000000"/>
        </w:rPr>
      </w:pPr>
    </w:p>
    <w:p w14:paraId="05FC18CF" w14:textId="77777777" w:rsidR="008A145B" w:rsidRDefault="008A145B">
      <w:pPr>
        <w:rPr>
          <w:rFonts w:ascii="Calibri" w:eastAsia="Calibri" w:hAnsi="Calibri" w:cs="Calibri"/>
          <w:sz w:val="20"/>
          <w:szCs w:val="20"/>
        </w:rPr>
      </w:pPr>
    </w:p>
    <w:p w14:paraId="3350642A" w14:textId="77777777" w:rsidR="008A145B" w:rsidRDefault="008A145B">
      <w:pPr>
        <w:rPr>
          <w:rFonts w:ascii="Calibri" w:eastAsia="Calibri" w:hAnsi="Calibri" w:cs="Calibri"/>
          <w:sz w:val="20"/>
          <w:szCs w:val="20"/>
          <w:u w:val="single"/>
        </w:rPr>
      </w:pPr>
    </w:p>
    <w:p w14:paraId="2E1F641E" w14:textId="77777777" w:rsidR="008A145B" w:rsidRDefault="008A145B">
      <w:pPr>
        <w:rPr>
          <w:rFonts w:ascii="Calibri" w:eastAsia="Calibri" w:hAnsi="Calibri" w:cs="Calibri"/>
          <w:sz w:val="20"/>
          <w:szCs w:val="20"/>
          <w:u w:val="single"/>
        </w:rPr>
      </w:pPr>
    </w:p>
    <w:p w14:paraId="0550A9F8" w14:textId="77777777" w:rsidR="008A145B" w:rsidRDefault="008A145B">
      <w:pPr>
        <w:rPr>
          <w:rFonts w:ascii="Calibri" w:eastAsia="Calibri" w:hAnsi="Calibri" w:cs="Calibri"/>
        </w:rPr>
      </w:pPr>
    </w:p>
    <w:p w14:paraId="0295451F" w14:textId="77777777" w:rsidR="008A145B" w:rsidRDefault="008A145B">
      <w:pPr>
        <w:rPr>
          <w:rFonts w:ascii="Calibri" w:eastAsia="Calibri" w:hAnsi="Calibri" w:cs="Calibri"/>
          <w:sz w:val="20"/>
          <w:szCs w:val="20"/>
        </w:rPr>
      </w:pPr>
    </w:p>
    <w:p w14:paraId="33896851" w14:textId="77777777" w:rsidR="008A145B" w:rsidRDefault="008A145B">
      <w:pPr>
        <w:rPr>
          <w:rFonts w:ascii="Calibri" w:eastAsia="Calibri" w:hAnsi="Calibri" w:cs="Calibri"/>
          <w:sz w:val="20"/>
          <w:szCs w:val="20"/>
        </w:rPr>
      </w:pPr>
    </w:p>
    <w:p w14:paraId="3973ABCB" w14:textId="77777777" w:rsidR="008A145B" w:rsidRDefault="008A145B">
      <w:pPr>
        <w:rPr>
          <w:rFonts w:ascii="Calibri" w:eastAsia="Calibri" w:hAnsi="Calibri" w:cs="Calibri"/>
          <w:sz w:val="20"/>
          <w:szCs w:val="20"/>
        </w:rPr>
      </w:pPr>
    </w:p>
    <w:p w14:paraId="2592565A" w14:textId="77777777" w:rsidR="008A145B" w:rsidRDefault="008A145B">
      <w:pPr>
        <w:rPr>
          <w:rFonts w:ascii="Calibri" w:eastAsia="Calibri" w:hAnsi="Calibri" w:cs="Calibri"/>
          <w:sz w:val="20"/>
          <w:szCs w:val="20"/>
        </w:rPr>
      </w:pPr>
    </w:p>
    <w:p w14:paraId="7A0778BC" w14:textId="77777777" w:rsidR="008A145B" w:rsidRDefault="008A145B">
      <w:pPr>
        <w:rPr>
          <w:rFonts w:ascii="Calibri" w:eastAsia="Calibri" w:hAnsi="Calibri" w:cs="Calibri"/>
          <w:sz w:val="20"/>
          <w:szCs w:val="20"/>
        </w:rPr>
      </w:pPr>
    </w:p>
    <w:p w14:paraId="0BAFAD6D" w14:textId="77777777" w:rsidR="008A145B" w:rsidRDefault="008A145B">
      <w:pPr>
        <w:rPr>
          <w:rFonts w:ascii="Calibri" w:eastAsia="Calibri" w:hAnsi="Calibri" w:cs="Calibri"/>
          <w:sz w:val="20"/>
          <w:szCs w:val="20"/>
        </w:rPr>
      </w:pPr>
    </w:p>
    <w:p w14:paraId="6D9CDC14" w14:textId="77777777" w:rsidR="008A145B" w:rsidRDefault="008A145B">
      <w:pPr>
        <w:rPr>
          <w:rFonts w:ascii="Calibri" w:eastAsia="Calibri" w:hAnsi="Calibri" w:cs="Calibri"/>
          <w:sz w:val="20"/>
          <w:szCs w:val="20"/>
        </w:rPr>
      </w:pPr>
    </w:p>
    <w:p w14:paraId="35B3CEEC" w14:textId="77777777" w:rsidR="008A145B" w:rsidRDefault="008A145B">
      <w:pPr>
        <w:rPr>
          <w:rFonts w:ascii="Calibri" w:eastAsia="Calibri" w:hAnsi="Calibri" w:cs="Calibri"/>
          <w:sz w:val="20"/>
          <w:szCs w:val="20"/>
        </w:rPr>
      </w:pPr>
    </w:p>
    <w:p w14:paraId="4E15FDB0" w14:textId="77777777" w:rsidR="008A145B" w:rsidRDefault="008A145B">
      <w:pPr>
        <w:rPr>
          <w:rFonts w:ascii="Calibri" w:eastAsia="Calibri" w:hAnsi="Calibri" w:cs="Calibri"/>
          <w:sz w:val="20"/>
          <w:szCs w:val="20"/>
        </w:rPr>
      </w:pPr>
    </w:p>
    <w:p w14:paraId="3CB22D7E" w14:textId="77777777" w:rsidR="008A145B" w:rsidRDefault="008A145B">
      <w:pPr>
        <w:rPr>
          <w:rFonts w:ascii="Calibri" w:eastAsia="Calibri" w:hAnsi="Calibri" w:cs="Calibri"/>
          <w:sz w:val="20"/>
          <w:szCs w:val="20"/>
        </w:rPr>
      </w:pPr>
    </w:p>
    <w:p w14:paraId="1A880B79" w14:textId="77777777" w:rsidR="008A145B" w:rsidRDefault="008A145B">
      <w:pPr>
        <w:rPr>
          <w:rFonts w:ascii="Calibri" w:eastAsia="Calibri" w:hAnsi="Calibri" w:cs="Calibri"/>
          <w:sz w:val="20"/>
          <w:szCs w:val="20"/>
        </w:rPr>
      </w:pPr>
    </w:p>
    <w:p w14:paraId="702CEC7B" w14:textId="77777777" w:rsidR="008A145B" w:rsidRDefault="008A145B">
      <w:pPr>
        <w:rPr>
          <w:rFonts w:ascii="Calibri" w:eastAsia="Calibri" w:hAnsi="Calibri" w:cs="Calibri"/>
          <w:sz w:val="20"/>
          <w:szCs w:val="20"/>
        </w:rPr>
      </w:pPr>
    </w:p>
    <w:p w14:paraId="06792E7C" w14:textId="77777777" w:rsidR="008A145B" w:rsidRDefault="008A145B">
      <w:pPr>
        <w:rPr>
          <w:rFonts w:ascii="Calibri" w:eastAsia="Calibri" w:hAnsi="Calibri" w:cs="Calibri"/>
          <w:sz w:val="20"/>
          <w:szCs w:val="20"/>
        </w:rPr>
      </w:pPr>
    </w:p>
    <w:p w14:paraId="71F91200" w14:textId="77777777" w:rsidR="008A145B" w:rsidRDefault="008A145B">
      <w:pPr>
        <w:rPr>
          <w:rFonts w:ascii="Calibri" w:eastAsia="Calibri" w:hAnsi="Calibri" w:cs="Calibri"/>
          <w:sz w:val="20"/>
          <w:szCs w:val="20"/>
        </w:rPr>
      </w:pPr>
    </w:p>
    <w:p w14:paraId="7B348AB9" w14:textId="77777777" w:rsidR="008A145B" w:rsidRDefault="008A145B">
      <w:pPr>
        <w:rPr>
          <w:rFonts w:ascii="Calibri" w:eastAsia="Calibri" w:hAnsi="Calibri" w:cs="Calibri"/>
          <w:sz w:val="20"/>
          <w:szCs w:val="20"/>
        </w:rPr>
      </w:pPr>
    </w:p>
    <w:p w14:paraId="29BADDCF" w14:textId="77777777" w:rsidR="008A145B" w:rsidRDefault="0061483D">
      <w:pPr>
        <w:pStyle w:val="Titre1"/>
      </w:pPr>
      <w:bookmarkStart w:id="0" w:name="_3wx1bmi3q281" w:colFirst="0" w:colLast="0"/>
      <w:bookmarkEnd w:id="0"/>
      <w:r>
        <w:t>1. Contexte</w:t>
      </w:r>
    </w:p>
    <w:p w14:paraId="00DC18C2" w14:textId="77777777" w:rsidR="008A145B" w:rsidRDefault="0061483D">
      <w:pPr>
        <w:pStyle w:val="Titre2"/>
        <w:numPr>
          <w:ilvl w:val="1"/>
          <w:numId w:val="12"/>
        </w:numPr>
      </w:pPr>
      <w:bookmarkStart w:id="1" w:name="_30j0zll" w:colFirst="0" w:colLast="0"/>
      <w:bookmarkEnd w:id="1"/>
      <w:r>
        <w:t>Présentation d</w:t>
      </w:r>
      <w:r>
        <w:t xml:space="preserve">u projet EMOJI </w:t>
      </w:r>
    </w:p>
    <w:p w14:paraId="16AE73B1" w14:textId="77777777" w:rsidR="008A145B" w:rsidRDefault="008A145B">
      <w:pPr>
        <w:jc w:val="both"/>
        <w:rPr>
          <w:rFonts w:ascii="Calibri" w:eastAsia="Calibri" w:hAnsi="Calibri" w:cs="Calibri"/>
        </w:rPr>
      </w:pPr>
    </w:p>
    <w:p w14:paraId="3D98FD08" w14:textId="77777777" w:rsidR="008A145B" w:rsidRDefault="0061483D">
      <w:pPr>
        <w:jc w:val="both"/>
        <w:rPr>
          <w:rFonts w:ascii="Calibri" w:eastAsia="Calibri" w:hAnsi="Calibri" w:cs="Calibri"/>
        </w:rPr>
      </w:pPr>
      <w:r>
        <w:rPr>
          <w:rFonts w:ascii="Calibri" w:eastAsia="Calibri" w:hAnsi="Calibri" w:cs="Calibri"/>
        </w:rPr>
        <w:t>La Fondation Orléans souhaite accompagner le développement de projets ayant un impact fort en matière de prévention et de lutte contre la pauvreté des jeunes. Dans ce cadre, la Fondation Orléans a engagé depuis fin 2022 un partenariat avec l’Institut Break</w:t>
      </w:r>
      <w:r>
        <w:rPr>
          <w:rFonts w:ascii="Calibri" w:eastAsia="Calibri" w:hAnsi="Calibri" w:cs="Calibri"/>
        </w:rPr>
        <w:t xml:space="preserve"> Poverty. </w:t>
      </w:r>
    </w:p>
    <w:p w14:paraId="312FF5EF" w14:textId="77777777" w:rsidR="008A145B" w:rsidRDefault="0061483D">
      <w:pPr>
        <w:jc w:val="both"/>
        <w:rPr>
          <w:rFonts w:ascii="Calibri" w:eastAsia="Calibri" w:hAnsi="Calibri" w:cs="Calibri"/>
        </w:rPr>
      </w:pPr>
      <w:r>
        <w:rPr>
          <w:rFonts w:ascii="Calibri" w:eastAsia="Calibri" w:hAnsi="Calibri" w:cs="Calibri"/>
        </w:rPr>
        <w:t>L’Institut Break Poverty, partant du constat, d’après l’OCDE, qu’en France, 6 générations sont nécessaires pour sortir de la pauvreté, souhaite mobiliser les territoires pour</w:t>
      </w:r>
      <w:r>
        <w:t xml:space="preserve"> </w:t>
      </w:r>
      <w:r>
        <w:rPr>
          <w:rFonts w:ascii="Calibri" w:eastAsia="Calibri" w:hAnsi="Calibri" w:cs="Calibri"/>
          <w:b/>
        </w:rPr>
        <w:t>prévenir la pauvreté et rompre le déterminisme social</w:t>
      </w:r>
      <w:r>
        <w:rPr>
          <w:rFonts w:ascii="Calibri" w:eastAsia="Calibri" w:hAnsi="Calibri" w:cs="Calibri"/>
        </w:rPr>
        <w:t xml:space="preserve"> </w:t>
      </w:r>
      <w:r>
        <w:rPr>
          <w:rFonts w:ascii="Calibri" w:eastAsia="Calibri" w:hAnsi="Calibri" w:cs="Calibri"/>
          <w:b/>
        </w:rPr>
        <w:t>auprès des jeune</w:t>
      </w:r>
      <w:r>
        <w:rPr>
          <w:rFonts w:ascii="Calibri" w:eastAsia="Calibri" w:hAnsi="Calibri" w:cs="Calibri"/>
          <w:b/>
        </w:rPr>
        <w:t>s les plus vulnérables</w:t>
      </w:r>
      <w:r>
        <w:rPr>
          <w:rFonts w:ascii="Calibri" w:eastAsia="Calibri" w:hAnsi="Calibri" w:cs="Calibri"/>
        </w:rPr>
        <w:t xml:space="preserve">. </w:t>
      </w:r>
    </w:p>
    <w:p w14:paraId="17FAA1B3" w14:textId="77777777" w:rsidR="008A145B" w:rsidRDefault="0061483D">
      <w:pPr>
        <w:jc w:val="both"/>
        <w:rPr>
          <w:rFonts w:ascii="Calibri" w:eastAsia="Calibri" w:hAnsi="Calibri" w:cs="Calibri"/>
        </w:rPr>
      </w:pPr>
      <w:r>
        <w:rPr>
          <w:rFonts w:ascii="Calibri" w:eastAsia="Calibri" w:hAnsi="Calibri" w:cs="Calibri"/>
        </w:rPr>
        <w:t xml:space="preserve">La Fondation Orléans souhaite agir, pour les jeunes issus de milieux défavorisés du territoire d’Orléans Métropole sur trois axes : </w:t>
      </w:r>
    </w:p>
    <w:p w14:paraId="051A1BA2" w14:textId="77777777" w:rsidR="008A145B" w:rsidRDefault="0061483D">
      <w:pPr>
        <w:numPr>
          <w:ilvl w:val="0"/>
          <w:numId w:val="4"/>
        </w:numPr>
        <w:pBdr>
          <w:top w:val="nil"/>
          <w:left w:val="nil"/>
          <w:bottom w:val="nil"/>
          <w:right w:val="nil"/>
          <w:between w:val="nil"/>
        </w:pBdr>
        <w:jc w:val="both"/>
        <w:rPr>
          <w:rFonts w:ascii="Calibri" w:eastAsia="Calibri" w:hAnsi="Calibri" w:cs="Calibri"/>
          <w:b/>
        </w:rPr>
      </w:pPr>
      <w:r>
        <w:rPr>
          <w:rFonts w:ascii="Calibri" w:eastAsia="Calibri" w:hAnsi="Calibri" w:cs="Calibri"/>
          <w:b/>
        </w:rPr>
        <w:t>Le soutien à l’enfance et à la parentalité</w:t>
      </w:r>
      <w:r>
        <w:rPr>
          <w:rFonts w:ascii="Calibri" w:eastAsia="Calibri" w:hAnsi="Calibri" w:cs="Calibri"/>
        </w:rPr>
        <w:t xml:space="preserve"> : Favoriser l’éveil de chaque enfant dès le plus jeune </w:t>
      </w:r>
      <w:r>
        <w:rPr>
          <w:rFonts w:ascii="Calibri" w:eastAsia="Calibri" w:hAnsi="Calibri" w:cs="Calibri"/>
        </w:rPr>
        <w:t xml:space="preserve">âge </w:t>
      </w:r>
    </w:p>
    <w:p w14:paraId="55A2D3E4" w14:textId="77777777" w:rsidR="008A145B" w:rsidRDefault="0061483D">
      <w:pPr>
        <w:numPr>
          <w:ilvl w:val="0"/>
          <w:numId w:val="4"/>
        </w:numPr>
        <w:jc w:val="both"/>
        <w:rPr>
          <w:rFonts w:ascii="Calibri" w:eastAsia="Calibri" w:hAnsi="Calibri" w:cs="Calibri"/>
          <w:b/>
        </w:rPr>
      </w:pPr>
      <w:r>
        <w:rPr>
          <w:rFonts w:ascii="Calibri" w:eastAsia="Calibri" w:hAnsi="Calibri" w:cs="Calibri"/>
          <w:b/>
        </w:rPr>
        <w:t>La prévention du décrochage scolaire</w:t>
      </w:r>
      <w:r>
        <w:rPr>
          <w:rFonts w:ascii="Calibri" w:eastAsia="Calibri" w:hAnsi="Calibri" w:cs="Calibri"/>
        </w:rPr>
        <w:t xml:space="preserve"> : Offrir l’accompagnement nécessaire à chaque enfant, pour lui donner les moyens de réussir dans sa scolarité.</w:t>
      </w:r>
    </w:p>
    <w:p w14:paraId="62A7BAF3" w14:textId="77777777" w:rsidR="008A145B" w:rsidRDefault="0061483D">
      <w:pPr>
        <w:numPr>
          <w:ilvl w:val="0"/>
          <w:numId w:val="4"/>
        </w:numPr>
        <w:jc w:val="both"/>
        <w:rPr>
          <w:rFonts w:ascii="Calibri" w:eastAsia="Calibri" w:hAnsi="Calibri" w:cs="Calibri"/>
          <w:b/>
        </w:rPr>
      </w:pPr>
      <w:r>
        <w:rPr>
          <w:rFonts w:ascii="Calibri" w:eastAsia="Calibri" w:hAnsi="Calibri" w:cs="Calibri"/>
          <w:b/>
        </w:rPr>
        <w:t>L’insertion professionnelle des jeunes</w:t>
      </w:r>
      <w:r>
        <w:rPr>
          <w:rFonts w:ascii="Calibri" w:eastAsia="Calibri" w:hAnsi="Calibri" w:cs="Calibri"/>
        </w:rPr>
        <w:t xml:space="preserve"> : Permettre aux jeunes de se familiariser avec le monde de l’ent</w:t>
      </w:r>
      <w:r>
        <w:rPr>
          <w:rFonts w:ascii="Calibri" w:eastAsia="Calibri" w:hAnsi="Calibri" w:cs="Calibri"/>
        </w:rPr>
        <w:t xml:space="preserve">reprise, d’élaborer un projet professionnel et faciliter leur insertion professionnelle. </w:t>
      </w:r>
    </w:p>
    <w:p w14:paraId="57BBF669" w14:textId="77777777" w:rsidR="008A145B" w:rsidRDefault="008A145B">
      <w:pPr>
        <w:jc w:val="both"/>
        <w:rPr>
          <w:rFonts w:ascii="Calibri" w:eastAsia="Calibri" w:hAnsi="Calibri" w:cs="Calibri"/>
        </w:rPr>
      </w:pPr>
    </w:p>
    <w:p w14:paraId="60E8F6D4" w14:textId="77777777" w:rsidR="008A145B" w:rsidRDefault="0061483D">
      <w:pPr>
        <w:jc w:val="both"/>
      </w:pPr>
      <w:r>
        <w:rPr>
          <w:rFonts w:ascii="Calibri" w:eastAsia="Calibri" w:hAnsi="Calibri" w:cs="Calibri"/>
        </w:rPr>
        <w:t>Le moyen d’action de la Fondation Orléans est la mobilisation collective des acteurs à l’échelle du territoire d’Orléans Métropole : ainsi, elle impulse des alliance</w:t>
      </w:r>
      <w:r>
        <w:rPr>
          <w:rFonts w:ascii="Calibri" w:eastAsia="Calibri" w:hAnsi="Calibri" w:cs="Calibri"/>
        </w:rPr>
        <w:t xml:space="preserve">s territoriales entre entreprises, pouvoirs publics et associations, au service de la prévention de la pauvreté. Le projet EMOJI en est une illustration : EMOJI : </w:t>
      </w:r>
      <w:r>
        <w:rPr>
          <w:rFonts w:ascii="Calibri" w:eastAsia="Calibri" w:hAnsi="Calibri" w:cs="Calibri"/>
          <w:b/>
        </w:rPr>
        <w:t>E</w:t>
      </w:r>
      <w:r>
        <w:rPr>
          <w:rFonts w:ascii="Calibri" w:eastAsia="Calibri" w:hAnsi="Calibri" w:cs="Calibri"/>
        </w:rPr>
        <w:t xml:space="preserve">ngagement des </w:t>
      </w:r>
      <w:r>
        <w:rPr>
          <w:rFonts w:ascii="Calibri" w:eastAsia="Calibri" w:hAnsi="Calibri" w:cs="Calibri"/>
          <w:b/>
        </w:rPr>
        <w:t>M</w:t>
      </w:r>
      <w:r>
        <w:rPr>
          <w:rFonts w:ascii="Calibri" w:eastAsia="Calibri" w:hAnsi="Calibri" w:cs="Calibri"/>
        </w:rPr>
        <w:t xml:space="preserve">écènes </w:t>
      </w:r>
      <w:r>
        <w:rPr>
          <w:rFonts w:ascii="Calibri" w:eastAsia="Calibri" w:hAnsi="Calibri" w:cs="Calibri"/>
          <w:b/>
        </w:rPr>
        <w:t>O</w:t>
      </w:r>
      <w:r>
        <w:rPr>
          <w:rFonts w:ascii="Calibri" w:eastAsia="Calibri" w:hAnsi="Calibri" w:cs="Calibri"/>
        </w:rPr>
        <w:t xml:space="preserve">rléanais pour la </w:t>
      </w:r>
      <w:r>
        <w:rPr>
          <w:rFonts w:ascii="Calibri" w:eastAsia="Calibri" w:hAnsi="Calibri" w:cs="Calibri"/>
          <w:b/>
        </w:rPr>
        <w:t>J</w:t>
      </w:r>
      <w:r>
        <w:rPr>
          <w:rFonts w:ascii="Calibri" w:eastAsia="Calibri" w:hAnsi="Calibri" w:cs="Calibri"/>
        </w:rPr>
        <w:t>eunesse et l’</w:t>
      </w:r>
      <w:r>
        <w:rPr>
          <w:rFonts w:ascii="Calibri" w:eastAsia="Calibri" w:hAnsi="Calibri" w:cs="Calibri"/>
          <w:b/>
        </w:rPr>
        <w:t>I</w:t>
      </w:r>
      <w:r>
        <w:rPr>
          <w:rFonts w:ascii="Calibri" w:eastAsia="Calibri" w:hAnsi="Calibri" w:cs="Calibri"/>
        </w:rPr>
        <w:t>nsertion est la mobilisation des entr</w:t>
      </w:r>
      <w:r>
        <w:rPr>
          <w:rFonts w:ascii="Calibri" w:eastAsia="Calibri" w:hAnsi="Calibri" w:cs="Calibri"/>
        </w:rPr>
        <w:t>eprises locales pour contribuer au financement de projets principalement associatifs à fort impact pour le territoire, sur une durée de trois ans.</w:t>
      </w:r>
    </w:p>
    <w:p w14:paraId="6452174D" w14:textId="77777777" w:rsidR="008A145B" w:rsidRDefault="008A145B">
      <w:pPr>
        <w:jc w:val="both"/>
        <w:rPr>
          <w:rFonts w:ascii="Calibri" w:eastAsia="Calibri" w:hAnsi="Calibri" w:cs="Calibri"/>
        </w:rPr>
      </w:pPr>
    </w:p>
    <w:p w14:paraId="3C54E194" w14:textId="77777777" w:rsidR="008A145B" w:rsidRDefault="0061483D">
      <w:pPr>
        <w:jc w:val="both"/>
        <w:rPr>
          <w:rFonts w:ascii="Calibri" w:eastAsia="Calibri" w:hAnsi="Calibri" w:cs="Calibri"/>
        </w:rPr>
      </w:pPr>
      <w:r>
        <w:rPr>
          <w:rFonts w:ascii="Calibri" w:eastAsia="Calibri" w:hAnsi="Calibri" w:cs="Calibri"/>
        </w:rPr>
        <w:t>Les objectifs sont de plusieurs ordres :</w:t>
      </w:r>
    </w:p>
    <w:p w14:paraId="1F5EC73B" w14:textId="77777777" w:rsidR="008A145B" w:rsidRDefault="0061483D">
      <w:pPr>
        <w:numPr>
          <w:ilvl w:val="0"/>
          <w:numId w:val="6"/>
        </w:numPr>
        <w:jc w:val="both"/>
      </w:pPr>
      <w:r>
        <w:rPr>
          <w:rFonts w:ascii="Calibri" w:eastAsia="Calibri" w:hAnsi="Calibri" w:cs="Calibri"/>
        </w:rPr>
        <w:t>Encourager le mécénat social des entreprises en proposant un dispos</w:t>
      </w:r>
      <w:r>
        <w:rPr>
          <w:rFonts w:ascii="Calibri" w:eastAsia="Calibri" w:hAnsi="Calibri" w:cs="Calibri"/>
        </w:rPr>
        <w:t>itif « clé en main » qui facilite leur engagement</w:t>
      </w:r>
    </w:p>
    <w:p w14:paraId="120DDB75" w14:textId="77777777" w:rsidR="008A145B" w:rsidRDefault="0061483D">
      <w:pPr>
        <w:numPr>
          <w:ilvl w:val="0"/>
          <w:numId w:val="6"/>
        </w:numPr>
        <w:jc w:val="both"/>
      </w:pPr>
      <w:r>
        <w:rPr>
          <w:rFonts w:ascii="Calibri" w:eastAsia="Calibri" w:hAnsi="Calibri" w:cs="Calibri"/>
        </w:rPr>
        <w:t>Faire changer d’échelle et/ou renforcer qualitativement les projets associatifs les actions les  plus pertinentes du territoire sur les thématiques de soutien à l’enfance/parentalité, de lutte contre le déc</w:t>
      </w:r>
      <w:r>
        <w:rPr>
          <w:rFonts w:ascii="Calibri" w:eastAsia="Calibri" w:hAnsi="Calibri" w:cs="Calibri"/>
        </w:rPr>
        <w:t>rochage scolaire et d’insertion professionnelle des jeunes, afin d’accompagner plus de bénéficiaires, et/ou de mieux les accompagner</w:t>
      </w:r>
    </w:p>
    <w:p w14:paraId="38A8D3BF" w14:textId="77777777" w:rsidR="008A145B" w:rsidRDefault="0061483D">
      <w:pPr>
        <w:numPr>
          <w:ilvl w:val="0"/>
          <w:numId w:val="6"/>
        </w:numPr>
        <w:jc w:val="both"/>
      </w:pPr>
      <w:r>
        <w:rPr>
          <w:rFonts w:ascii="Calibri" w:eastAsia="Calibri" w:hAnsi="Calibri" w:cs="Calibri"/>
        </w:rPr>
        <w:t>Contribuer au développement et à la professionnalisation des acteurs associatifs grâce à de nouveaux partenariats, à la div</w:t>
      </w:r>
      <w:r>
        <w:rPr>
          <w:rFonts w:ascii="Calibri" w:eastAsia="Calibri" w:hAnsi="Calibri" w:cs="Calibri"/>
        </w:rPr>
        <w:t>ersification de leurs sources de financement et à l’engagement de rendre compte par des études d’impact.</w:t>
      </w:r>
    </w:p>
    <w:p w14:paraId="3FD021BA" w14:textId="77777777" w:rsidR="008A145B" w:rsidRDefault="008A145B">
      <w:pPr>
        <w:jc w:val="both"/>
        <w:rPr>
          <w:rFonts w:ascii="Calibri" w:eastAsia="Calibri" w:hAnsi="Calibri" w:cs="Calibri"/>
        </w:rPr>
      </w:pPr>
    </w:p>
    <w:p w14:paraId="2EAAA028" w14:textId="77777777" w:rsidR="008A145B" w:rsidRDefault="0061483D">
      <w:pPr>
        <w:jc w:val="both"/>
      </w:pPr>
      <w:r>
        <w:rPr>
          <w:rFonts w:ascii="Calibri" w:eastAsia="Calibri" w:hAnsi="Calibri" w:cs="Calibri"/>
        </w:rPr>
        <w:t xml:space="preserve">Intégrée à la </w:t>
      </w:r>
      <w:r>
        <w:rPr>
          <w:rFonts w:ascii="Calibri" w:eastAsia="Calibri" w:hAnsi="Calibri" w:cs="Calibri"/>
          <w:b/>
        </w:rPr>
        <w:t>Stratégie nationale de prévention et de lutte contre la pauvreté et prochainement aux Pacte des Solidarités</w:t>
      </w:r>
      <w:r>
        <w:rPr>
          <w:rFonts w:ascii="Calibri" w:eastAsia="Calibri" w:hAnsi="Calibri" w:cs="Calibri"/>
        </w:rPr>
        <w:t>, la  démarche de Break Pover</w:t>
      </w:r>
      <w:r>
        <w:rPr>
          <w:rFonts w:ascii="Calibri" w:eastAsia="Calibri" w:hAnsi="Calibri" w:cs="Calibri"/>
        </w:rPr>
        <w:t>ty se déploie aujourd’hui dans plus de 40 territoires à travers toute la France.</w:t>
      </w:r>
    </w:p>
    <w:p w14:paraId="62CEF239" w14:textId="77777777" w:rsidR="008A145B" w:rsidRDefault="0061483D">
      <w:pPr>
        <w:jc w:val="both"/>
      </w:pPr>
      <w:r>
        <w:rPr>
          <w:rFonts w:ascii="Calibri" w:eastAsia="Calibri" w:hAnsi="Calibri" w:cs="Calibri"/>
        </w:rPr>
        <w:t xml:space="preserve">Plus d’infos sur </w:t>
      </w:r>
      <w:hyperlink r:id="rId12">
        <w:r>
          <w:rPr>
            <w:rFonts w:ascii="Calibri" w:eastAsia="Calibri" w:hAnsi="Calibri" w:cs="Calibri"/>
            <w:color w:val="8F8F8F"/>
            <w:u w:val="single"/>
          </w:rPr>
          <w:t>www.dat-france.org</w:t>
        </w:r>
      </w:hyperlink>
    </w:p>
    <w:p w14:paraId="382F70CA" w14:textId="77777777" w:rsidR="008A145B" w:rsidRDefault="008A145B">
      <w:pPr>
        <w:keepNext/>
        <w:keepLines/>
        <w:numPr>
          <w:ilvl w:val="2"/>
          <w:numId w:val="12"/>
        </w:numPr>
        <w:pBdr>
          <w:top w:val="nil"/>
          <w:left w:val="nil"/>
          <w:bottom w:val="nil"/>
          <w:right w:val="nil"/>
          <w:between w:val="nil"/>
        </w:pBdr>
        <w:tabs>
          <w:tab w:val="left" w:pos="0"/>
        </w:tabs>
        <w:spacing w:before="120"/>
        <w:jc w:val="both"/>
        <w:rPr>
          <w:rFonts w:ascii="Calibri" w:eastAsia="Calibri" w:hAnsi="Calibri" w:cs="Calibri"/>
          <w:b/>
          <w:color w:val="000000"/>
        </w:rPr>
      </w:pPr>
    </w:p>
    <w:p w14:paraId="0F06C76F" w14:textId="77777777" w:rsidR="008A145B" w:rsidRDefault="0061483D">
      <w:pPr>
        <w:pBdr>
          <w:top w:val="nil"/>
          <w:left w:val="nil"/>
          <w:bottom w:val="nil"/>
          <w:right w:val="nil"/>
          <w:between w:val="nil"/>
        </w:pBdr>
        <w:rPr>
          <w:color w:val="000000"/>
        </w:rPr>
      </w:pPr>
      <w:bookmarkStart w:id="2" w:name="_1fob9te" w:colFirst="0" w:colLast="0"/>
      <w:bookmarkEnd w:id="2"/>
      <w:r>
        <w:br w:type="page"/>
      </w:r>
    </w:p>
    <w:p w14:paraId="121D9CD5" w14:textId="77777777" w:rsidR="008A145B" w:rsidRDefault="0061483D">
      <w:pPr>
        <w:pStyle w:val="Titre2"/>
        <w:numPr>
          <w:ilvl w:val="1"/>
          <w:numId w:val="12"/>
        </w:numPr>
      </w:pPr>
      <w:bookmarkStart w:id="3" w:name="_3znysh7" w:colFirst="0" w:colLast="0"/>
      <w:bookmarkEnd w:id="3"/>
      <w:r>
        <w:lastRenderedPageBreak/>
        <w:t>Objectifs de l’AMI</w:t>
      </w:r>
    </w:p>
    <w:p w14:paraId="15165100" w14:textId="77777777" w:rsidR="008A145B" w:rsidRDefault="008A145B">
      <w:pPr>
        <w:jc w:val="both"/>
        <w:rPr>
          <w:rFonts w:ascii="Calibri" w:eastAsia="Calibri" w:hAnsi="Calibri" w:cs="Calibri"/>
        </w:rPr>
      </w:pPr>
    </w:p>
    <w:p w14:paraId="142E3AA1" w14:textId="77777777" w:rsidR="008A145B" w:rsidRDefault="0061483D">
      <w:pPr>
        <w:jc w:val="both"/>
        <w:rPr>
          <w:rFonts w:ascii="Calibri" w:eastAsia="Calibri" w:hAnsi="Calibri" w:cs="Calibri"/>
        </w:rPr>
      </w:pPr>
      <w:r>
        <w:rPr>
          <w:rFonts w:ascii="Calibri" w:eastAsia="Calibri" w:hAnsi="Calibri" w:cs="Calibri"/>
        </w:rPr>
        <w:t>EMOJI doit permettre de soutenir le changement d’échelle et/ou le renforcement qualitatif de projets à fort impact sur les problématiques suivantes :</w:t>
      </w:r>
    </w:p>
    <w:p w14:paraId="4C8BECDB" w14:textId="77777777" w:rsidR="008A145B" w:rsidRDefault="0061483D">
      <w:pPr>
        <w:numPr>
          <w:ilvl w:val="0"/>
          <w:numId w:val="8"/>
        </w:numPr>
        <w:pBdr>
          <w:top w:val="nil"/>
          <w:left w:val="nil"/>
          <w:bottom w:val="nil"/>
          <w:right w:val="nil"/>
          <w:between w:val="nil"/>
        </w:pBdr>
        <w:jc w:val="both"/>
        <w:rPr>
          <w:color w:val="000000"/>
        </w:rPr>
      </w:pPr>
      <w:r>
        <w:rPr>
          <w:rFonts w:ascii="Calibri" w:eastAsia="Calibri" w:hAnsi="Calibri" w:cs="Calibri"/>
          <w:color w:val="000000"/>
        </w:rPr>
        <w:t>Le soutien à l’enfance et à la parentalité</w:t>
      </w:r>
    </w:p>
    <w:p w14:paraId="2F0A7A81" w14:textId="77777777" w:rsidR="008A145B" w:rsidRDefault="0061483D">
      <w:pPr>
        <w:numPr>
          <w:ilvl w:val="0"/>
          <w:numId w:val="8"/>
        </w:numPr>
        <w:pBdr>
          <w:top w:val="nil"/>
          <w:left w:val="nil"/>
          <w:bottom w:val="nil"/>
          <w:right w:val="nil"/>
          <w:between w:val="nil"/>
        </w:pBdr>
        <w:jc w:val="both"/>
        <w:rPr>
          <w:color w:val="000000"/>
        </w:rPr>
      </w:pPr>
      <w:r>
        <w:rPr>
          <w:rFonts w:ascii="Calibri" w:eastAsia="Calibri" w:hAnsi="Calibri" w:cs="Calibri"/>
          <w:color w:val="000000"/>
        </w:rPr>
        <w:t>La prévention et la lutte contre décrochage scolaire</w:t>
      </w:r>
    </w:p>
    <w:p w14:paraId="400A84C0" w14:textId="77777777" w:rsidR="008A145B" w:rsidRDefault="0061483D">
      <w:pPr>
        <w:numPr>
          <w:ilvl w:val="0"/>
          <w:numId w:val="8"/>
        </w:numPr>
        <w:pBdr>
          <w:top w:val="nil"/>
          <w:left w:val="nil"/>
          <w:bottom w:val="nil"/>
          <w:right w:val="nil"/>
          <w:between w:val="nil"/>
        </w:pBdr>
        <w:jc w:val="both"/>
        <w:rPr>
          <w:color w:val="000000"/>
        </w:rPr>
      </w:pPr>
      <w:r>
        <w:rPr>
          <w:rFonts w:ascii="Calibri" w:eastAsia="Calibri" w:hAnsi="Calibri" w:cs="Calibri"/>
          <w:color w:val="000000"/>
        </w:rPr>
        <w:t>L’accès au</w:t>
      </w:r>
      <w:r>
        <w:rPr>
          <w:rFonts w:ascii="Calibri" w:eastAsia="Calibri" w:hAnsi="Calibri" w:cs="Calibri"/>
          <w:color w:val="000000"/>
        </w:rPr>
        <w:t xml:space="preserve"> premier emploi et l’insertion professionnelle des jeunes qui en sont les plus éloignés</w:t>
      </w:r>
    </w:p>
    <w:p w14:paraId="6E938414" w14:textId="77777777" w:rsidR="008A145B" w:rsidRDefault="008A145B">
      <w:pPr>
        <w:jc w:val="both"/>
        <w:rPr>
          <w:rFonts w:ascii="Calibri" w:eastAsia="Calibri" w:hAnsi="Calibri" w:cs="Calibri"/>
        </w:rPr>
      </w:pPr>
    </w:p>
    <w:p w14:paraId="2C3ED44D" w14:textId="77777777" w:rsidR="008A145B" w:rsidRDefault="0061483D">
      <w:pPr>
        <w:jc w:val="both"/>
      </w:pPr>
      <w:r>
        <w:rPr>
          <w:rFonts w:ascii="Calibri" w:eastAsia="Calibri" w:hAnsi="Calibri" w:cs="Calibri"/>
        </w:rPr>
        <w:t xml:space="preserve">Les candidatures doivent en particulier </w:t>
      </w:r>
      <w:r>
        <w:rPr>
          <w:rFonts w:ascii="Calibri" w:eastAsia="Calibri" w:hAnsi="Calibri" w:cs="Calibri"/>
          <w:b/>
        </w:rPr>
        <w:t>porter sur un ou plusieurs axes prioritaires suivants</w:t>
      </w:r>
      <w:r>
        <w:rPr>
          <w:rFonts w:ascii="Calibri" w:eastAsia="Calibri" w:hAnsi="Calibri" w:cs="Calibri"/>
        </w:rPr>
        <w:t> :</w:t>
      </w:r>
    </w:p>
    <w:p w14:paraId="01634A25" w14:textId="77777777" w:rsidR="008A145B" w:rsidRDefault="0061483D">
      <w:pPr>
        <w:numPr>
          <w:ilvl w:val="0"/>
          <w:numId w:val="13"/>
        </w:numPr>
        <w:pBdr>
          <w:top w:val="nil"/>
          <w:left w:val="nil"/>
          <w:bottom w:val="nil"/>
          <w:right w:val="nil"/>
          <w:between w:val="nil"/>
        </w:pBdr>
        <w:jc w:val="both"/>
        <w:rPr>
          <w:color w:val="000000"/>
        </w:rPr>
      </w:pPr>
      <w:r>
        <w:rPr>
          <w:rFonts w:ascii="Calibri" w:eastAsia="Calibri" w:hAnsi="Calibri" w:cs="Calibri"/>
          <w:color w:val="000000"/>
        </w:rPr>
        <w:t xml:space="preserve">Le soutien à l’enfance et à la parentalité : </w:t>
      </w:r>
      <w:r>
        <w:rPr>
          <w:rFonts w:ascii="Calibri" w:eastAsia="Calibri" w:hAnsi="Calibri" w:cs="Calibri"/>
        </w:rPr>
        <w:t>renforcer les apprentissages du langage et le développement social des enfants, contribuer à développer les actions de parentalité et favoriser des modes de garde pour les plus précaires. Une attention sera port</w:t>
      </w:r>
      <w:r>
        <w:rPr>
          <w:rFonts w:ascii="Calibri" w:eastAsia="Calibri" w:hAnsi="Calibri" w:cs="Calibri"/>
        </w:rPr>
        <w:t>ée sur la  cohérence et complémentarité avec le fonds d’innovation pour la petite enfance (</w:t>
      </w:r>
      <w:r>
        <w:rPr>
          <w:rFonts w:ascii="Calibri" w:eastAsia="Calibri" w:hAnsi="Calibri" w:cs="Calibri"/>
          <w:sz w:val="18"/>
          <w:szCs w:val="18"/>
        </w:rPr>
        <w:t>https://solidarites.gouv.fr/fonds-dinnovation-pour-la-petite-enfance-appel-projets)</w:t>
      </w:r>
    </w:p>
    <w:p w14:paraId="59201B72" w14:textId="77777777" w:rsidR="008A145B" w:rsidRDefault="0061483D">
      <w:pPr>
        <w:numPr>
          <w:ilvl w:val="0"/>
          <w:numId w:val="13"/>
        </w:numPr>
        <w:pBdr>
          <w:top w:val="nil"/>
          <w:left w:val="nil"/>
          <w:bottom w:val="nil"/>
          <w:right w:val="nil"/>
          <w:between w:val="nil"/>
        </w:pBdr>
        <w:jc w:val="both"/>
        <w:rPr>
          <w:color w:val="000000"/>
        </w:rPr>
      </w:pPr>
      <w:r>
        <w:rPr>
          <w:rFonts w:ascii="Calibri" w:eastAsia="Calibri" w:hAnsi="Calibri" w:cs="Calibri"/>
          <w:color w:val="000000"/>
        </w:rPr>
        <w:t xml:space="preserve">La prévention et la lutte contre décrochage scolaire : </w:t>
      </w:r>
      <w:r>
        <w:rPr>
          <w:rFonts w:ascii="Calibri" w:eastAsia="Calibri" w:hAnsi="Calibri" w:cs="Calibri"/>
        </w:rPr>
        <w:t>développer l’offre de sout</w:t>
      </w:r>
      <w:r>
        <w:rPr>
          <w:rFonts w:ascii="Calibri" w:eastAsia="Calibri" w:hAnsi="Calibri" w:cs="Calibri"/>
        </w:rPr>
        <w:t>ien scolaire, favoriser les actions de mentorat et le lien avec le monde de l’entreprise, poursuivre les actions d’animation dans les quartiers pour aller vers les jeunes. Faciliter l’accès des étudiants aux besoins de première nécessité pour éviter le déc</w:t>
      </w:r>
      <w:r>
        <w:rPr>
          <w:rFonts w:ascii="Calibri" w:eastAsia="Calibri" w:hAnsi="Calibri" w:cs="Calibri"/>
        </w:rPr>
        <w:t>rochage universitaire.</w:t>
      </w:r>
    </w:p>
    <w:p w14:paraId="3FC9D27C" w14:textId="77777777" w:rsidR="008A145B" w:rsidRDefault="0061483D">
      <w:pPr>
        <w:numPr>
          <w:ilvl w:val="0"/>
          <w:numId w:val="13"/>
        </w:numPr>
        <w:pBdr>
          <w:top w:val="nil"/>
          <w:left w:val="nil"/>
          <w:bottom w:val="nil"/>
          <w:right w:val="nil"/>
          <w:between w:val="nil"/>
        </w:pBdr>
        <w:jc w:val="both"/>
        <w:rPr>
          <w:color w:val="000000"/>
        </w:rPr>
      </w:pPr>
      <w:r>
        <w:rPr>
          <w:rFonts w:ascii="Calibri" w:eastAsia="Calibri" w:hAnsi="Calibri" w:cs="Calibri"/>
          <w:color w:val="000000"/>
        </w:rPr>
        <w:t xml:space="preserve">L’accès au premier emploi et l’insertion professionnelle des jeunes qui en sont les plus éloignés : </w:t>
      </w:r>
      <w:r>
        <w:rPr>
          <w:rFonts w:ascii="Calibri" w:eastAsia="Calibri" w:hAnsi="Calibri" w:cs="Calibri"/>
        </w:rPr>
        <w:t>Développer le mentorat, l’accès à des modèles positifs. Développer les possibilités d’accompagnement à l’insertion professionnelle, à</w:t>
      </w:r>
      <w:r>
        <w:rPr>
          <w:rFonts w:ascii="Calibri" w:eastAsia="Calibri" w:hAnsi="Calibri" w:cs="Calibri"/>
        </w:rPr>
        <w:t xml:space="preserve"> l’entrepreneuriat en permettant aux jeunes notamment aux jeunes de découvrir leurs talents et compétences. Favoriser la connaissance des métiers en tension et de l’offre sur le territoire. Faciliter l’accès aux stages.</w:t>
      </w:r>
    </w:p>
    <w:p w14:paraId="3C9CBDD5" w14:textId="77777777" w:rsidR="008A145B" w:rsidRDefault="008A145B">
      <w:pPr>
        <w:pBdr>
          <w:top w:val="nil"/>
          <w:left w:val="nil"/>
          <w:bottom w:val="nil"/>
          <w:right w:val="nil"/>
          <w:between w:val="nil"/>
        </w:pBdr>
        <w:jc w:val="both"/>
        <w:rPr>
          <w:rFonts w:ascii="Calibri" w:eastAsia="Calibri" w:hAnsi="Calibri" w:cs="Calibri"/>
        </w:rPr>
      </w:pPr>
    </w:p>
    <w:p w14:paraId="642B6599" w14:textId="77777777" w:rsidR="008A145B" w:rsidRDefault="0061483D">
      <w:pPr>
        <w:pBdr>
          <w:top w:val="nil"/>
          <w:left w:val="nil"/>
          <w:bottom w:val="nil"/>
          <w:right w:val="nil"/>
          <w:between w:val="nil"/>
        </w:pBdr>
        <w:jc w:val="both"/>
        <w:rPr>
          <w:rFonts w:ascii="Calibri" w:eastAsia="Calibri" w:hAnsi="Calibri" w:cs="Calibri"/>
        </w:rPr>
      </w:pPr>
      <w:r>
        <w:rPr>
          <w:rFonts w:ascii="Calibri" w:eastAsia="Calibri" w:hAnsi="Calibri" w:cs="Calibri"/>
        </w:rPr>
        <w:t>Les porteurs de projet sont invités</w:t>
      </w:r>
      <w:r>
        <w:rPr>
          <w:rFonts w:ascii="Calibri" w:eastAsia="Calibri" w:hAnsi="Calibri" w:cs="Calibri"/>
        </w:rPr>
        <w:t xml:space="preserve"> à favoriser des réponses construites en partenariat avec l’écosystème local afin de contribuer à la lisibilité de l’offre et la fluidité des parcours possibles pour les jeunes.</w:t>
      </w:r>
    </w:p>
    <w:p w14:paraId="6FE59AE3" w14:textId="77777777" w:rsidR="008A145B" w:rsidRDefault="0061483D">
      <w:pPr>
        <w:pBdr>
          <w:top w:val="nil"/>
          <w:left w:val="nil"/>
          <w:bottom w:val="nil"/>
          <w:right w:val="nil"/>
          <w:between w:val="nil"/>
        </w:pBdr>
        <w:jc w:val="both"/>
        <w:rPr>
          <w:rFonts w:ascii="Calibri" w:eastAsia="Calibri" w:hAnsi="Calibri" w:cs="Calibri"/>
        </w:rPr>
      </w:pPr>
      <w:r>
        <w:rPr>
          <w:rFonts w:ascii="Calibri" w:eastAsia="Calibri" w:hAnsi="Calibri" w:cs="Calibri"/>
        </w:rPr>
        <w:t xml:space="preserve">Les porteurs de projet s’engagent à mener leurs actions en conformité avec la </w:t>
      </w:r>
      <w:r>
        <w:rPr>
          <w:rFonts w:ascii="Calibri" w:eastAsia="Calibri" w:hAnsi="Calibri" w:cs="Calibri"/>
        </w:rPr>
        <w:t xml:space="preserve"> charte de respect des valeurs de la République et de la Laïcité.</w:t>
      </w:r>
    </w:p>
    <w:p w14:paraId="5673DD6A" w14:textId="77777777" w:rsidR="008A145B" w:rsidRDefault="008A145B">
      <w:pPr>
        <w:pBdr>
          <w:top w:val="nil"/>
          <w:left w:val="nil"/>
          <w:bottom w:val="nil"/>
          <w:right w:val="nil"/>
          <w:between w:val="nil"/>
        </w:pBdr>
        <w:jc w:val="both"/>
        <w:rPr>
          <w:rFonts w:ascii="Calibri" w:eastAsia="Calibri" w:hAnsi="Calibri" w:cs="Calibri"/>
        </w:rPr>
      </w:pPr>
    </w:p>
    <w:p w14:paraId="36021B87" w14:textId="77777777" w:rsidR="008A145B" w:rsidRDefault="0061483D">
      <w:pPr>
        <w:pStyle w:val="Titre2"/>
        <w:numPr>
          <w:ilvl w:val="1"/>
          <w:numId w:val="12"/>
        </w:numPr>
      </w:pPr>
      <w:bookmarkStart w:id="4" w:name="_2et92p0" w:colFirst="0" w:colLast="0"/>
      <w:bookmarkEnd w:id="4"/>
      <w:r>
        <w:t>Périmètre géographique</w:t>
      </w:r>
    </w:p>
    <w:p w14:paraId="09E6D2BA" w14:textId="77777777" w:rsidR="008A145B" w:rsidRDefault="008A145B">
      <w:pPr>
        <w:jc w:val="both"/>
        <w:rPr>
          <w:rFonts w:ascii="Calibri" w:eastAsia="Calibri" w:hAnsi="Calibri" w:cs="Calibri"/>
        </w:rPr>
      </w:pPr>
    </w:p>
    <w:p w14:paraId="772EE463" w14:textId="77777777" w:rsidR="008A145B" w:rsidRDefault="0061483D">
      <w:pPr>
        <w:jc w:val="both"/>
        <w:rPr>
          <w:rFonts w:ascii="Calibri" w:eastAsia="Calibri" w:hAnsi="Calibri" w:cs="Calibri"/>
        </w:rPr>
      </w:pPr>
      <w:r>
        <w:rPr>
          <w:rFonts w:ascii="Calibri" w:eastAsia="Calibri" w:hAnsi="Calibri" w:cs="Calibri"/>
        </w:rPr>
        <w:t>Les structures peuvent être déjà implantées, ou non, sur le territoire d’Orléans Métropole. Cependant, les candidatures émanant d’associations déjà implantées locale</w:t>
      </w:r>
      <w:r>
        <w:rPr>
          <w:rFonts w:ascii="Calibri" w:eastAsia="Calibri" w:hAnsi="Calibri" w:cs="Calibri"/>
        </w:rPr>
        <w:t>ment seront privilégiées.</w:t>
      </w:r>
    </w:p>
    <w:p w14:paraId="5CFC9A5B" w14:textId="77777777" w:rsidR="008A145B" w:rsidRDefault="0061483D">
      <w:pPr>
        <w:jc w:val="both"/>
        <w:rPr>
          <w:rFonts w:ascii="Calibri" w:eastAsia="Calibri" w:hAnsi="Calibri" w:cs="Calibri"/>
        </w:rPr>
      </w:pPr>
      <w:r>
        <w:rPr>
          <w:rFonts w:ascii="Calibri" w:eastAsia="Calibri" w:hAnsi="Calibri" w:cs="Calibri"/>
        </w:rPr>
        <w:t>Les projets doivent cibler des publics résidant à Orléans Métropole, en particulier sur un ou plusieurs des 10 quartiers prioritaires de la politique de la ville.</w:t>
      </w:r>
    </w:p>
    <w:p w14:paraId="61BA8094" w14:textId="77777777" w:rsidR="008A145B" w:rsidRDefault="008A145B">
      <w:pPr>
        <w:jc w:val="both"/>
        <w:rPr>
          <w:rFonts w:ascii="Calibri" w:eastAsia="Calibri" w:hAnsi="Calibri" w:cs="Calibri"/>
        </w:rPr>
      </w:pPr>
    </w:p>
    <w:p w14:paraId="4AE3A0B5" w14:textId="77777777" w:rsidR="008A145B" w:rsidRDefault="008A145B">
      <w:pPr>
        <w:jc w:val="both"/>
        <w:rPr>
          <w:rFonts w:ascii="Calibri" w:eastAsia="Calibri" w:hAnsi="Calibri" w:cs="Calibri"/>
        </w:rPr>
      </w:pPr>
    </w:p>
    <w:p w14:paraId="19990BA9" w14:textId="77777777" w:rsidR="008A145B" w:rsidRDefault="008A145B">
      <w:pPr>
        <w:jc w:val="both"/>
        <w:rPr>
          <w:rFonts w:ascii="Calibri" w:eastAsia="Calibri" w:hAnsi="Calibri" w:cs="Calibri"/>
        </w:rPr>
      </w:pPr>
    </w:p>
    <w:p w14:paraId="1F6105F3" w14:textId="77777777" w:rsidR="008A145B" w:rsidRDefault="008A145B">
      <w:pPr>
        <w:jc w:val="both"/>
        <w:rPr>
          <w:rFonts w:ascii="Calibri" w:eastAsia="Calibri" w:hAnsi="Calibri" w:cs="Calibri"/>
        </w:rPr>
      </w:pPr>
    </w:p>
    <w:p w14:paraId="682DED8D" w14:textId="77777777" w:rsidR="008A145B" w:rsidRDefault="008A145B">
      <w:pPr>
        <w:jc w:val="both"/>
        <w:rPr>
          <w:rFonts w:ascii="Calibri" w:eastAsia="Calibri" w:hAnsi="Calibri" w:cs="Calibri"/>
        </w:rPr>
      </w:pPr>
    </w:p>
    <w:p w14:paraId="44FF35DB" w14:textId="77777777" w:rsidR="008A145B" w:rsidRDefault="008A145B">
      <w:pPr>
        <w:jc w:val="both"/>
        <w:rPr>
          <w:rFonts w:ascii="Calibri" w:eastAsia="Calibri" w:hAnsi="Calibri" w:cs="Calibri"/>
        </w:rPr>
      </w:pPr>
    </w:p>
    <w:p w14:paraId="0DC1E129" w14:textId="77777777" w:rsidR="008A145B" w:rsidRDefault="008A145B">
      <w:pPr>
        <w:jc w:val="both"/>
        <w:rPr>
          <w:rFonts w:ascii="Calibri" w:eastAsia="Calibri" w:hAnsi="Calibri" w:cs="Calibri"/>
        </w:rPr>
      </w:pPr>
    </w:p>
    <w:p w14:paraId="61E7AA20" w14:textId="77777777" w:rsidR="008A145B" w:rsidRDefault="0061483D">
      <w:pPr>
        <w:pStyle w:val="Titre2"/>
        <w:numPr>
          <w:ilvl w:val="1"/>
          <w:numId w:val="12"/>
        </w:numPr>
      </w:pPr>
      <w:bookmarkStart w:id="5" w:name="_tyjcwt" w:colFirst="0" w:colLast="0"/>
      <w:bookmarkEnd w:id="5"/>
      <w:r>
        <w:lastRenderedPageBreak/>
        <w:t>Le financement des projets</w:t>
      </w:r>
    </w:p>
    <w:p w14:paraId="0F766B5D" w14:textId="77777777" w:rsidR="008A145B" w:rsidRDefault="008A145B">
      <w:pPr>
        <w:keepNext/>
        <w:keepLines/>
        <w:pBdr>
          <w:top w:val="nil"/>
          <w:left w:val="nil"/>
          <w:bottom w:val="nil"/>
          <w:right w:val="nil"/>
          <w:between w:val="nil"/>
        </w:pBdr>
        <w:spacing w:before="120"/>
        <w:ind w:left="720"/>
        <w:rPr>
          <w:rFonts w:ascii="Calibri" w:eastAsia="Calibri" w:hAnsi="Calibri" w:cs="Calibri"/>
          <w:b/>
        </w:rPr>
      </w:pPr>
      <w:bookmarkStart w:id="6" w:name="_elxcqwkcj30r" w:colFirst="0" w:colLast="0"/>
      <w:bookmarkEnd w:id="6"/>
    </w:p>
    <w:p w14:paraId="4D018B2D" w14:textId="77777777" w:rsidR="008A145B" w:rsidRDefault="0061483D">
      <w:pPr>
        <w:jc w:val="both"/>
        <w:rPr>
          <w:rFonts w:ascii="Calibri" w:eastAsia="Calibri" w:hAnsi="Calibri" w:cs="Calibri"/>
        </w:rPr>
      </w:pPr>
      <w:r>
        <w:rPr>
          <w:rFonts w:ascii="Calibri" w:eastAsia="Calibri" w:hAnsi="Calibri" w:cs="Calibri"/>
        </w:rPr>
        <w:t>Le présent appel à manifestation d’intérêt (AMI) doit permettre de pré-sélectionner une dizaine de  candidatures en vue d’être présentées par la suite aux entreprises locales dans le cadre d’une démarche de levée de fonds.</w:t>
      </w:r>
    </w:p>
    <w:p w14:paraId="4F45269F" w14:textId="77777777" w:rsidR="008A145B" w:rsidRDefault="0061483D">
      <w:pPr>
        <w:jc w:val="both"/>
        <w:rPr>
          <w:rFonts w:ascii="Calibri" w:eastAsia="Calibri" w:hAnsi="Calibri" w:cs="Calibri"/>
        </w:rPr>
      </w:pPr>
      <w:r>
        <w:rPr>
          <w:rFonts w:ascii="Calibri" w:eastAsia="Calibri" w:hAnsi="Calibri" w:cs="Calibri"/>
        </w:rPr>
        <w:t>Les candidatures pré-sélectionnée</w:t>
      </w:r>
      <w:r>
        <w:rPr>
          <w:rFonts w:ascii="Calibri" w:eastAsia="Calibri" w:hAnsi="Calibri" w:cs="Calibri"/>
        </w:rPr>
        <w:t>s dans le cadre du présent AMI seront bénéficiaires d’une campagne de levée de fonds opérée par la Fondation Orléans auprès des entreprises implantées localement</w:t>
      </w:r>
    </w:p>
    <w:p w14:paraId="2AE78378" w14:textId="77777777" w:rsidR="008A145B" w:rsidRDefault="0061483D">
      <w:pPr>
        <w:jc w:val="both"/>
        <w:rPr>
          <w:rFonts w:ascii="Calibri" w:eastAsia="Calibri" w:hAnsi="Calibri" w:cs="Calibri"/>
        </w:rPr>
      </w:pPr>
      <w:r>
        <w:rPr>
          <w:rFonts w:ascii="Calibri" w:eastAsia="Calibri" w:hAnsi="Calibri" w:cs="Calibri"/>
        </w:rPr>
        <w:t>Le principe et la hauteur de la contribution financière aux projets candidats relèvent du choi</w:t>
      </w:r>
      <w:r>
        <w:rPr>
          <w:rFonts w:ascii="Calibri" w:eastAsia="Calibri" w:hAnsi="Calibri" w:cs="Calibri"/>
        </w:rPr>
        <w:t>x libre des entreprises. Par conséquent, la pré-sélection réalisée dans le cadre du présent AMI ne garantit aucunement à ce stade un soutien financier.</w:t>
      </w:r>
    </w:p>
    <w:p w14:paraId="0EAB670B" w14:textId="77777777" w:rsidR="008A145B" w:rsidRDefault="008A145B">
      <w:pPr>
        <w:jc w:val="both"/>
        <w:rPr>
          <w:rFonts w:ascii="Calibri" w:eastAsia="Calibri" w:hAnsi="Calibri" w:cs="Calibri"/>
        </w:rPr>
      </w:pPr>
    </w:p>
    <w:p w14:paraId="609CB94E" w14:textId="77777777" w:rsidR="008A145B" w:rsidRDefault="0061483D">
      <w:pPr>
        <w:pStyle w:val="Titre1"/>
        <w:numPr>
          <w:ilvl w:val="0"/>
          <w:numId w:val="12"/>
        </w:numPr>
      </w:pPr>
      <w:bookmarkStart w:id="7" w:name="_3dy6vkm" w:colFirst="0" w:colLast="0"/>
      <w:bookmarkEnd w:id="7"/>
      <w:r>
        <w:t>2. Critères d’éligibilité à l’AMI</w:t>
      </w:r>
    </w:p>
    <w:p w14:paraId="777DDAE5" w14:textId="77777777" w:rsidR="008A145B" w:rsidRDefault="008A145B">
      <w:pPr>
        <w:jc w:val="both"/>
        <w:rPr>
          <w:rFonts w:ascii="Calibri" w:eastAsia="Calibri" w:hAnsi="Calibri" w:cs="Calibri"/>
          <w:b/>
        </w:rPr>
      </w:pPr>
    </w:p>
    <w:p w14:paraId="3243832C" w14:textId="77777777" w:rsidR="008A145B" w:rsidRDefault="0061483D">
      <w:pPr>
        <w:pStyle w:val="Titre2"/>
        <w:numPr>
          <w:ilvl w:val="1"/>
          <w:numId w:val="11"/>
        </w:numPr>
      </w:pPr>
      <w:bookmarkStart w:id="8" w:name="_1t3h5sf" w:colFirst="0" w:colLast="0"/>
      <w:bookmarkEnd w:id="8"/>
      <w:r>
        <w:t>Les critères de recevabilité</w:t>
      </w:r>
    </w:p>
    <w:p w14:paraId="630BEBC0" w14:textId="77777777" w:rsidR="008A145B" w:rsidRDefault="008A145B">
      <w:pPr>
        <w:keepNext/>
        <w:keepLines/>
        <w:pBdr>
          <w:top w:val="nil"/>
          <w:left w:val="nil"/>
          <w:bottom w:val="nil"/>
          <w:right w:val="nil"/>
          <w:between w:val="nil"/>
        </w:pBdr>
        <w:spacing w:before="120"/>
        <w:ind w:left="720"/>
        <w:rPr>
          <w:rFonts w:ascii="Calibri" w:eastAsia="Calibri" w:hAnsi="Calibri" w:cs="Calibri"/>
          <w:b/>
        </w:rPr>
      </w:pPr>
      <w:bookmarkStart w:id="9" w:name="_qjxsn1qmmmx9" w:colFirst="0" w:colLast="0"/>
      <w:bookmarkEnd w:id="9"/>
    </w:p>
    <w:p w14:paraId="5B600A80" w14:textId="77777777" w:rsidR="008A145B" w:rsidRDefault="0061483D">
      <w:pPr>
        <w:jc w:val="both"/>
        <w:rPr>
          <w:rFonts w:ascii="Calibri" w:eastAsia="Calibri" w:hAnsi="Calibri" w:cs="Calibri"/>
        </w:rPr>
      </w:pPr>
      <w:r>
        <w:rPr>
          <w:rFonts w:ascii="Calibri" w:eastAsia="Calibri" w:hAnsi="Calibri" w:cs="Calibri"/>
        </w:rPr>
        <w:t>L’AMI est ouvert à toute structure éli</w:t>
      </w:r>
      <w:r>
        <w:rPr>
          <w:rFonts w:ascii="Calibri" w:eastAsia="Calibri" w:hAnsi="Calibri" w:cs="Calibri"/>
        </w:rPr>
        <w:t>gible au mécénat d’entreprise conformément à la loi, à savoir les organismes d'intérêt général ayant un caractère philanthropique, éducatif, scientifique, social, humanitaire, sportif, familial, culturel ou concourant à la mise en valeur du patrimoine arti</w:t>
      </w:r>
      <w:r>
        <w:rPr>
          <w:rFonts w:ascii="Calibri" w:eastAsia="Calibri" w:hAnsi="Calibri" w:cs="Calibri"/>
        </w:rPr>
        <w:t>stique, à la défense de l'environnement naturel ou à la diffusion de la culture, de la langue et des connaissances scientifiques françaises.</w:t>
      </w:r>
    </w:p>
    <w:p w14:paraId="0E7FC3F8" w14:textId="77777777" w:rsidR="008A145B" w:rsidRDefault="008A145B">
      <w:pPr>
        <w:jc w:val="both"/>
        <w:rPr>
          <w:rFonts w:ascii="Calibri" w:eastAsia="Calibri" w:hAnsi="Calibri" w:cs="Calibri"/>
        </w:rPr>
      </w:pPr>
    </w:p>
    <w:p w14:paraId="568DB10C" w14:textId="77777777" w:rsidR="008A145B" w:rsidRDefault="0061483D">
      <w:pPr>
        <w:pStyle w:val="Titre2"/>
        <w:numPr>
          <w:ilvl w:val="1"/>
          <w:numId w:val="11"/>
        </w:numPr>
      </w:pPr>
      <w:bookmarkStart w:id="10" w:name="_4d34og8" w:colFirst="0" w:colLast="0"/>
      <w:bookmarkEnd w:id="10"/>
      <w:r>
        <w:t>Critères préalables à l’examen des projets</w:t>
      </w:r>
    </w:p>
    <w:p w14:paraId="14CDFCCB" w14:textId="77777777" w:rsidR="008A145B" w:rsidRDefault="0061483D">
      <w:pPr>
        <w:spacing w:before="62"/>
        <w:jc w:val="both"/>
        <w:rPr>
          <w:rFonts w:ascii="Calibri" w:eastAsia="Calibri" w:hAnsi="Calibri" w:cs="Calibri"/>
        </w:rPr>
      </w:pPr>
      <w:r>
        <w:rPr>
          <w:rFonts w:ascii="Calibri" w:eastAsia="Calibri" w:hAnsi="Calibri" w:cs="Calibri"/>
        </w:rPr>
        <w:t>1 - Complétude des dossiers ;</w:t>
      </w:r>
    </w:p>
    <w:p w14:paraId="3D67ACA5" w14:textId="77777777" w:rsidR="008A145B" w:rsidRDefault="0061483D">
      <w:pPr>
        <w:spacing w:before="62"/>
        <w:jc w:val="both"/>
        <w:rPr>
          <w:rFonts w:ascii="Calibri" w:eastAsia="Calibri" w:hAnsi="Calibri" w:cs="Calibri"/>
        </w:rPr>
      </w:pPr>
      <w:r>
        <w:rPr>
          <w:rFonts w:ascii="Calibri" w:eastAsia="Calibri" w:hAnsi="Calibri" w:cs="Calibri"/>
        </w:rPr>
        <w:t>2 - Réception des dossiers dans les délai</w:t>
      </w:r>
      <w:r>
        <w:rPr>
          <w:rFonts w:ascii="Calibri" w:eastAsia="Calibri" w:hAnsi="Calibri" w:cs="Calibri"/>
        </w:rPr>
        <w:t>s impartis et sous forme dématérialisée.</w:t>
      </w:r>
    </w:p>
    <w:p w14:paraId="4D5718EC" w14:textId="77777777" w:rsidR="008A145B" w:rsidRDefault="008A145B">
      <w:pPr>
        <w:spacing w:before="62"/>
        <w:jc w:val="both"/>
        <w:rPr>
          <w:rFonts w:ascii="Calibri" w:eastAsia="Calibri" w:hAnsi="Calibri" w:cs="Calibri"/>
        </w:rPr>
      </w:pPr>
    </w:p>
    <w:p w14:paraId="2163ED8D" w14:textId="77777777" w:rsidR="008A145B" w:rsidRDefault="0061483D">
      <w:pPr>
        <w:pStyle w:val="Titre2"/>
        <w:numPr>
          <w:ilvl w:val="1"/>
          <w:numId w:val="11"/>
        </w:numPr>
      </w:pPr>
      <w:bookmarkStart w:id="11" w:name="_2s8eyo1" w:colFirst="0" w:colLast="0"/>
      <w:bookmarkEnd w:id="11"/>
      <w:r>
        <w:t>Critères de sélection</w:t>
      </w:r>
      <w:r>
        <w:br/>
      </w:r>
    </w:p>
    <w:p w14:paraId="119D0F92" w14:textId="77777777" w:rsidR="008A145B" w:rsidRDefault="0061483D">
      <w:pPr>
        <w:spacing w:before="62"/>
      </w:pPr>
      <w:r>
        <w:rPr>
          <w:rFonts w:ascii="Calibri" w:eastAsia="Calibri" w:hAnsi="Calibri" w:cs="Calibri"/>
        </w:rPr>
        <w:t xml:space="preserve">Les </w:t>
      </w:r>
      <w:r>
        <w:rPr>
          <w:rFonts w:ascii="Calibri" w:eastAsia="Calibri" w:hAnsi="Calibri" w:cs="Calibri"/>
          <w:b/>
        </w:rPr>
        <w:t>4 critères suivants</w:t>
      </w:r>
      <w:r>
        <w:rPr>
          <w:rFonts w:ascii="Calibri" w:eastAsia="Calibri" w:hAnsi="Calibri" w:cs="Calibri"/>
        </w:rPr>
        <w:t xml:space="preserve"> seront utilisés pour évaluer les projets :</w:t>
      </w:r>
    </w:p>
    <w:p w14:paraId="516B033E" w14:textId="77777777" w:rsidR="008A145B" w:rsidRDefault="0061483D">
      <w:pPr>
        <w:numPr>
          <w:ilvl w:val="0"/>
          <w:numId w:val="14"/>
        </w:numPr>
        <w:pBdr>
          <w:top w:val="nil"/>
          <w:left w:val="nil"/>
          <w:bottom w:val="nil"/>
          <w:right w:val="nil"/>
          <w:between w:val="nil"/>
        </w:pBdr>
        <w:jc w:val="both"/>
        <w:rPr>
          <w:color w:val="000000"/>
        </w:rPr>
      </w:pPr>
      <w:r>
        <w:rPr>
          <w:rFonts w:ascii="Calibri" w:eastAsia="Calibri" w:hAnsi="Calibri" w:cs="Calibri"/>
          <w:b/>
          <w:color w:val="000000"/>
        </w:rPr>
        <w:t>Pertinence</w:t>
      </w:r>
      <w:r>
        <w:rPr>
          <w:rFonts w:ascii="Calibri" w:eastAsia="Calibri" w:hAnsi="Calibri" w:cs="Calibri"/>
          <w:color w:val="000000"/>
        </w:rPr>
        <w:t xml:space="preserve"> du projet (par rapport aux besoins prioritaires mis en avant dans le cadre de la phase de diagnostic de</w:t>
      </w:r>
      <w:r>
        <w:rPr>
          <w:rFonts w:ascii="Calibri" w:eastAsia="Calibri" w:hAnsi="Calibri" w:cs="Calibri"/>
        </w:rPr>
        <w:t>s besoins</w:t>
      </w:r>
      <w:r>
        <w:rPr>
          <w:rFonts w:ascii="Calibri" w:eastAsia="Calibri" w:hAnsi="Calibri" w:cs="Calibri"/>
          <w:color w:val="000000"/>
        </w:rPr>
        <w:t>)</w:t>
      </w:r>
    </w:p>
    <w:p w14:paraId="11684C00" w14:textId="77777777" w:rsidR="008A145B" w:rsidRDefault="0061483D">
      <w:pPr>
        <w:numPr>
          <w:ilvl w:val="0"/>
          <w:numId w:val="14"/>
        </w:numPr>
        <w:pBdr>
          <w:top w:val="nil"/>
          <w:left w:val="nil"/>
          <w:bottom w:val="nil"/>
          <w:right w:val="nil"/>
          <w:between w:val="nil"/>
        </w:pBdr>
        <w:jc w:val="both"/>
        <w:rPr>
          <w:color w:val="000000"/>
        </w:rPr>
      </w:pPr>
      <w:r>
        <w:rPr>
          <w:rFonts w:ascii="Calibri" w:eastAsia="Calibri" w:hAnsi="Calibri" w:cs="Calibri"/>
          <w:b/>
          <w:color w:val="000000"/>
        </w:rPr>
        <w:t>Impact avéré</w:t>
      </w:r>
      <w:r>
        <w:rPr>
          <w:rFonts w:ascii="Calibri" w:eastAsia="Calibri" w:hAnsi="Calibri" w:cs="Calibri"/>
          <w:color w:val="000000"/>
        </w:rPr>
        <w:t xml:space="preserve"> du projet (capacité du porteur à prouver les effets positifs de son action sur les bénéficiaires ciblés)</w:t>
      </w:r>
    </w:p>
    <w:p w14:paraId="693853BF" w14:textId="77777777" w:rsidR="008A145B" w:rsidRDefault="0061483D">
      <w:pPr>
        <w:numPr>
          <w:ilvl w:val="0"/>
          <w:numId w:val="14"/>
        </w:numPr>
        <w:pBdr>
          <w:top w:val="nil"/>
          <w:left w:val="nil"/>
          <w:bottom w:val="nil"/>
          <w:right w:val="nil"/>
          <w:between w:val="nil"/>
        </w:pBdr>
        <w:jc w:val="both"/>
        <w:rPr>
          <w:color w:val="000000"/>
        </w:rPr>
      </w:pPr>
      <w:r>
        <w:rPr>
          <w:rFonts w:ascii="Calibri" w:eastAsia="Calibri" w:hAnsi="Calibri" w:cs="Calibri"/>
          <w:b/>
          <w:color w:val="000000"/>
        </w:rPr>
        <w:t xml:space="preserve">Capacité de changement </w:t>
      </w:r>
      <w:r>
        <w:rPr>
          <w:rFonts w:ascii="Calibri" w:eastAsia="Calibri" w:hAnsi="Calibri" w:cs="Calibri"/>
          <w:b/>
          <w:color w:val="000000"/>
        </w:rPr>
        <w:t>d’échelle et/ou de renforcement qualitatif</w:t>
      </w:r>
      <w:r>
        <w:rPr>
          <w:rFonts w:ascii="Calibri" w:eastAsia="Calibri" w:hAnsi="Calibri" w:cs="Calibri"/>
          <w:color w:val="000000"/>
        </w:rPr>
        <w:t xml:space="preserve"> de l’action</w:t>
      </w:r>
    </w:p>
    <w:p w14:paraId="30F1A59F" w14:textId="77777777" w:rsidR="008A145B" w:rsidRDefault="0061483D">
      <w:pPr>
        <w:numPr>
          <w:ilvl w:val="0"/>
          <w:numId w:val="14"/>
        </w:numPr>
        <w:pBdr>
          <w:top w:val="nil"/>
          <w:left w:val="nil"/>
          <w:bottom w:val="nil"/>
          <w:right w:val="nil"/>
          <w:between w:val="nil"/>
        </w:pBdr>
        <w:jc w:val="both"/>
        <w:rPr>
          <w:color w:val="000000"/>
        </w:rPr>
      </w:pPr>
      <w:r>
        <w:rPr>
          <w:rFonts w:ascii="Calibri" w:eastAsia="Calibri" w:hAnsi="Calibri" w:cs="Calibri"/>
          <w:b/>
          <w:color w:val="000000"/>
        </w:rPr>
        <w:t>Complémentarité</w:t>
      </w:r>
      <w:r>
        <w:rPr>
          <w:rFonts w:ascii="Calibri" w:eastAsia="Calibri" w:hAnsi="Calibri" w:cs="Calibri"/>
          <w:color w:val="000000"/>
        </w:rPr>
        <w:t xml:space="preserve"> par rapport à l’existant sur notre territoire et aux démarches initiées dans le cadre du plan de lutte contre la pauvreté et du pacte des solidarités.</w:t>
      </w:r>
    </w:p>
    <w:p w14:paraId="416B996E" w14:textId="77777777" w:rsidR="008A145B" w:rsidRDefault="008A145B">
      <w:pPr>
        <w:pBdr>
          <w:top w:val="nil"/>
          <w:left w:val="nil"/>
          <w:bottom w:val="nil"/>
          <w:right w:val="nil"/>
          <w:between w:val="nil"/>
        </w:pBdr>
        <w:ind w:left="720"/>
        <w:jc w:val="both"/>
        <w:rPr>
          <w:rFonts w:ascii="Calibri" w:eastAsia="Calibri" w:hAnsi="Calibri" w:cs="Calibri"/>
          <w:color w:val="000000"/>
        </w:rPr>
      </w:pPr>
    </w:p>
    <w:p w14:paraId="57E9F48A" w14:textId="77777777" w:rsidR="008A145B" w:rsidRDefault="0061483D">
      <w:pPr>
        <w:pStyle w:val="Titre2"/>
        <w:numPr>
          <w:ilvl w:val="1"/>
          <w:numId w:val="11"/>
        </w:numPr>
      </w:pPr>
      <w:bookmarkStart w:id="12" w:name="_17dp8vu" w:colFirst="0" w:colLast="0"/>
      <w:bookmarkEnd w:id="12"/>
      <w:r>
        <w:t>Engagement des candidats retenus</w:t>
      </w:r>
    </w:p>
    <w:p w14:paraId="45573B55" w14:textId="77777777" w:rsidR="008A145B" w:rsidRDefault="008A145B">
      <w:pPr>
        <w:keepNext/>
        <w:keepLines/>
        <w:pBdr>
          <w:top w:val="nil"/>
          <w:left w:val="nil"/>
          <w:bottom w:val="nil"/>
          <w:right w:val="nil"/>
          <w:between w:val="nil"/>
        </w:pBdr>
        <w:spacing w:before="120"/>
        <w:ind w:left="720"/>
        <w:rPr>
          <w:rFonts w:ascii="Calibri" w:eastAsia="Calibri" w:hAnsi="Calibri" w:cs="Calibri"/>
          <w:b/>
        </w:rPr>
      </w:pPr>
      <w:bookmarkStart w:id="13" w:name="_ueaawwhq8yv6" w:colFirst="0" w:colLast="0"/>
      <w:bookmarkEnd w:id="13"/>
    </w:p>
    <w:p w14:paraId="3E8C069E" w14:textId="77777777" w:rsidR="008A145B" w:rsidRDefault="0061483D">
      <w:pPr>
        <w:jc w:val="both"/>
        <w:rPr>
          <w:rFonts w:ascii="Calibri" w:eastAsia="Calibri" w:hAnsi="Calibri" w:cs="Calibri"/>
        </w:rPr>
      </w:pPr>
      <w:r>
        <w:rPr>
          <w:rFonts w:ascii="Calibri" w:eastAsia="Calibri" w:hAnsi="Calibri" w:cs="Calibri"/>
        </w:rPr>
        <w:t>Les candidatures retenues dans le cadre du présent AMI seront invitées à apporter tous les éléments complémentaires nécessaires pour pouvoir prétendre à bénéficier de la campagne de levée de fonds.</w:t>
      </w:r>
    </w:p>
    <w:p w14:paraId="1CE6B3F7" w14:textId="77777777" w:rsidR="008A145B" w:rsidRDefault="0061483D">
      <w:pPr>
        <w:jc w:val="both"/>
        <w:rPr>
          <w:rFonts w:ascii="Calibri" w:eastAsia="Calibri" w:hAnsi="Calibri" w:cs="Calibri"/>
        </w:rPr>
      </w:pPr>
      <w:r>
        <w:rPr>
          <w:rFonts w:ascii="Calibri" w:eastAsia="Calibri" w:hAnsi="Calibri" w:cs="Calibri"/>
        </w:rPr>
        <w:t>Le cas échéant une phase de dialogue et d’échange avec la</w:t>
      </w:r>
      <w:r>
        <w:rPr>
          <w:rFonts w:ascii="Calibri" w:eastAsia="Calibri" w:hAnsi="Calibri" w:cs="Calibri"/>
        </w:rPr>
        <w:t xml:space="preserve"> Fondation Orléans sera engagée, sur besoins, pour pouvoir apporter toutes ces précisions.</w:t>
      </w:r>
    </w:p>
    <w:p w14:paraId="5992D908" w14:textId="77777777" w:rsidR="008A145B" w:rsidRDefault="008A145B">
      <w:pPr>
        <w:jc w:val="both"/>
        <w:rPr>
          <w:rFonts w:ascii="Calibri" w:eastAsia="Calibri" w:hAnsi="Calibri" w:cs="Calibri"/>
        </w:rPr>
      </w:pPr>
    </w:p>
    <w:p w14:paraId="719CDAA0" w14:textId="77777777" w:rsidR="008A145B" w:rsidRDefault="0061483D">
      <w:pPr>
        <w:pStyle w:val="Titre1"/>
        <w:numPr>
          <w:ilvl w:val="0"/>
          <w:numId w:val="11"/>
        </w:numPr>
      </w:pPr>
      <w:bookmarkStart w:id="14" w:name="_3rdcrjn" w:colFirst="0" w:colLast="0"/>
      <w:bookmarkEnd w:id="14"/>
      <w:r>
        <w:lastRenderedPageBreak/>
        <w:t>3. Modalités de réponse à l’AMI</w:t>
      </w:r>
    </w:p>
    <w:p w14:paraId="297C1A59" w14:textId="77777777" w:rsidR="008A145B" w:rsidRDefault="008A145B">
      <w:pPr>
        <w:jc w:val="both"/>
        <w:rPr>
          <w:rFonts w:ascii="Calibri" w:eastAsia="Calibri" w:hAnsi="Calibri" w:cs="Calibri"/>
          <w:b/>
          <w:color w:val="000000"/>
          <w:u w:val="single"/>
        </w:rPr>
      </w:pPr>
    </w:p>
    <w:p w14:paraId="190B834E" w14:textId="77777777" w:rsidR="008A145B" w:rsidRDefault="0061483D">
      <w:pPr>
        <w:pStyle w:val="Titre2"/>
        <w:numPr>
          <w:ilvl w:val="1"/>
          <w:numId w:val="15"/>
        </w:numPr>
      </w:pPr>
      <w:bookmarkStart w:id="15" w:name="_26in1rg" w:colFirst="0" w:colLast="0"/>
      <w:bookmarkEnd w:id="15"/>
      <w:r>
        <w:t>La fiche-projet de candidature</w:t>
      </w:r>
    </w:p>
    <w:p w14:paraId="69B8F8F0" w14:textId="77777777" w:rsidR="008A145B" w:rsidRDefault="008A145B">
      <w:pPr>
        <w:jc w:val="both"/>
        <w:rPr>
          <w:rFonts w:ascii="Calibri" w:eastAsia="Calibri" w:hAnsi="Calibri" w:cs="Calibri"/>
          <w:b/>
          <w:color w:val="000000"/>
          <w:u w:val="single"/>
        </w:rPr>
      </w:pPr>
    </w:p>
    <w:p w14:paraId="7832F277" w14:textId="77777777" w:rsidR="008A145B" w:rsidRDefault="0061483D">
      <w:pPr>
        <w:jc w:val="both"/>
      </w:pPr>
      <w:r>
        <w:rPr>
          <w:rFonts w:ascii="Calibri" w:eastAsia="Calibri" w:hAnsi="Calibri" w:cs="Calibri"/>
          <w:color w:val="000000"/>
        </w:rPr>
        <w:t>La candidature à l’AMI requiert la complétude et le dépôt d’un dossier de candidature présentant l’organisation et un ou plusieurs projets spécifiques, répondant aux axes prioritaires tels que mentionnés de manière synthétique en annexe 2. A titre d’inform</w:t>
      </w:r>
      <w:r>
        <w:rPr>
          <w:rFonts w:ascii="Calibri" w:eastAsia="Calibri" w:hAnsi="Calibri" w:cs="Calibri"/>
          <w:color w:val="000000"/>
        </w:rPr>
        <w:t>ation, le rapport complet de diagnostic est consultable en pièce jointe séparée.</w:t>
      </w:r>
    </w:p>
    <w:p w14:paraId="558CB2EB" w14:textId="77777777" w:rsidR="008A145B" w:rsidRDefault="008A145B">
      <w:pPr>
        <w:jc w:val="both"/>
        <w:rPr>
          <w:rFonts w:ascii="Calibri" w:eastAsia="Calibri" w:hAnsi="Calibri" w:cs="Calibri"/>
          <w:b/>
        </w:rPr>
      </w:pPr>
    </w:p>
    <w:p w14:paraId="11B8CC99" w14:textId="77777777" w:rsidR="008A145B" w:rsidRDefault="0061483D">
      <w:pPr>
        <w:jc w:val="both"/>
      </w:pPr>
      <w:r>
        <w:rPr>
          <w:rFonts w:ascii="Calibri" w:eastAsia="Calibri" w:hAnsi="Calibri" w:cs="Calibri"/>
          <w:b/>
          <w:color w:val="000000"/>
          <w:u w:val="single"/>
        </w:rPr>
        <w:t>Fiche projet de candidature et pièces supplémentaires</w:t>
      </w:r>
      <w:r>
        <w:rPr>
          <w:rFonts w:ascii="Calibri" w:eastAsia="Calibri" w:hAnsi="Calibri" w:cs="Calibri"/>
          <w:b/>
          <w:color w:val="000000"/>
        </w:rPr>
        <w:t xml:space="preserve"> :</w:t>
      </w:r>
    </w:p>
    <w:p w14:paraId="798DBA48" w14:textId="77777777" w:rsidR="008A145B" w:rsidRDefault="0061483D">
      <w:pPr>
        <w:jc w:val="both"/>
        <w:rPr>
          <w:rFonts w:ascii="Calibri" w:eastAsia="Calibri" w:hAnsi="Calibri" w:cs="Calibri"/>
          <w:b/>
        </w:rPr>
      </w:pPr>
      <w:r>
        <w:rPr>
          <w:rFonts w:ascii="Calibri" w:eastAsia="Calibri" w:hAnsi="Calibri" w:cs="Calibri"/>
          <w:color w:val="000000"/>
        </w:rPr>
        <w:t xml:space="preserve">Afin de répondre à l’appel à projets, il convient, pour toute structure, d’utiliser le </w:t>
      </w:r>
      <w:r>
        <w:rPr>
          <w:rFonts w:ascii="Calibri" w:eastAsia="Calibri" w:hAnsi="Calibri" w:cs="Calibri"/>
          <w:b/>
          <w:color w:val="000000"/>
        </w:rPr>
        <w:t>dossier de candidature disponib</w:t>
      </w:r>
      <w:r>
        <w:rPr>
          <w:rFonts w:ascii="Calibri" w:eastAsia="Calibri" w:hAnsi="Calibri" w:cs="Calibri"/>
          <w:b/>
          <w:color w:val="000000"/>
        </w:rPr>
        <w:t xml:space="preserve">le en annexe 1 </w:t>
      </w:r>
    </w:p>
    <w:p w14:paraId="4D305EE8" w14:textId="77777777" w:rsidR="008A145B" w:rsidRDefault="008A145B">
      <w:pPr>
        <w:jc w:val="both"/>
        <w:rPr>
          <w:rFonts w:ascii="Calibri" w:eastAsia="Calibri" w:hAnsi="Calibri" w:cs="Calibri"/>
          <w:b/>
        </w:rPr>
      </w:pPr>
    </w:p>
    <w:p w14:paraId="53B5C2C5" w14:textId="77777777" w:rsidR="008A145B" w:rsidRDefault="0061483D">
      <w:pPr>
        <w:jc w:val="both"/>
      </w:pPr>
      <w:r>
        <w:rPr>
          <w:rFonts w:ascii="Calibri" w:eastAsia="Calibri" w:hAnsi="Calibri" w:cs="Calibri"/>
          <w:color w:val="000000"/>
        </w:rPr>
        <w:t xml:space="preserve">Le dossier de candidature est composé d'une </w:t>
      </w:r>
      <w:r>
        <w:rPr>
          <w:rFonts w:ascii="Calibri" w:eastAsia="Calibri" w:hAnsi="Calibri" w:cs="Calibri"/>
          <w:b/>
          <w:color w:val="000000"/>
        </w:rPr>
        <w:t>partie générale de présentation de la structure</w:t>
      </w:r>
      <w:r>
        <w:rPr>
          <w:rFonts w:ascii="Calibri" w:eastAsia="Calibri" w:hAnsi="Calibri" w:cs="Calibri"/>
          <w:color w:val="000000"/>
        </w:rPr>
        <w:t xml:space="preserve"> et d'une </w:t>
      </w:r>
      <w:r>
        <w:rPr>
          <w:rFonts w:ascii="Calibri" w:eastAsia="Calibri" w:hAnsi="Calibri" w:cs="Calibri"/>
          <w:b/>
          <w:color w:val="000000"/>
        </w:rPr>
        <w:t>partie spécifique propre au projet</w:t>
      </w:r>
      <w:r>
        <w:rPr>
          <w:rFonts w:ascii="Calibri" w:eastAsia="Calibri" w:hAnsi="Calibri" w:cs="Calibri"/>
          <w:color w:val="000000"/>
        </w:rPr>
        <w:t>.</w:t>
      </w:r>
    </w:p>
    <w:p w14:paraId="7EFDED42" w14:textId="77777777" w:rsidR="008A145B" w:rsidRDefault="008A145B">
      <w:pPr>
        <w:jc w:val="both"/>
        <w:rPr>
          <w:rFonts w:ascii="Calibri" w:eastAsia="Calibri" w:hAnsi="Calibri" w:cs="Calibri"/>
          <w:color w:val="000000"/>
        </w:rPr>
      </w:pPr>
    </w:p>
    <w:p w14:paraId="6E83FA2E" w14:textId="77777777" w:rsidR="008A145B" w:rsidRDefault="0061483D">
      <w:pPr>
        <w:spacing w:before="62"/>
        <w:jc w:val="both"/>
        <w:rPr>
          <w:rFonts w:ascii="Calibri" w:eastAsia="Calibri" w:hAnsi="Calibri" w:cs="Calibri"/>
          <w:color w:val="000000"/>
        </w:rPr>
      </w:pPr>
      <w:r>
        <w:rPr>
          <w:rFonts w:ascii="Calibri" w:eastAsia="Calibri" w:hAnsi="Calibri" w:cs="Calibri"/>
          <w:color w:val="000000"/>
        </w:rPr>
        <w:t>Dans le cas de dépôt de plusieurs projets, il convient de retourner :</w:t>
      </w:r>
    </w:p>
    <w:p w14:paraId="5821A4A1" w14:textId="77777777" w:rsidR="008A145B" w:rsidRDefault="0061483D">
      <w:pPr>
        <w:numPr>
          <w:ilvl w:val="0"/>
          <w:numId w:val="8"/>
        </w:numPr>
        <w:spacing w:before="62"/>
        <w:jc w:val="both"/>
        <w:rPr>
          <w:color w:val="000000"/>
        </w:rPr>
      </w:pPr>
      <w:r>
        <w:rPr>
          <w:rFonts w:ascii="Calibri" w:eastAsia="Calibri" w:hAnsi="Calibri" w:cs="Calibri"/>
          <w:color w:val="000000"/>
        </w:rPr>
        <w:t>une seule fiche projet « partie</w:t>
      </w:r>
      <w:r>
        <w:rPr>
          <w:rFonts w:ascii="Calibri" w:eastAsia="Calibri" w:hAnsi="Calibri" w:cs="Calibri"/>
          <w:color w:val="000000"/>
        </w:rPr>
        <w:t xml:space="preserve"> générale » pour l’ensemble des actions,</w:t>
      </w:r>
    </w:p>
    <w:p w14:paraId="1DB5A050" w14:textId="77777777" w:rsidR="008A145B" w:rsidRDefault="0061483D">
      <w:pPr>
        <w:numPr>
          <w:ilvl w:val="0"/>
          <w:numId w:val="8"/>
        </w:numPr>
        <w:spacing w:before="62"/>
        <w:jc w:val="both"/>
        <w:rPr>
          <w:color w:val="000000"/>
        </w:rPr>
      </w:pPr>
      <w:r>
        <w:rPr>
          <w:rFonts w:ascii="Calibri" w:eastAsia="Calibri" w:hAnsi="Calibri" w:cs="Calibri"/>
          <w:color w:val="000000"/>
        </w:rPr>
        <w:t>un exemplaire de la « partie propre au projet » pour chacune des actions proposées.</w:t>
      </w:r>
    </w:p>
    <w:p w14:paraId="5BD3DF26" w14:textId="77777777" w:rsidR="008A145B" w:rsidRDefault="0061483D">
      <w:pPr>
        <w:spacing w:before="62"/>
        <w:jc w:val="both"/>
        <w:rPr>
          <w:rFonts w:ascii="Calibri" w:eastAsia="Calibri" w:hAnsi="Calibri" w:cs="Calibri"/>
          <w:color w:val="000000"/>
        </w:rPr>
      </w:pPr>
      <w:r>
        <w:rPr>
          <w:rFonts w:ascii="Calibri" w:eastAsia="Calibri" w:hAnsi="Calibri" w:cs="Calibri"/>
          <w:color w:val="000000"/>
        </w:rPr>
        <w:t>Les porteurs de projets pourront s’associer et proposer une réponse commune.</w:t>
      </w:r>
    </w:p>
    <w:p w14:paraId="6A249695" w14:textId="77777777" w:rsidR="008A145B" w:rsidRDefault="008A145B">
      <w:pPr>
        <w:jc w:val="both"/>
        <w:rPr>
          <w:rFonts w:ascii="Calibri" w:eastAsia="Calibri" w:hAnsi="Calibri" w:cs="Calibri"/>
          <w:color w:val="000000"/>
        </w:rPr>
      </w:pPr>
    </w:p>
    <w:p w14:paraId="18B1D3E8" w14:textId="77777777" w:rsidR="008A145B" w:rsidRDefault="0061483D">
      <w:pPr>
        <w:spacing w:before="62"/>
        <w:jc w:val="both"/>
        <w:rPr>
          <w:rFonts w:ascii="Calibri" w:eastAsia="Calibri" w:hAnsi="Calibri" w:cs="Calibri"/>
          <w:color w:val="000000"/>
        </w:rPr>
      </w:pPr>
      <w:r>
        <w:rPr>
          <w:rFonts w:ascii="Calibri" w:eastAsia="Calibri" w:hAnsi="Calibri" w:cs="Calibri"/>
          <w:color w:val="000000"/>
        </w:rPr>
        <w:t>La structure porteuse adjoindra en outre, à l’appui d</w:t>
      </w:r>
      <w:r>
        <w:rPr>
          <w:rFonts w:ascii="Calibri" w:eastAsia="Calibri" w:hAnsi="Calibri" w:cs="Calibri"/>
          <w:color w:val="000000"/>
        </w:rPr>
        <w:t>e son projet, les documents listés ci-dessous :</w:t>
      </w:r>
    </w:p>
    <w:p w14:paraId="791B35D5" w14:textId="77777777" w:rsidR="008A145B" w:rsidRDefault="0061483D">
      <w:pPr>
        <w:numPr>
          <w:ilvl w:val="0"/>
          <w:numId w:val="10"/>
        </w:numPr>
        <w:spacing w:before="62"/>
        <w:jc w:val="both"/>
      </w:pPr>
      <w:r>
        <w:rPr>
          <w:rFonts w:ascii="Calibri" w:eastAsia="Calibri" w:hAnsi="Calibri" w:cs="Calibri"/>
          <w:color w:val="000000"/>
        </w:rPr>
        <w:t xml:space="preserve">le </w:t>
      </w:r>
      <w:r>
        <w:rPr>
          <w:rFonts w:ascii="Calibri" w:eastAsia="Calibri" w:hAnsi="Calibri" w:cs="Calibri"/>
          <w:b/>
          <w:color w:val="000000"/>
        </w:rPr>
        <w:t>dernier rapport d'activité de l’association</w:t>
      </w:r>
      <w:r>
        <w:rPr>
          <w:rFonts w:ascii="Calibri" w:eastAsia="Calibri" w:hAnsi="Calibri" w:cs="Calibri"/>
          <w:color w:val="000000"/>
        </w:rPr>
        <w:t xml:space="preserve"> tel qu’approuvé par le conseil d’administration </w:t>
      </w:r>
    </w:p>
    <w:p w14:paraId="23ED2251" w14:textId="77777777" w:rsidR="008A145B" w:rsidRDefault="0061483D">
      <w:pPr>
        <w:numPr>
          <w:ilvl w:val="0"/>
          <w:numId w:val="10"/>
        </w:numPr>
        <w:spacing w:before="62"/>
        <w:jc w:val="both"/>
      </w:pPr>
      <w:r>
        <w:rPr>
          <w:rFonts w:ascii="Calibri" w:eastAsia="Calibri" w:hAnsi="Calibri" w:cs="Calibri"/>
          <w:color w:val="000000"/>
        </w:rPr>
        <w:t xml:space="preserve">tout </w:t>
      </w:r>
      <w:r>
        <w:rPr>
          <w:rFonts w:ascii="Calibri" w:eastAsia="Calibri" w:hAnsi="Calibri" w:cs="Calibri"/>
          <w:b/>
          <w:color w:val="000000"/>
        </w:rPr>
        <w:t>document présentant le projet présenté</w:t>
      </w:r>
      <w:r>
        <w:rPr>
          <w:rFonts w:ascii="Calibri" w:eastAsia="Calibri" w:hAnsi="Calibri" w:cs="Calibri"/>
          <w:color w:val="000000"/>
        </w:rPr>
        <w:t>, s’il s’agit d’une poursuite ou approfondissement (plaquette, bilan…</w:t>
      </w:r>
      <w:r>
        <w:rPr>
          <w:rFonts w:ascii="Calibri" w:eastAsia="Calibri" w:hAnsi="Calibri" w:cs="Calibri"/>
          <w:color w:val="000000"/>
        </w:rPr>
        <w:t>).</w:t>
      </w:r>
    </w:p>
    <w:p w14:paraId="5B4A53AB" w14:textId="77777777" w:rsidR="008A145B" w:rsidRDefault="008A145B">
      <w:pPr>
        <w:jc w:val="both"/>
        <w:rPr>
          <w:rFonts w:ascii="Calibri" w:eastAsia="Calibri" w:hAnsi="Calibri" w:cs="Calibri"/>
          <w:color w:val="000000"/>
        </w:rPr>
      </w:pPr>
    </w:p>
    <w:p w14:paraId="4D78A395" w14:textId="77777777" w:rsidR="008A145B" w:rsidRDefault="0061483D">
      <w:pPr>
        <w:pStyle w:val="Titre2"/>
        <w:numPr>
          <w:ilvl w:val="1"/>
          <w:numId w:val="15"/>
        </w:numPr>
      </w:pPr>
      <w:bookmarkStart w:id="16" w:name="_lnxbz9" w:colFirst="0" w:colLast="0"/>
      <w:bookmarkEnd w:id="16"/>
      <w:r>
        <w:t>Modalités pratiques</w:t>
      </w:r>
    </w:p>
    <w:p w14:paraId="28286A84" w14:textId="77777777" w:rsidR="008A145B" w:rsidRDefault="008A145B">
      <w:pPr>
        <w:jc w:val="both"/>
        <w:rPr>
          <w:rFonts w:ascii="Calibri" w:eastAsia="Calibri" w:hAnsi="Calibri" w:cs="Calibri"/>
          <w:b/>
          <w:color w:val="000000"/>
          <w:u w:val="single"/>
        </w:rPr>
      </w:pPr>
    </w:p>
    <w:p w14:paraId="318B0632" w14:textId="77777777" w:rsidR="008A145B" w:rsidRDefault="0061483D">
      <w:pPr>
        <w:jc w:val="both"/>
      </w:pPr>
      <w:r>
        <w:rPr>
          <w:rFonts w:ascii="Calibri" w:eastAsia="Calibri" w:hAnsi="Calibri" w:cs="Calibri"/>
          <w:color w:val="000000"/>
        </w:rPr>
        <w:t xml:space="preserve">Les fiches projet de candidature dûment complétées </w:t>
      </w:r>
      <w:r>
        <w:rPr>
          <w:rFonts w:ascii="Calibri" w:eastAsia="Calibri" w:hAnsi="Calibri" w:cs="Calibri"/>
        </w:rPr>
        <w:t xml:space="preserve">devront être transmises </w:t>
      </w:r>
      <w:r>
        <w:rPr>
          <w:rFonts w:ascii="Calibri" w:eastAsia="Calibri" w:hAnsi="Calibri" w:cs="Calibri"/>
          <w:b/>
        </w:rPr>
        <w:t xml:space="preserve">avant le 15 septembre date </w:t>
      </w:r>
      <w:r>
        <w:rPr>
          <w:rFonts w:ascii="Calibri" w:eastAsia="Calibri" w:hAnsi="Calibri" w:cs="Calibri"/>
          <w:b/>
          <w:color w:val="000000"/>
        </w:rPr>
        <w:t>de clôture de l’appel à manifestation d’intérêt.</w:t>
      </w:r>
    </w:p>
    <w:p w14:paraId="3D798781" w14:textId="77777777" w:rsidR="008A145B" w:rsidRDefault="008A145B">
      <w:pPr>
        <w:jc w:val="both"/>
        <w:rPr>
          <w:rFonts w:ascii="Calibri" w:eastAsia="Calibri" w:hAnsi="Calibri" w:cs="Calibri"/>
        </w:rPr>
      </w:pPr>
    </w:p>
    <w:p w14:paraId="7A502372" w14:textId="77777777" w:rsidR="008A145B" w:rsidRDefault="0061483D">
      <w:pPr>
        <w:jc w:val="both"/>
        <w:rPr>
          <w:rFonts w:ascii="Calibri" w:eastAsia="Calibri" w:hAnsi="Calibri" w:cs="Calibri"/>
          <w:b/>
        </w:rPr>
      </w:pPr>
      <w:r>
        <w:rPr>
          <w:rFonts w:ascii="Calibri" w:eastAsia="Calibri" w:hAnsi="Calibri" w:cs="Calibri"/>
          <w:color w:val="000000"/>
        </w:rPr>
        <w:t xml:space="preserve">Les fiches projet de candidatures seront </w:t>
      </w:r>
      <w:r>
        <w:rPr>
          <w:rFonts w:ascii="Calibri" w:eastAsia="Calibri" w:hAnsi="Calibri" w:cs="Calibri"/>
        </w:rPr>
        <w:t>transmises</w:t>
      </w:r>
      <w:r>
        <w:rPr>
          <w:rFonts w:ascii="Calibri" w:eastAsia="Calibri" w:hAnsi="Calibri" w:cs="Calibri"/>
          <w:color w:val="000000"/>
        </w:rPr>
        <w:t xml:space="preserve"> sous format </w:t>
      </w:r>
      <w:r>
        <w:rPr>
          <w:rFonts w:ascii="Calibri" w:eastAsia="Calibri" w:hAnsi="Calibri" w:cs="Calibri"/>
          <w:b/>
          <w:color w:val="000000"/>
        </w:rPr>
        <w:t xml:space="preserve">dématérialisé </w:t>
      </w:r>
      <w:r>
        <w:rPr>
          <w:rFonts w:ascii="Calibri" w:eastAsia="Calibri" w:hAnsi="Calibri" w:cs="Calibri"/>
          <w:b/>
        </w:rPr>
        <w:t>par mail à l’adresse suivante : contact@fondation-orleans.org</w:t>
      </w:r>
    </w:p>
    <w:p w14:paraId="6F6CC678" w14:textId="77777777" w:rsidR="008A145B" w:rsidRDefault="008A145B">
      <w:pPr>
        <w:jc w:val="both"/>
        <w:rPr>
          <w:rFonts w:ascii="Calibri" w:eastAsia="Calibri" w:hAnsi="Calibri" w:cs="Calibri"/>
          <w:b/>
          <w:color w:val="000000"/>
        </w:rPr>
      </w:pPr>
    </w:p>
    <w:p w14:paraId="3B06E5C0" w14:textId="77777777" w:rsidR="008A145B" w:rsidRDefault="0061483D">
      <w:pPr>
        <w:jc w:val="both"/>
      </w:pPr>
      <w:r>
        <w:rPr>
          <w:rFonts w:ascii="Calibri" w:eastAsia="Calibri" w:hAnsi="Calibri" w:cs="Calibri"/>
          <w:color w:val="000000"/>
        </w:rPr>
        <w:t>Les dossiers feront l</w:t>
      </w:r>
      <w:r>
        <w:rPr>
          <w:rFonts w:ascii="Calibri" w:eastAsia="Calibri" w:hAnsi="Calibri" w:cs="Calibri"/>
        </w:rPr>
        <w:t>’objet d’un examen technique. La Fondation Orléans</w:t>
      </w:r>
      <w:r>
        <w:rPr>
          <w:rFonts w:ascii="Calibri" w:eastAsia="Calibri" w:hAnsi="Calibri" w:cs="Calibri"/>
          <w:color w:val="000000"/>
        </w:rPr>
        <w:t xml:space="preserve"> se réserve la possibilité de demander des p</w:t>
      </w:r>
      <w:r>
        <w:rPr>
          <w:rFonts w:ascii="Calibri" w:eastAsia="Calibri" w:hAnsi="Calibri" w:cs="Calibri"/>
          <w:color w:val="000000"/>
        </w:rPr>
        <w:t xml:space="preserve">récisions aux opérateurs et/ou </w:t>
      </w:r>
      <w:r>
        <w:rPr>
          <w:rFonts w:ascii="Calibri" w:eastAsia="Calibri" w:hAnsi="Calibri" w:cs="Calibri"/>
        </w:rPr>
        <w:t>toute pièce complémentaire utile à l'analyse du projet.</w:t>
      </w:r>
    </w:p>
    <w:p w14:paraId="12A8CFD8" w14:textId="77777777" w:rsidR="008A145B" w:rsidRDefault="0061483D">
      <w:pPr>
        <w:jc w:val="both"/>
      </w:pPr>
      <w:r>
        <w:rPr>
          <w:rFonts w:ascii="Calibri" w:eastAsia="Calibri" w:hAnsi="Calibri" w:cs="Calibri"/>
          <w:color w:val="000000"/>
        </w:rPr>
        <w:t xml:space="preserve">Les projets seront </w:t>
      </w:r>
      <w:r>
        <w:rPr>
          <w:rFonts w:ascii="Calibri" w:eastAsia="Calibri" w:hAnsi="Calibri" w:cs="Calibri"/>
          <w:b/>
          <w:color w:val="000000"/>
        </w:rPr>
        <w:t>classés au regard des critères</w:t>
      </w:r>
      <w:r>
        <w:rPr>
          <w:rFonts w:ascii="Calibri" w:eastAsia="Calibri" w:hAnsi="Calibri" w:cs="Calibri"/>
          <w:color w:val="000000"/>
        </w:rPr>
        <w:t xml:space="preserve"> énoncés ci-dessus</w:t>
      </w:r>
      <w:r>
        <w:rPr>
          <w:rFonts w:ascii="Calibri" w:eastAsia="Calibri" w:hAnsi="Calibri" w:cs="Calibri"/>
        </w:rPr>
        <w:t xml:space="preserve">. </w:t>
      </w:r>
      <w:r>
        <w:rPr>
          <w:rFonts w:ascii="Calibri" w:eastAsia="Calibri" w:hAnsi="Calibri" w:cs="Calibri"/>
          <w:color w:val="000000"/>
        </w:rPr>
        <w:t xml:space="preserve">Ces projets seront </w:t>
      </w:r>
      <w:r>
        <w:rPr>
          <w:rFonts w:ascii="Calibri" w:eastAsia="Calibri" w:hAnsi="Calibri" w:cs="Calibri"/>
          <w:b/>
          <w:color w:val="000000"/>
        </w:rPr>
        <w:t>retenus après validation du Comité de Pilotage</w:t>
      </w:r>
      <w:r>
        <w:rPr>
          <w:rFonts w:ascii="Calibri" w:eastAsia="Calibri" w:hAnsi="Calibri" w:cs="Calibri"/>
          <w:color w:val="000000"/>
        </w:rPr>
        <w:t xml:space="preserve">, composé de représentants  de </w:t>
      </w:r>
      <w:r>
        <w:rPr>
          <w:rFonts w:ascii="Calibri" w:eastAsia="Calibri" w:hAnsi="Calibri" w:cs="Calibri"/>
        </w:rPr>
        <w:t>la F</w:t>
      </w:r>
      <w:r>
        <w:rPr>
          <w:rFonts w:ascii="Calibri" w:eastAsia="Calibri" w:hAnsi="Calibri" w:cs="Calibri"/>
        </w:rPr>
        <w:t>ondation Orléans</w:t>
      </w:r>
      <w:r>
        <w:rPr>
          <w:rFonts w:ascii="Calibri" w:eastAsia="Calibri" w:hAnsi="Calibri" w:cs="Calibri"/>
          <w:color w:val="000000"/>
        </w:rPr>
        <w:t>, de la ville d</w:t>
      </w:r>
      <w:r>
        <w:rPr>
          <w:rFonts w:ascii="Calibri" w:eastAsia="Calibri" w:hAnsi="Calibri" w:cs="Calibri"/>
        </w:rPr>
        <w:t>’Orléans</w:t>
      </w:r>
      <w:r>
        <w:rPr>
          <w:rFonts w:ascii="Calibri" w:eastAsia="Calibri" w:hAnsi="Calibri" w:cs="Calibri"/>
          <w:color w:val="000000"/>
        </w:rPr>
        <w:t>, d</w:t>
      </w:r>
      <w:r>
        <w:rPr>
          <w:rFonts w:ascii="Calibri" w:eastAsia="Calibri" w:hAnsi="Calibri" w:cs="Calibri"/>
        </w:rPr>
        <w:t>’Orléans Métropole,</w:t>
      </w:r>
      <w:r>
        <w:rPr>
          <w:rFonts w:ascii="Calibri" w:eastAsia="Calibri" w:hAnsi="Calibri" w:cs="Calibri"/>
          <w:color w:val="000000"/>
        </w:rPr>
        <w:t xml:space="preserve">  d’entreprises et de l'Etat.</w:t>
      </w:r>
    </w:p>
    <w:p w14:paraId="713A43D1" w14:textId="77777777" w:rsidR="008A145B" w:rsidRDefault="008A145B">
      <w:pPr>
        <w:jc w:val="both"/>
        <w:rPr>
          <w:rFonts w:ascii="Calibri" w:eastAsia="Calibri" w:hAnsi="Calibri" w:cs="Calibri"/>
          <w:b/>
        </w:rPr>
      </w:pPr>
    </w:p>
    <w:p w14:paraId="6348AB86" w14:textId="77777777" w:rsidR="008A145B" w:rsidRDefault="008A145B">
      <w:pPr>
        <w:jc w:val="both"/>
        <w:rPr>
          <w:rFonts w:ascii="Calibri" w:eastAsia="Calibri" w:hAnsi="Calibri" w:cs="Calibri"/>
          <w:b/>
        </w:rPr>
      </w:pPr>
    </w:p>
    <w:p w14:paraId="75E92498" w14:textId="77777777" w:rsidR="008A145B" w:rsidRDefault="008A145B">
      <w:pPr>
        <w:jc w:val="both"/>
        <w:rPr>
          <w:rFonts w:ascii="Calibri" w:eastAsia="Calibri" w:hAnsi="Calibri" w:cs="Calibri"/>
          <w:b/>
        </w:rPr>
      </w:pPr>
    </w:p>
    <w:p w14:paraId="0C2DD129" w14:textId="77777777" w:rsidR="008A145B" w:rsidRDefault="008A145B">
      <w:pPr>
        <w:jc w:val="both"/>
        <w:rPr>
          <w:rFonts w:ascii="Calibri" w:eastAsia="Calibri" w:hAnsi="Calibri" w:cs="Calibri"/>
          <w:b/>
        </w:rPr>
      </w:pPr>
    </w:p>
    <w:p w14:paraId="54BDC1C6" w14:textId="77777777" w:rsidR="008A145B" w:rsidRDefault="008A145B">
      <w:pPr>
        <w:jc w:val="both"/>
        <w:rPr>
          <w:rFonts w:ascii="Calibri" w:eastAsia="Calibri" w:hAnsi="Calibri" w:cs="Calibri"/>
          <w:b/>
        </w:rPr>
      </w:pPr>
    </w:p>
    <w:p w14:paraId="0EBFA565" w14:textId="77777777" w:rsidR="008A145B" w:rsidRDefault="0061483D">
      <w:pPr>
        <w:pStyle w:val="Titre2"/>
        <w:numPr>
          <w:ilvl w:val="1"/>
          <w:numId w:val="15"/>
        </w:numPr>
      </w:pPr>
      <w:r>
        <w:lastRenderedPageBreak/>
        <w:t>Contacts</w:t>
      </w:r>
    </w:p>
    <w:p w14:paraId="6938CCB6" w14:textId="77777777" w:rsidR="008A145B" w:rsidRDefault="008A145B">
      <w:pPr>
        <w:jc w:val="both"/>
        <w:rPr>
          <w:rFonts w:ascii="Calibri" w:eastAsia="Calibri" w:hAnsi="Calibri" w:cs="Calibri"/>
        </w:rPr>
      </w:pPr>
    </w:p>
    <w:p w14:paraId="431244B9" w14:textId="77777777" w:rsidR="008A145B" w:rsidRDefault="0061483D">
      <w:pPr>
        <w:jc w:val="both"/>
        <w:rPr>
          <w:rFonts w:ascii="Calibri" w:eastAsia="Calibri" w:hAnsi="Calibri" w:cs="Calibri"/>
        </w:rPr>
      </w:pPr>
      <w:r>
        <w:rPr>
          <w:rFonts w:ascii="Calibri" w:eastAsia="Calibri" w:hAnsi="Calibri" w:cs="Calibri"/>
        </w:rPr>
        <w:t>Vous pouvez demander des précisions et poser vos questions sur cet appel à manifestation d’intérêt sur la boite de messagerie de :</w:t>
      </w:r>
    </w:p>
    <w:p w14:paraId="2EE3488C" w14:textId="77777777" w:rsidR="008A145B" w:rsidRDefault="008A145B">
      <w:pPr>
        <w:jc w:val="both"/>
        <w:rPr>
          <w:rFonts w:ascii="Calibri" w:eastAsia="Calibri" w:hAnsi="Calibri" w:cs="Calibri"/>
          <w:sz w:val="22"/>
          <w:szCs w:val="22"/>
        </w:rPr>
      </w:pPr>
    </w:p>
    <w:tbl>
      <w:tblPr>
        <w:tblStyle w:val="a"/>
        <w:tblW w:w="963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819"/>
        <w:gridCol w:w="4819"/>
      </w:tblGrid>
      <w:tr w:rsidR="008A145B" w14:paraId="6346BD2C" w14:textId="77777777">
        <w:trPr>
          <w:trHeight w:val="1506"/>
        </w:trPr>
        <w:tc>
          <w:tcPr>
            <w:tcW w:w="4819" w:type="dxa"/>
            <w:shd w:val="clear" w:color="auto" w:fill="auto"/>
            <w:tcMar>
              <w:top w:w="100" w:type="dxa"/>
              <w:left w:w="100" w:type="dxa"/>
              <w:bottom w:w="100" w:type="dxa"/>
              <w:right w:w="100" w:type="dxa"/>
            </w:tcMar>
          </w:tcPr>
          <w:p w14:paraId="6062E671" w14:textId="77777777" w:rsidR="008A145B" w:rsidRDefault="0061483D">
            <w:pPr>
              <w:jc w:val="both"/>
              <w:rPr>
                <w:rFonts w:ascii="Calibri" w:eastAsia="Calibri" w:hAnsi="Calibri" w:cs="Calibri"/>
                <w:sz w:val="22"/>
                <w:szCs w:val="22"/>
              </w:rPr>
            </w:pPr>
            <w:r>
              <w:rPr>
                <w:rFonts w:ascii="Calibri" w:eastAsia="Calibri" w:hAnsi="Calibri" w:cs="Calibri"/>
                <w:sz w:val="22"/>
                <w:szCs w:val="22"/>
              </w:rPr>
              <w:t>Marie-Christine BE</w:t>
            </w:r>
            <w:r>
              <w:rPr>
                <w:rFonts w:ascii="Calibri" w:eastAsia="Calibri" w:hAnsi="Calibri" w:cs="Calibri"/>
                <w:sz w:val="22"/>
                <w:szCs w:val="22"/>
              </w:rPr>
              <w:t>L</w:t>
            </w:r>
          </w:p>
          <w:p w14:paraId="4D2F771C" w14:textId="77777777" w:rsidR="008A145B" w:rsidRDefault="0061483D">
            <w:pPr>
              <w:jc w:val="both"/>
              <w:rPr>
                <w:rFonts w:ascii="Calibri" w:eastAsia="Calibri" w:hAnsi="Calibri" w:cs="Calibri"/>
                <w:sz w:val="22"/>
                <w:szCs w:val="22"/>
              </w:rPr>
            </w:pPr>
            <w:r>
              <w:rPr>
                <w:rFonts w:ascii="Calibri" w:eastAsia="Calibri" w:hAnsi="Calibri" w:cs="Calibri"/>
                <w:sz w:val="22"/>
                <w:szCs w:val="22"/>
              </w:rPr>
              <w:t>Fondation Orléans</w:t>
            </w:r>
          </w:p>
          <w:p w14:paraId="30F942E4" w14:textId="77777777" w:rsidR="008A145B" w:rsidRDefault="0061483D">
            <w:pPr>
              <w:shd w:val="clear" w:color="auto" w:fill="FFFFFF"/>
              <w:jc w:val="both"/>
              <w:rPr>
                <w:rFonts w:ascii="Calibri" w:eastAsia="Calibri" w:hAnsi="Calibri" w:cs="Calibri"/>
                <w:sz w:val="22"/>
                <w:szCs w:val="22"/>
              </w:rPr>
            </w:pPr>
            <w:r>
              <w:rPr>
                <w:rFonts w:ascii="Calibri" w:eastAsia="Calibri" w:hAnsi="Calibri" w:cs="Calibri"/>
                <w:sz w:val="22"/>
                <w:szCs w:val="22"/>
              </w:rPr>
              <w:t>Cheffe de projet</w:t>
            </w:r>
          </w:p>
          <w:p w14:paraId="6587F6DF" w14:textId="77777777" w:rsidR="008A145B" w:rsidRDefault="0061483D">
            <w:pPr>
              <w:shd w:val="clear" w:color="auto" w:fill="FFFFFF"/>
              <w:jc w:val="both"/>
              <w:rPr>
                <w:rFonts w:ascii="Calibri" w:eastAsia="Calibri" w:hAnsi="Calibri" w:cs="Calibri"/>
                <w:sz w:val="22"/>
                <w:szCs w:val="22"/>
              </w:rPr>
            </w:pPr>
            <w:r>
              <w:rPr>
                <w:rFonts w:ascii="Calibri" w:eastAsia="Calibri" w:hAnsi="Calibri" w:cs="Calibri"/>
                <w:sz w:val="22"/>
                <w:szCs w:val="22"/>
              </w:rPr>
              <w:t>06 64 54 11 28</w:t>
            </w:r>
          </w:p>
          <w:p w14:paraId="2C16C53F" w14:textId="77777777" w:rsidR="008A145B" w:rsidRDefault="0061483D">
            <w:pPr>
              <w:shd w:val="clear" w:color="auto" w:fill="FFFFFF"/>
              <w:jc w:val="both"/>
              <w:rPr>
                <w:rFonts w:ascii="Arial" w:eastAsia="Arial" w:hAnsi="Arial" w:cs="Arial"/>
                <w:color w:val="888888"/>
                <w:sz w:val="22"/>
                <w:szCs w:val="22"/>
              </w:rPr>
            </w:pPr>
            <w:hyperlink r:id="rId13">
              <w:r>
                <w:rPr>
                  <w:rFonts w:ascii="Calibri" w:eastAsia="Calibri" w:hAnsi="Calibri" w:cs="Calibri"/>
                  <w:sz w:val="22"/>
                  <w:szCs w:val="22"/>
                  <w:u w:val="single"/>
                </w:rPr>
                <w:t>marie-christine.bel@fondation-orleans.org</w:t>
              </w:r>
            </w:hyperlink>
          </w:p>
          <w:p w14:paraId="0099BB83" w14:textId="77777777" w:rsidR="008A145B" w:rsidRDefault="008A145B">
            <w:pPr>
              <w:shd w:val="clear" w:color="auto" w:fill="FFFFFF"/>
              <w:jc w:val="both"/>
              <w:rPr>
                <w:rFonts w:ascii="Calibri" w:eastAsia="Calibri" w:hAnsi="Calibri" w:cs="Calibri"/>
                <w:sz w:val="22"/>
                <w:szCs w:val="22"/>
              </w:rPr>
            </w:pPr>
          </w:p>
        </w:tc>
        <w:tc>
          <w:tcPr>
            <w:tcW w:w="4819" w:type="dxa"/>
            <w:shd w:val="clear" w:color="auto" w:fill="auto"/>
            <w:tcMar>
              <w:top w:w="100" w:type="dxa"/>
              <w:left w:w="100" w:type="dxa"/>
              <w:bottom w:w="100" w:type="dxa"/>
              <w:right w:w="100" w:type="dxa"/>
            </w:tcMar>
          </w:tcPr>
          <w:p w14:paraId="24BB37DB" w14:textId="77777777" w:rsidR="008A145B" w:rsidRDefault="0061483D">
            <w:pPr>
              <w:jc w:val="both"/>
              <w:rPr>
                <w:rFonts w:ascii="Calibri" w:eastAsia="Calibri" w:hAnsi="Calibri" w:cs="Calibri"/>
                <w:sz w:val="22"/>
                <w:szCs w:val="22"/>
              </w:rPr>
            </w:pPr>
            <w:r>
              <w:rPr>
                <w:rFonts w:ascii="Calibri" w:eastAsia="Calibri" w:hAnsi="Calibri" w:cs="Calibri"/>
                <w:sz w:val="22"/>
                <w:szCs w:val="22"/>
              </w:rPr>
              <w:t>Laurent FESNEAU</w:t>
            </w:r>
          </w:p>
          <w:p w14:paraId="3D5A86EE" w14:textId="77777777" w:rsidR="008A145B" w:rsidRDefault="0061483D">
            <w:pPr>
              <w:jc w:val="both"/>
              <w:rPr>
                <w:rFonts w:ascii="Calibri" w:eastAsia="Calibri" w:hAnsi="Calibri" w:cs="Calibri"/>
                <w:sz w:val="22"/>
                <w:szCs w:val="22"/>
              </w:rPr>
            </w:pPr>
            <w:r>
              <w:rPr>
                <w:rFonts w:ascii="Calibri" w:eastAsia="Calibri" w:hAnsi="Calibri" w:cs="Calibri"/>
                <w:sz w:val="22"/>
                <w:szCs w:val="22"/>
              </w:rPr>
              <w:t>Fondation Orléans</w:t>
            </w:r>
          </w:p>
          <w:p w14:paraId="54F72A8B" w14:textId="77777777" w:rsidR="008A145B" w:rsidRDefault="0061483D">
            <w:pPr>
              <w:shd w:val="clear" w:color="auto" w:fill="FFFFFF"/>
              <w:jc w:val="both"/>
              <w:rPr>
                <w:rFonts w:ascii="Calibri" w:eastAsia="Calibri" w:hAnsi="Calibri" w:cs="Calibri"/>
                <w:sz w:val="22"/>
                <w:szCs w:val="22"/>
              </w:rPr>
            </w:pPr>
            <w:r>
              <w:rPr>
                <w:rFonts w:ascii="Calibri" w:eastAsia="Calibri" w:hAnsi="Calibri" w:cs="Calibri"/>
                <w:sz w:val="22"/>
                <w:szCs w:val="22"/>
              </w:rPr>
              <w:t>Délégué Général</w:t>
            </w:r>
          </w:p>
          <w:p w14:paraId="292802FE" w14:textId="77777777" w:rsidR="008A145B" w:rsidRDefault="0061483D">
            <w:pPr>
              <w:shd w:val="clear" w:color="auto" w:fill="FFFFFF"/>
              <w:jc w:val="both"/>
              <w:rPr>
                <w:rFonts w:ascii="Calibri" w:eastAsia="Calibri" w:hAnsi="Calibri" w:cs="Calibri"/>
                <w:sz w:val="22"/>
                <w:szCs w:val="22"/>
              </w:rPr>
            </w:pPr>
            <w:r>
              <w:rPr>
                <w:rFonts w:ascii="Calibri" w:eastAsia="Calibri" w:hAnsi="Calibri" w:cs="Calibri"/>
                <w:sz w:val="22"/>
                <w:szCs w:val="22"/>
              </w:rPr>
              <w:t>06 40 65 79 58</w:t>
            </w:r>
          </w:p>
          <w:p w14:paraId="7F07A4B5" w14:textId="77777777" w:rsidR="008A145B" w:rsidRDefault="0061483D">
            <w:pPr>
              <w:shd w:val="clear" w:color="auto" w:fill="FFFFFF"/>
              <w:jc w:val="both"/>
              <w:rPr>
                <w:rFonts w:ascii="Calibri" w:eastAsia="Calibri" w:hAnsi="Calibri" w:cs="Calibri"/>
                <w:sz w:val="22"/>
                <w:szCs w:val="22"/>
              </w:rPr>
            </w:pPr>
            <w:hyperlink r:id="rId14">
              <w:r>
                <w:rPr>
                  <w:rFonts w:ascii="Calibri" w:eastAsia="Calibri" w:hAnsi="Calibri" w:cs="Calibri"/>
                  <w:sz w:val="22"/>
                  <w:szCs w:val="22"/>
                  <w:u w:val="single"/>
                </w:rPr>
                <w:t>laurent.fesneau@fondation-orleans.org</w:t>
              </w:r>
            </w:hyperlink>
          </w:p>
        </w:tc>
      </w:tr>
    </w:tbl>
    <w:p w14:paraId="2BD41FEC" w14:textId="77777777" w:rsidR="008A145B" w:rsidRDefault="008A145B">
      <w:pPr>
        <w:jc w:val="both"/>
        <w:rPr>
          <w:rFonts w:ascii="Calibri" w:eastAsia="Calibri" w:hAnsi="Calibri" w:cs="Calibri"/>
          <w:sz w:val="22"/>
          <w:szCs w:val="22"/>
          <w:highlight w:val="white"/>
        </w:rPr>
      </w:pPr>
    </w:p>
    <w:p w14:paraId="03D95989" w14:textId="77777777" w:rsidR="008A145B" w:rsidRDefault="008A145B">
      <w:pPr>
        <w:shd w:val="clear" w:color="auto" w:fill="FFFFFF"/>
        <w:jc w:val="both"/>
        <w:rPr>
          <w:rFonts w:ascii="Calibri" w:eastAsia="Calibri" w:hAnsi="Calibri" w:cs="Calibri"/>
          <w:sz w:val="22"/>
          <w:szCs w:val="22"/>
        </w:rPr>
      </w:pPr>
    </w:p>
    <w:p w14:paraId="444C841B" w14:textId="77777777" w:rsidR="008A145B" w:rsidRDefault="0061483D">
      <w:pPr>
        <w:pStyle w:val="Titre2"/>
        <w:numPr>
          <w:ilvl w:val="1"/>
          <w:numId w:val="15"/>
        </w:numPr>
      </w:pPr>
      <w:r>
        <w:t>Procédure et calendrier</w:t>
      </w:r>
    </w:p>
    <w:p w14:paraId="4674E782" w14:textId="77777777" w:rsidR="008A145B" w:rsidRDefault="008A145B">
      <w:pPr>
        <w:jc w:val="both"/>
        <w:rPr>
          <w:rFonts w:ascii="Calibri" w:eastAsia="Calibri" w:hAnsi="Calibri" w:cs="Calibri"/>
        </w:rPr>
      </w:pPr>
    </w:p>
    <w:p w14:paraId="0DE24F0E" w14:textId="77777777" w:rsidR="008A145B" w:rsidRDefault="0061483D">
      <w:pPr>
        <w:jc w:val="both"/>
        <w:rPr>
          <w:b/>
        </w:rPr>
      </w:pPr>
      <w:r>
        <w:rPr>
          <w:rFonts w:ascii="Calibri" w:eastAsia="Calibri" w:hAnsi="Calibri" w:cs="Calibri"/>
        </w:rPr>
        <w:t xml:space="preserve">L’AMI est ouvert jusqu’au </w:t>
      </w:r>
      <w:r>
        <w:rPr>
          <w:rFonts w:ascii="Calibri" w:eastAsia="Calibri" w:hAnsi="Calibri" w:cs="Calibri"/>
          <w:b/>
        </w:rPr>
        <w:t>15 septembre 2023</w:t>
      </w:r>
    </w:p>
    <w:p w14:paraId="3DFF83FC" w14:textId="77777777" w:rsidR="008A145B" w:rsidRDefault="0061483D">
      <w:pPr>
        <w:jc w:val="both"/>
      </w:pPr>
      <w:r>
        <w:rPr>
          <w:rFonts w:ascii="Calibri" w:eastAsia="Calibri" w:hAnsi="Calibri" w:cs="Calibri"/>
        </w:rPr>
        <w:t xml:space="preserve">La sélection sera réalisée entre </w:t>
      </w:r>
      <w:r>
        <w:rPr>
          <w:rFonts w:ascii="Calibri" w:eastAsia="Calibri" w:hAnsi="Calibri" w:cs="Calibri"/>
          <w:b/>
        </w:rPr>
        <w:t>mi septembre et mi octobre</w:t>
      </w:r>
      <w:r>
        <w:rPr>
          <w:rFonts w:ascii="Calibri" w:eastAsia="Calibri" w:hAnsi="Calibri" w:cs="Calibri"/>
        </w:rPr>
        <w:t>. Les organisations candidates pourront être invitées à apporter des précisions quant à certains aspects de leur dossier de cand</w:t>
      </w:r>
      <w:r>
        <w:rPr>
          <w:rFonts w:ascii="Calibri" w:eastAsia="Calibri" w:hAnsi="Calibri" w:cs="Calibri"/>
        </w:rPr>
        <w:t>idature en amont de la décision de sélection.</w:t>
      </w:r>
    </w:p>
    <w:p w14:paraId="0E77215C" w14:textId="77777777" w:rsidR="008A145B" w:rsidRDefault="008A145B">
      <w:pPr>
        <w:jc w:val="both"/>
        <w:rPr>
          <w:rFonts w:ascii="Calibri" w:eastAsia="Calibri" w:hAnsi="Calibri" w:cs="Calibri"/>
        </w:rPr>
      </w:pPr>
    </w:p>
    <w:p w14:paraId="0B476C7D" w14:textId="77777777" w:rsidR="008A145B" w:rsidRDefault="0061483D">
      <w:pPr>
        <w:jc w:val="both"/>
      </w:pPr>
      <w:r>
        <w:rPr>
          <w:rFonts w:ascii="Calibri" w:eastAsia="Calibri" w:hAnsi="Calibri" w:cs="Calibri"/>
        </w:rPr>
        <w:t xml:space="preserve">La campagne de levée de fonds auprès des entreprises sera réalisée entre </w:t>
      </w:r>
      <w:r>
        <w:rPr>
          <w:rFonts w:ascii="Calibri" w:eastAsia="Calibri" w:hAnsi="Calibri" w:cs="Calibri"/>
          <w:b/>
        </w:rPr>
        <w:t>octobre et mars 2024.</w:t>
      </w:r>
      <w:r>
        <w:rPr>
          <w:rFonts w:ascii="Calibri" w:eastAsia="Calibri" w:hAnsi="Calibri" w:cs="Calibri"/>
        </w:rPr>
        <w:t xml:space="preserve"> </w:t>
      </w:r>
    </w:p>
    <w:p w14:paraId="4E19B560" w14:textId="77777777" w:rsidR="008A145B" w:rsidRDefault="008A145B">
      <w:pPr>
        <w:jc w:val="both"/>
        <w:rPr>
          <w:rFonts w:ascii="Calibri" w:eastAsia="Calibri" w:hAnsi="Calibri" w:cs="Calibri"/>
        </w:rPr>
      </w:pPr>
    </w:p>
    <w:p w14:paraId="4B500608" w14:textId="77777777" w:rsidR="008A145B" w:rsidRDefault="0061483D">
      <w:pPr>
        <w:jc w:val="both"/>
      </w:pPr>
      <w:r>
        <w:rPr>
          <w:rFonts w:ascii="Calibri" w:eastAsia="Calibri" w:hAnsi="Calibri" w:cs="Calibri"/>
        </w:rPr>
        <w:t>Les projets pourront ainsi, en fonction de leurs financements et de leur nature, démarrer à partir de</w:t>
      </w:r>
      <w:r>
        <w:rPr>
          <w:rFonts w:ascii="Calibri" w:eastAsia="Calibri" w:hAnsi="Calibri" w:cs="Calibri"/>
          <w:b/>
        </w:rPr>
        <w:t xml:space="preserve"> janvier 2024</w:t>
      </w:r>
      <w:r>
        <w:rPr>
          <w:rFonts w:ascii="Calibri" w:eastAsia="Calibri" w:hAnsi="Calibri" w:cs="Calibri"/>
        </w:rPr>
        <w:t>.</w:t>
      </w:r>
    </w:p>
    <w:p w14:paraId="580438CC" w14:textId="77777777" w:rsidR="008A145B" w:rsidRDefault="008A145B">
      <w:pPr>
        <w:jc w:val="both"/>
        <w:rPr>
          <w:rFonts w:ascii="Calibri" w:eastAsia="Calibri" w:hAnsi="Calibri" w:cs="Calibri"/>
          <w:b/>
          <w:color w:val="FFFFFF"/>
        </w:rPr>
      </w:pPr>
    </w:p>
    <w:p w14:paraId="3503C66C" w14:textId="77777777" w:rsidR="008A145B" w:rsidRDefault="008A145B">
      <w:pPr>
        <w:jc w:val="both"/>
        <w:rPr>
          <w:rFonts w:ascii="Calibri" w:eastAsia="Calibri" w:hAnsi="Calibri" w:cs="Calibri"/>
          <w:b/>
          <w:color w:val="FFFFFF"/>
        </w:rPr>
      </w:pPr>
    </w:p>
    <w:p w14:paraId="6CDFEEAE" w14:textId="77777777" w:rsidR="008A145B" w:rsidRDefault="008A145B">
      <w:pPr>
        <w:jc w:val="both"/>
        <w:rPr>
          <w:rFonts w:ascii="Calibri" w:eastAsia="Calibri" w:hAnsi="Calibri" w:cs="Calibri"/>
          <w:b/>
          <w:color w:val="FFFFFF"/>
        </w:rPr>
      </w:pPr>
    </w:p>
    <w:p w14:paraId="65D4740F" w14:textId="77777777" w:rsidR="008A145B" w:rsidRDefault="008A145B">
      <w:pPr>
        <w:jc w:val="both"/>
        <w:rPr>
          <w:rFonts w:ascii="Calibri" w:eastAsia="Calibri" w:hAnsi="Calibri" w:cs="Calibri"/>
          <w:b/>
          <w:color w:val="FFFFFF"/>
        </w:rPr>
      </w:pPr>
    </w:p>
    <w:p w14:paraId="22753E31" w14:textId="77777777" w:rsidR="008A145B" w:rsidRDefault="008A145B">
      <w:pPr>
        <w:jc w:val="both"/>
        <w:rPr>
          <w:rFonts w:ascii="Calibri" w:eastAsia="Calibri" w:hAnsi="Calibri" w:cs="Calibri"/>
          <w:b/>
          <w:color w:val="FFFFFF"/>
        </w:rPr>
      </w:pPr>
    </w:p>
    <w:p w14:paraId="06DF9002" w14:textId="77777777" w:rsidR="008A145B" w:rsidRDefault="008A145B">
      <w:pPr>
        <w:jc w:val="both"/>
        <w:rPr>
          <w:rFonts w:ascii="Calibri" w:eastAsia="Calibri" w:hAnsi="Calibri" w:cs="Calibri"/>
          <w:b/>
          <w:color w:val="FFFFFF"/>
        </w:rPr>
      </w:pPr>
    </w:p>
    <w:p w14:paraId="49A444AA" w14:textId="77777777" w:rsidR="008A145B" w:rsidRDefault="008A145B">
      <w:pPr>
        <w:jc w:val="both"/>
        <w:rPr>
          <w:rFonts w:ascii="Calibri" w:eastAsia="Calibri" w:hAnsi="Calibri" w:cs="Calibri"/>
          <w:b/>
          <w:color w:val="FFFFFF"/>
        </w:rPr>
      </w:pPr>
    </w:p>
    <w:p w14:paraId="3DEB007B" w14:textId="77777777" w:rsidR="008A145B" w:rsidRDefault="008A145B">
      <w:pPr>
        <w:jc w:val="both"/>
        <w:rPr>
          <w:rFonts w:ascii="Calibri" w:eastAsia="Calibri" w:hAnsi="Calibri" w:cs="Calibri"/>
          <w:b/>
          <w:color w:val="FFFFFF"/>
        </w:rPr>
      </w:pPr>
    </w:p>
    <w:p w14:paraId="7B7E3689" w14:textId="77777777" w:rsidR="008A145B" w:rsidRDefault="008A145B">
      <w:pPr>
        <w:jc w:val="both"/>
        <w:rPr>
          <w:rFonts w:ascii="Calibri" w:eastAsia="Calibri" w:hAnsi="Calibri" w:cs="Calibri"/>
          <w:b/>
          <w:color w:val="FFFFFF"/>
        </w:rPr>
      </w:pPr>
    </w:p>
    <w:p w14:paraId="33FF2D64" w14:textId="77777777" w:rsidR="008A145B" w:rsidRDefault="008A145B">
      <w:pPr>
        <w:jc w:val="both"/>
        <w:rPr>
          <w:rFonts w:ascii="Calibri" w:eastAsia="Calibri" w:hAnsi="Calibri" w:cs="Calibri"/>
          <w:b/>
        </w:rPr>
      </w:pPr>
    </w:p>
    <w:p w14:paraId="5F7D2679" w14:textId="77777777" w:rsidR="008A145B" w:rsidRDefault="008A145B">
      <w:pPr>
        <w:jc w:val="both"/>
        <w:rPr>
          <w:rFonts w:ascii="Calibri" w:eastAsia="Calibri" w:hAnsi="Calibri" w:cs="Calibri"/>
          <w:b/>
        </w:rPr>
        <w:sectPr w:rsidR="008A145B">
          <w:pgSz w:w="11906" w:h="16838"/>
          <w:pgMar w:top="1134" w:right="1134" w:bottom="1134" w:left="1134" w:header="0" w:footer="0" w:gutter="0"/>
          <w:cols w:space="720"/>
        </w:sectPr>
      </w:pPr>
    </w:p>
    <w:p w14:paraId="5F39E54B" w14:textId="77777777" w:rsidR="008A145B" w:rsidRDefault="0061483D">
      <w:pPr>
        <w:pStyle w:val="Titre1"/>
        <w:numPr>
          <w:ilvl w:val="0"/>
          <w:numId w:val="15"/>
        </w:numPr>
        <w:rPr>
          <w:color w:val="0DA0E3"/>
        </w:rPr>
      </w:pPr>
      <w:r>
        <w:rPr>
          <w:color w:val="0DA0E3"/>
        </w:rPr>
        <w:lastRenderedPageBreak/>
        <w:t>ANNEXE 1 : Dossier de candidature</w:t>
      </w:r>
    </w:p>
    <w:p w14:paraId="4B1E5951" w14:textId="77777777" w:rsidR="008A145B" w:rsidRDefault="008A145B">
      <w:pPr>
        <w:jc w:val="both"/>
        <w:rPr>
          <w:rFonts w:ascii="Calibri" w:eastAsia="Calibri" w:hAnsi="Calibri" w:cs="Calibri"/>
          <w:color w:val="1F4E79"/>
        </w:rPr>
      </w:pPr>
    </w:p>
    <w:p w14:paraId="665567EB" w14:textId="77777777" w:rsidR="008A145B" w:rsidRDefault="0061483D">
      <w:pPr>
        <w:pBdr>
          <w:top w:val="single" w:sz="4" w:space="1" w:color="000000"/>
          <w:left w:val="single" w:sz="4" w:space="4" w:color="000000"/>
          <w:bottom w:val="single" w:sz="4" w:space="1" w:color="000000"/>
          <w:right w:val="single" w:sz="4" w:space="4" w:color="000000"/>
          <w:between w:val="nil"/>
        </w:pBdr>
        <w:shd w:val="clear" w:color="auto" w:fill="4472C4"/>
        <w:jc w:val="center"/>
        <w:rPr>
          <w:color w:val="000000"/>
        </w:rPr>
      </w:pPr>
      <w:r>
        <w:rPr>
          <w:rFonts w:ascii="Calibri" w:eastAsia="Calibri" w:hAnsi="Calibri" w:cs="Calibri"/>
          <w:b/>
          <w:i/>
          <w:color w:val="FFFFFF"/>
        </w:rPr>
        <w:t>Dossier de candidature à renseigner pour soumettre un projet dans le cadre d</w:t>
      </w:r>
      <w:r>
        <w:rPr>
          <w:rFonts w:ascii="Calibri" w:eastAsia="Calibri" w:hAnsi="Calibri" w:cs="Calibri"/>
          <w:b/>
          <w:i/>
          <w:color w:val="FFFFFF"/>
        </w:rPr>
        <w:t>u projet EMOJI</w:t>
      </w:r>
    </w:p>
    <w:p w14:paraId="758086FF" w14:textId="77777777" w:rsidR="008A145B" w:rsidRDefault="008A145B">
      <w:pPr>
        <w:jc w:val="both"/>
        <w:rPr>
          <w:rFonts w:ascii="Calibri" w:eastAsia="Calibri" w:hAnsi="Calibri" w:cs="Calibri"/>
        </w:rPr>
      </w:pPr>
    </w:p>
    <w:p w14:paraId="5EC7E2AA" w14:textId="77777777" w:rsidR="008A145B" w:rsidRDefault="008A145B">
      <w:pPr>
        <w:jc w:val="both"/>
        <w:rPr>
          <w:rFonts w:ascii="Calibri" w:eastAsia="Calibri" w:hAnsi="Calibri" w:cs="Calibri"/>
        </w:rPr>
      </w:pPr>
    </w:p>
    <w:p w14:paraId="354F81AE" w14:textId="77777777" w:rsidR="008A145B" w:rsidRDefault="0061483D">
      <w:pPr>
        <w:pBdr>
          <w:top w:val="single" w:sz="4" w:space="1" w:color="000000"/>
          <w:left w:val="single" w:sz="4" w:space="4" w:color="000000"/>
          <w:bottom w:val="single" w:sz="4" w:space="1" w:color="000000"/>
          <w:right w:val="single" w:sz="4" w:space="4" w:color="000000"/>
        </w:pBdr>
        <w:shd w:val="clear" w:color="auto" w:fill="D9D9D9"/>
        <w:jc w:val="both"/>
      </w:pPr>
      <w:r>
        <w:rPr>
          <w:rFonts w:ascii="Calibri" w:eastAsia="Calibri" w:hAnsi="Calibri" w:cs="Calibri"/>
          <w:b/>
          <w:color w:val="000000"/>
        </w:rPr>
        <w:t>NOM DE L’ASSOCIATION :</w:t>
      </w:r>
    </w:p>
    <w:p w14:paraId="462EB598" w14:textId="77777777" w:rsidR="008A145B" w:rsidRDefault="0061483D">
      <w:pPr>
        <w:pBdr>
          <w:top w:val="single" w:sz="4" w:space="1" w:color="000000"/>
          <w:left w:val="single" w:sz="4" w:space="4" w:color="000000"/>
          <w:bottom w:val="single" w:sz="4" w:space="1" w:color="000000"/>
          <w:right w:val="single" w:sz="4" w:space="4" w:color="000000"/>
        </w:pBdr>
        <w:shd w:val="clear" w:color="auto" w:fill="D9D9D9"/>
        <w:jc w:val="both"/>
      </w:pPr>
      <w:r>
        <w:rPr>
          <w:rFonts w:ascii="Calibri" w:eastAsia="Calibri" w:hAnsi="Calibri" w:cs="Calibri"/>
          <w:b/>
          <w:color w:val="000000"/>
        </w:rPr>
        <w:t xml:space="preserve">NOM DU PROJET : </w:t>
      </w:r>
      <w:r>
        <w:rPr>
          <w:rFonts w:ascii="Calibri" w:eastAsia="Calibri" w:hAnsi="Calibri" w:cs="Calibri"/>
          <w:smallCaps/>
          <w:color w:val="000000"/>
        </w:rPr>
        <w:t xml:space="preserve"> </w:t>
      </w:r>
    </w:p>
    <w:p w14:paraId="08F969B4" w14:textId="77777777" w:rsidR="008A145B" w:rsidRDefault="008A145B">
      <w:pPr>
        <w:jc w:val="both"/>
        <w:rPr>
          <w:rFonts w:ascii="Calibri" w:eastAsia="Calibri" w:hAnsi="Calibri" w:cs="Calibri"/>
          <w:color w:val="1F4E79"/>
        </w:rPr>
      </w:pPr>
    </w:p>
    <w:p w14:paraId="6358DDEE" w14:textId="77777777" w:rsidR="008A145B" w:rsidRDefault="0061483D">
      <w:pPr>
        <w:pBdr>
          <w:top w:val="single" w:sz="4" w:space="1" w:color="000000"/>
          <w:left w:val="single" w:sz="4" w:space="4" w:color="000000"/>
          <w:bottom w:val="single" w:sz="4" w:space="1" w:color="000000"/>
          <w:right w:val="single" w:sz="4" w:space="0" w:color="000000"/>
        </w:pBdr>
        <w:shd w:val="clear" w:color="auto" w:fill="DEEAF6"/>
        <w:jc w:val="both"/>
      </w:pPr>
      <w:r>
        <w:rPr>
          <w:rFonts w:ascii="Calibri" w:eastAsia="Calibri" w:hAnsi="Calibri" w:cs="Calibri"/>
          <w:b/>
          <w:color w:val="000000"/>
          <w:sz w:val="28"/>
          <w:szCs w:val="28"/>
        </w:rPr>
        <w:t>1°) Informations générales sur l’association et le projet porté</w:t>
      </w:r>
    </w:p>
    <w:p w14:paraId="6346CE7F" w14:textId="77777777" w:rsidR="008A145B" w:rsidRDefault="008A145B">
      <w:pPr>
        <w:jc w:val="both"/>
        <w:rPr>
          <w:rFonts w:ascii="Calibri" w:eastAsia="Calibri" w:hAnsi="Calibri" w:cs="Calibri"/>
          <w:b/>
        </w:rPr>
      </w:pPr>
    </w:p>
    <w:p w14:paraId="2E6CD294" w14:textId="77777777" w:rsidR="008A145B" w:rsidRDefault="0061483D">
      <w:pPr>
        <w:jc w:val="both"/>
      </w:pPr>
      <w:r>
        <w:rPr>
          <w:rFonts w:ascii="Calibri" w:eastAsia="Calibri" w:hAnsi="Calibri" w:cs="Calibri"/>
          <w:b/>
        </w:rPr>
        <w:t xml:space="preserve">Mission de l’association : </w:t>
      </w:r>
      <w:r>
        <w:rPr>
          <w:rFonts w:ascii="Calibri" w:eastAsia="Calibri" w:hAnsi="Calibri" w:cs="Calibri"/>
          <w:i/>
        </w:rPr>
        <w:t>veuillez décrire ici le besoin social auquel répond l’association et plus particulièrement celui du projet présenté si pertinent</w:t>
      </w:r>
    </w:p>
    <w:tbl>
      <w:tblPr>
        <w:tblStyle w:val="a0"/>
        <w:tblW w:w="973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8A145B" w14:paraId="2D7B2685" w14:textId="77777777">
        <w:trPr>
          <w:trHeight w:val="716"/>
        </w:trPr>
        <w:tc>
          <w:tcPr>
            <w:tcW w:w="9735" w:type="dxa"/>
            <w:tcBorders>
              <w:top w:val="single" w:sz="4" w:space="0" w:color="000000"/>
              <w:left w:val="single" w:sz="4" w:space="0" w:color="000000"/>
              <w:bottom w:val="single" w:sz="4" w:space="0" w:color="000000"/>
              <w:right w:val="single" w:sz="4" w:space="0" w:color="000000"/>
            </w:tcBorders>
            <w:shd w:val="clear" w:color="auto" w:fill="D9D9D9"/>
          </w:tcPr>
          <w:p w14:paraId="1FD73595" w14:textId="77777777" w:rsidR="008A145B" w:rsidRDefault="008A145B">
            <w:pPr>
              <w:jc w:val="both"/>
              <w:rPr>
                <w:rFonts w:ascii="Calibri" w:eastAsia="Calibri" w:hAnsi="Calibri" w:cs="Calibri"/>
                <w:color w:val="000000"/>
              </w:rPr>
            </w:pPr>
          </w:p>
          <w:p w14:paraId="1E2F695A"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1BE95B78" w14:textId="77777777" w:rsidR="008A145B" w:rsidRDefault="008A145B">
            <w:pPr>
              <w:jc w:val="both"/>
              <w:rPr>
                <w:rFonts w:ascii="Calibri" w:eastAsia="Calibri" w:hAnsi="Calibri" w:cs="Calibri"/>
              </w:rPr>
            </w:pPr>
          </w:p>
          <w:p w14:paraId="6266BFCB" w14:textId="77777777" w:rsidR="008A145B" w:rsidRDefault="008A145B">
            <w:pPr>
              <w:jc w:val="both"/>
              <w:rPr>
                <w:rFonts w:ascii="Calibri" w:eastAsia="Calibri" w:hAnsi="Calibri" w:cs="Calibri"/>
              </w:rPr>
            </w:pPr>
          </w:p>
          <w:p w14:paraId="1AD8A73D" w14:textId="77777777" w:rsidR="008A145B" w:rsidRDefault="008A145B">
            <w:pPr>
              <w:jc w:val="both"/>
              <w:rPr>
                <w:rFonts w:ascii="Calibri" w:eastAsia="Calibri" w:hAnsi="Calibri" w:cs="Calibri"/>
              </w:rPr>
            </w:pPr>
          </w:p>
          <w:p w14:paraId="0494967F" w14:textId="77777777" w:rsidR="008A145B" w:rsidRDefault="008A145B">
            <w:pPr>
              <w:jc w:val="both"/>
              <w:rPr>
                <w:rFonts w:ascii="Calibri" w:eastAsia="Calibri" w:hAnsi="Calibri" w:cs="Calibri"/>
              </w:rPr>
            </w:pPr>
          </w:p>
          <w:p w14:paraId="535E369D" w14:textId="77777777" w:rsidR="008A145B" w:rsidRDefault="008A145B">
            <w:pPr>
              <w:jc w:val="both"/>
              <w:rPr>
                <w:rFonts w:ascii="Calibri" w:eastAsia="Calibri" w:hAnsi="Calibri" w:cs="Calibri"/>
              </w:rPr>
            </w:pPr>
          </w:p>
          <w:p w14:paraId="606212E1" w14:textId="77777777" w:rsidR="008A145B" w:rsidRDefault="008A145B">
            <w:pPr>
              <w:jc w:val="both"/>
              <w:rPr>
                <w:rFonts w:ascii="Calibri" w:eastAsia="Calibri" w:hAnsi="Calibri" w:cs="Calibri"/>
              </w:rPr>
            </w:pPr>
          </w:p>
        </w:tc>
      </w:tr>
    </w:tbl>
    <w:p w14:paraId="68817B8E" w14:textId="77777777" w:rsidR="008A145B" w:rsidRDefault="008A145B">
      <w:pPr>
        <w:jc w:val="both"/>
        <w:rPr>
          <w:rFonts w:ascii="Calibri" w:eastAsia="Calibri" w:hAnsi="Calibri" w:cs="Calibri"/>
        </w:rPr>
      </w:pPr>
    </w:p>
    <w:tbl>
      <w:tblPr>
        <w:tblStyle w:val="a1"/>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73A22318"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4A6DDC1D" w14:textId="77777777" w:rsidR="008A145B" w:rsidRDefault="0061483D">
            <w:pPr>
              <w:jc w:val="both"/>
              <w:rPr>
                <w:i/>
                <w:sz w:val="18"/>
                <w:szCs w:val="18"/>
              </w:rPr>
            </w:pPr>
            <w:r>
              <w:rPr>
                <w:rFonts w:ascii="Calibri" w:eastAsia="Calibri" w:hAnsi="Calibri" w:cs="Calibri"/>
                <w:b/>
                <w:i/>
                <w:color w:val="000000"/>
                <w:sz w:val="18"/>
                <w:szCs w:val="18"/>
              </w:rPr>
              <w:t xml:space="preserve">Exemple : </w:t>
            </w:r>
            <w:r>
              <w:rPr>
                <w:rFonts w:ascii="Calibri" w:eastAsia="Calibri" w:hAnsi="Calibri" w:cs="Calibri"/>
                <w:i/>
                <w:color w:val="000000"/>
                <w:sz w:val="18"/>
                <w:szCs w:val="18"/>
              </w:rPr>
              <w:t xml:space="preserve">L’association vise l’éveil </w:t>
            </w:r>
            <w:r>
              <w:rPr>
                <w:rFonts w:ascii="Calibri" w:eastAsia="Calibri" w:hAnsi="Calibri" w:cs="Calibri"/>
                <w:i/>
                <w:sz w:val="18"/>
                <w:szCs w:val="18"/>
              </w:rPr>
              <w:t>social</w:t>
            </w:r>
            <w:r>
              <w:rPr>
                <w:rFonts w:ascii="Calibri" w:eastAsia="Calibri" w:hAnsi="Calibri" w:cs="Calibri"/>
                <w:i/>
                <w:color w:val="000000"/>
                <w:sz w:val="18"/>
                <w:szCs w:val="18"/>
              </w:rPr>
              <w:t xml:space="preserve"> des jeunes en proposant un mode de garde complet mêlant accueil, soutien scolaire et activités autour de la pratique artistique pour les 6-11 ans via des tarifs adaptés aux revenus des personnes.</w:t>
            </w:r>
          </w:p>
        </w:tc>
      </w:tr>
    </w:tbl>
    <w:p w14:paraId="2E293267" w14:textId="77777777" w:rsidR="008A145B" w:rsidRDefault="008A145B">
      <w:pPr>
        <w:jc w:val="both"/>
        <w:rPr>
          <w:rFonts w:ascii="Calibri" w:eastAsia="Calibri" w:hAnsi="Calibri" w:cs="Calibri"/>
        </w:rPr>
      </w:pPr>
    </w:p>
    <w:p w14:paraId="7D7F556F" w14:textId="77777777" w:rsidR="008A145B" w:rsidRDefault="0061483D">
      <w:pPr>
        <w:jc w:val="both"/>
      </w:pPr>
      <w:r>
        <w:rPr>
          <w:rFonts w:ascii="Calibri" w:eastAsia="Calibri" w:hAnsi="Calibri" w:cs="Calibri"/>
          <w:b/>
        </w:rPr>
        <w:t xml:space="preserve">Activité : </w:t>
      </w:r>
      <w:r>
        <w:rPr>
          <w:rFonts w:ascii="Calibri" w:eastAsia="Calibri" w:hAnsi="Calibri" w:cs="Calibri"/>
          <w:i/>
        </w:rPr>
        <w:t>veuillez décrire ici plus concrètement les actions mises en place pour mener à bien votre mission, et plus particulièrement celles du projet présenté si pertinent</w:t>
      </w:r>
    </w:p>
    <w:tbl>
      <w:tblPr>
        <w:tblStyle w:val="a2"/>
        <w:tblW w:w="982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8A145B" w14:paraId="13F6AD66" w14:textId="77777777">
        <w:trPr>
          <w:trHeight w:val="819"/>
        </w:trPr>
        <w:tc>
          <w:tcPr>
            <w:tcW w:w="9825" w:type="dxa"/>
            <w:tcBorders>
              <w:top w:val="single" w:sz="4" w:space="0" w:color="000000"/>
              <w:left w:val="single" w:sz="4" w:space="0" w:color="000000"/>
              <w:bottom w:val="single" w:sz="4" w:space="0" w:color="000000"/>
              <w:right w:val="single" w:sz="4" w:space="0" w:color="000000"/>
            </w:tcBorders>
            <w:shd w:val="clear" w:color="auto" w:fill="D9D9D9"/>
          </w:tcPr>
          <w:p w14:paraId="18FD701F" w14:textId="77777777" w:rsidR="008A145B" w:rsidRDefault="008A145B">
            <w:pPr>
              <w:jc w:val="both"/>
              <w:rPr>
                <w:rFonts w:ascii="Calibri" w:eastAsia="Calibri" w:hAnsi="Calibri" w:cs="Calibri"/>
                <w:color w:val="000000"/>
                <w:sz w:val="20"/>
                <w:szCs w:val="20"/>
              </w:rPr>
            </w:pPr>
          </w:p>
          <w:p w14:paraId="4DC32536"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52775B30" w14:textId="77777777" w:rsidR="008A145B" w:rsidRDefault="008A145B">
            <w:pPr>
              <w:jc w:val="both"/>
              <w:rPr>
                <w:rFonts w:ascii="Calibri" w:eastAsia="Calibri" w:hAnsi="Calibri" w:cs="Calibri"/>
              </w:rPr>
            </w:pPr>
          </w:p>
          <w:p w14:paraId="47F220B8" w14:textId="77777777" w:rsidR="008A145B" w:rsidRDefault="008A145B">
            <w:pPr>
              <w:jc w:val="both"/>
              <w:rPr>
                <w:rFonts w:ascii="Calibri" w:eastAsia="Calibri" w:hAnsi="Calibri" w:cs="Calibri"/>
              </w:rPr>
            </w:pPr>
          </w:p>
          <w:p w14:paraId="2EDE1C58" w14:textId="77777777" w:rsidR="008A145B" w:rsidRDefault="008A145B">
            <w:pPr>
              <w:jc w:val="both"/>
              <w:rPr>
                <w:rFonts w:ascii="Calibri" w:eastAsia="Calibri" w:hAnsi="Calibri" w:cs="Calibri"/>
              </w:rPr>
            </w:pPr>
          </w:p>
          <w:p w14:paraId="19F22C38" w14:textId="77777777" w:rsidR="008A145B" w:rsidRDefault="008A145B">
            <w:pPr>
              <w:jc w:val="both"/>
              <w:rPr>
                <w:rFonts w:ascii="Calibri" w:eastAsia="Calibri" w:hAnsi="Calibri" w:cs="Calibri"/>
              </w:rPr>
            </w:pPr>
          </w:p>
          <w:p w14:paraId="7A97286C" w14:textId="77777777" w:rsidR="008A145B" w:rsidRDefault="008A145B">
            <w:pPr>
              <w:jc w:val="both"/>
              <w:rPr>
                <w:rFonts w:ascii="Calibri" w:eastAsia="Calibri" w:hAnsi="Calibri" w:cs="Calibri"/>
              </w:rPr>
            </w:pPr>
          </w:p>
        </w:tc>
      </w:tr>
    </w:tbl>
    <w:p w14:paraId="7966E6C3" w14:textId="77777777" w:rsidR="008A145B" w:rsidRDefault="008A145B">
      <w:pPr>
        <w:jc w:val="both"/>
        <w:rPr>
          <w:rFonts w:ascii="Calibri" w:eastAsia="Calibri" w:hAnsi="Calibri" w:cs="Calibri"/>
          <w:i/>
        </w:rPr>
      </w:pPr>
    </w:p>
    <w:tbl>
      <w:tblPr>
        <w:tblStyle w:val="a3"/>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1EF2BF83"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7BAFB654" w14:textId="77777777" w:rsidR="008A145B" w:rsidRDefault="0061483D">
            <w:pPr>
              <w:jc w:val="both"/>
              <w:rPr>
                <w:i/>
                <w:sz w:val="18"/>
                <w:szCs w:val="18"/>
              </w:rPr>
            </w:pPr>
            <w:r>
              <w:rPr>
                <w:rFonts w:ascii="Calibri" w:eastAsia="Calibri" w:hAnsi="Calibri" w:cs="Calibri"/>
                <w:b/>
                <w:i/>
                <w:color w:val="000000"/>
                <w:sz w:val="18"/>
                <w:szCs w:val="18"/>
              </w:rPr>
              <w:t>Exemple :</w:t>
            </w:r>
            <w:r>
              <w:rPr>
                <w:rFonts w:ascii="Calibri" w:eastAsia="Calibri" w:hAnsi="Calibri" w:cs="Calibri"/>
                <w:b/>
                <w:i/>
                <w:color w:val="000000"/>
              </w:rPr>
              <w:t xml:space="preserve"> </w:t>
            </w:r>
            <w:r>
              <w:rPr>
                <w:rFonts w:ascii="Calibri" w:eastAsia="Calibri" w:hAnsi="Calibri" w:cs="Calibri"/>
                <w:i/>
                <w:color w:val="000000"/>
                <w:sz w:val="18"/>
                <w:szCs w:val="18"/>
              </w:rPr>
              <w:t xml:space="preserve">En pratique, les employés vont chercher les enfants après l’école, organisent un </w:t>
            </w:r>
            <w:r>
              <w:rPr>
                <w:rFonts w:ascii="Calibri" w:eastAsia="Calibri" w:hAnsi="Calibri" w:cs="Calibri"/>
                <w:i/>
                <w:sz w:val="18"/>
                <w:szCs w:val="18"/>
              </w:rPr>
              <w:t>goûter</w:t>
            </w:r>
            <w:r>
              <w:rPr>
                <w:rFonts w:ascii="Calibri" w:eastAsia="Calibri" w:hAnsi="Calibri" w:cs="Calibri"/>
                <w:i/>
                <w:color w:val="000000"/>
                <w:sz w:val="18"/>
                <w:szCs w:val="18"/>
              </w:rPr>
              <w:t xml:space="preserve"> partagé, les aident à faire leurs devoirs pendant 30 minutes puis organisent un atelier artistique qui dure de 45 minutes à 1 heure. Les intervenants sont toujours un a</w:t>
            </w:r>
            <w:r>
              <w:rPr>
                <w:rFonts w:ascii="Calibri" w:eastAsia="Calibri" w:hAnsi="Calibri" w:cs="Calibri"/>
                <w:i/>
                <w:color w:val="000000"/>
                <w:sz w:val="18"/>
                <w:szCs w:val="18"/>
              </w:rPr>
              <w:t>rtiste professionnel accompagné par un animateur de l’association qui assure la pédagogie. La fin de l’atelier artistique se fait vers 18h30 mais les enfants peuvent être gardés jusqu’à 19h30.</w:t>
            </w:r>
          </w:p>
        </w:tc>
      </w:tr>
    </w:tbl>
    <w:p w14:paraId="61A9B5F7" w14:textId="77777777" w:rsidR="008A145B" w:rsidRDefault="008A145B">
      <w:pPr>
        <w:jc w:val="both"/>
        <w:rPr>
          <w:rFonts w:ascii="Calibri" w:eastAsia="Calibri" w:hAnsi="Calibri" w:cs="Calibri"/>
        </w:rPr>
      </w:pPr>
    </w:p>
    <w:p w14:paraId="46B6B978" w14:textId="77777777" w:rsidR="008A145B" w:rsidRDefault="008A145B">
      <w:pPr>
        <w:jc w:val="both"/>
        <w:rPr>
          <w:rFonts w:ascii="Calibri" w:eastAsia="Calibri" w:hAnsi="Calibri" w:cs="Calibri"/>
        </w:rPr>
      </w:pPr>
    </w:p>
    <w:p w14:paraId="6AF60A48" w14:textId="77777777" w:rsidR="008A145B" w:rsidRDefault="008A145B">
      <w:pPr>
        <w:jc w:val="both"/>
        <w:rPr>
          <w:rFonts w:ascii="Calibri" w:eastAsia="Calibri" w:hAnsi="Calibri" w:cs="Calibri"/>
        </w:rPr>
      </w:pPr>
    </w:p>
    <w:p w14:paraId="7BF55640" w14:textId="77777777" w:rsidR="008A145B" w:rsidRDefault="008A145B">
      <w:pPr>
        <w:jc w:val="both"/>
        <w:rPr>
          <w:rFonts w:ascii="Calibri" w:eastAsia="Calibri" w:hAnsi="Calibri" w:cs="Calibri"/>
        </w:rPr>
      </w:pPr>
    </w:p>
    <w:p w14:paraId="0DFADD40" w14:textId="77777777" w:rsidR="008A145B" w:rsidRDefault="008A145B">
      <w:pPr>
        <w:jc w:val="both"/>
        <w:rPr>
          <w:rFonts w:ascii="Calibri" w:eastAsia="Calibri" w:hAnsi="Calibri" w:cs="Calibri"/>
        </w:rPr>
      </w:pPr>
    </w:p>
    <w:p w14:paraId="6C06876F" w14:textId="77777777" w:rsidR="008A145B" w:rsidRDefault="008A145B">
      <w:pPr>
        <w:jc w:val="both"/>
        <w:rPr>
          <w:rFonts w:ascii="Calibri" w:eastAsia="Calibri" w:hAnsi="Calibri" w:cs="Calibri"/>
        </w:rPr>
      </w:pPr>
    </w:p>
    <w:p w14:paraId="5186AD73" w14:textId="77777777" w:rsidR="008A145B" w:rsidRDefault="008A145B">
      <w:pPr>
        <w:jc w:val="both"/>
        <w:rPr>
          <w:rFonts w:ascii="Calibri" w:eastAsia="Calibri" w:hAnsi="Calibri" w:cs="Calibri"/>
        </w:rPr>
      </w:pPr>
    </w:p>
    <w:p w14:paraId="36B905FF" w14:textId="77777777" w:rsidR="008A145B" w:rsidRDefault="008A145B">
      <w:pPr>
        <w:jc w:val="both"/>
        <w:rPr>
          <w:rFonts w:ascii="Calibri" w:eastAsia="Calibri" w:hAnsi="Calibri" w:cs="Calibri"/>
        </w:rPr>
      </w:pPr>
    </w:p>
    <w:p w14:paraId="7327CCB8" w14:textId="77777777" w:rsidR="008A145B" w:rsidRDefault="0061483D">
      <w:pPr>
        <w:jc w:val="both"/>
      </w:pPr>
      <w:r>
        <w:rPr>
          <w:rFonts w:ascii="Calibri" w:eastAsia="Calibri" w:hAnsi="Calibri" w:cs="Calibri"/>
          <w:b/>
        </w:rPr>
        <w:t>Public visé </w:t>
      </w:r>
      <w:r>
        <w:rPr>
          <w:rFonts w:ascii="Calibri" w:eastAsia="Calibri" w:hAnsi="Calibri" w:cs="Calibri"/>
        </w:rPr>
        <w:t xml:space="preserve">: </w:t>
      </w:r>
      <w:r>
        <w:rPr>
          <w:rFonts w:ascii="Calibri" w:eastAsia="Calibri" w:hAnsi="Calibri" w:cs="Calibri"/>
          <w:i/>
        </w:rPr>
        <w:t>veuillez décrire le public et préciser, si pertinent, ses caractéristiques : le genre, les tranches d’âge, les spécificités liées à une problématique (NEET, handicap éventuel, etc.), le territoire (jeunes de QPV ou d’un quartier particulier)</w:t>
      </w:r>
    </w:p>
    <w:tbl>
      <w:tblPr>
        <w:tblStyle w:val="a4"/>
        <w:tblW w:w="973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8A145B" w14:paraId="48589C4E" w14:textId="77777777">
        <w:tc>
          <w:tcPr>
            <w:tcW w:w="9735" w:type="dxa"/>
            <w:tcBorders>
              <w:top w:val="single" w:sz="4" w:space="0" w:color="000000"/>
              <w:left w:val="single" w:sz="4" w:space="0" w:color="000000"/>
              <w:bottom w:val="single" w:sz="4" w:space="0" w:color="000000"/>
              <w:right w:val="single" w:sz="4" w:space="0" w:color="000000"/>
            </w:tcBorders>
            <w:shd w:val="clear" w:color="auto" w:fill="D9D9D9"/>
          </w:tcPr>
          <w:p w14:paraId="58E59AD0" w14:textId="77777777" w:rsidR="008A145B" w:rsidRDefault="008A145B">
            <w:pPr>
              <w:pBdr>
                <w:top w:val="nil"/>
                <w:left w:val="nil"/>
                <w:bottom w:val="nil"/>
                <w:right w:val="nil"/>
                <w:between w:val="nil"/>
              </w:pBdr>
              <w:jc w:val="both"/>
              <w:rPr>
                <w:rFonts w:ascii="Calibri" w:eastAsia="Calibri" w:hAnsi="Calibri" w:cs="Calibri"/>
                <w:color w:val="000000"/>
                <w:sz w:val="20"/>
                <w:szCs w:val="20"/>
              </w:rPr>
            </w:pPr>
          </w:p>
          <w:p w14:paraId="7B711405"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3C1A0AB0" w14:textId="77777777" w:rsidR="008A145B" w:rsidRDefault="008A145B">
            <w:pPr>
              <w:jc w:val="both"/>
              <w:rPr>
                <w:rFonts w:ascii="Calibri" w:eastAsia="Calibri" w:hAnsi="Calibri" w:cs="Calibri"/>
              </w:rPr>
            </w:pPr>
          </w:p>
          <w:p w14:paraId="4E18D9FA" w14:textId="77777777" w:rsidR="008A145B" w:rsidRDefault="008A145B">
            <w:pPr>
              <w:jc w:val="both"/>
              <w:rPr>
                <w:rFonts w:ascii="Calibri" w:eastAsia="Calibri" w:hAnsi="Calibri" w:cs="Calibri"/>
              </w:rPr>
            </w:pPr>
          </w:p>
          <w:p w14:paraId="2A6F3612" w14:textId="77777777" w:rsidR="008A145B" w:rsidRDefault="008A145B">
            <w:pPr>
              <w:jc w:val="both"/>
              <w:rPr>
                <w:rFonts w:ascii="Calibri" w:eastAsia="Calibri" w:hAnsi="Calibri" w:cs="Calibri"/>
              </w:rPr>
            </w:pPr>
          </w:p>
          <w:p w14:paraId="077A19BF" w14:textId="77777777" w:rsidR="008A145B" w:rsidRDefault="008A145B">
            <w:pPr>
              <w:pBdr>
                <w:top w:val="nil"/>
                <w:left w:val="nil"/>
                <w:bottom w:val="nil"/>
                <w:right w:val="nil"/>
                <w:between w:val="nil"/>
              </w:pBdr>
              <w:jc w:val="both"/>
              <w:rPr>
                <w:rFonts w:ascii="Calibri" w:eastAsia="Calibri" w:hAnsi="Calibri" w:cs="Calibri"/>
                <w:sz w:val="32"/>
                <w:szCs w:val="32"/>
              </w:rPr>
            </w:pPr>
            <w:bookmarkStart w:id="17" w:name="_51nmmu4m2ra8" w:colFirst="0" w:colLast="0"/>
            <w:bookmarkEnd w:id="17"/>
          </w:p>
          <w:p w14:paraId="723A799E" w14:textId="77777777" w:rsidR="008A145B" w:rsidRDefault="008A145B">
            <w:pPr>
              <w:pBdr>
                <w:top w:val="nil"/>
                <w:left w:val="nil"/>
                <w:bottom w:val="nil"/>
                <w:right w:val="nil"/>
                <w:between w:val="nil"/>
              </w:pBdr>
              <w:jc w:val="both"/>
              <w:rPr>
                <w:rFonts w:ascii="Calibri" w:eastAsia="Calibri" w:hAnsi="Calibri" w:cs="Calibri"/>
                <w:sz w:val="32"/>
                <w:szCs w:val="32"/>
              </w:rPr>
            </w:pPr>
            <w:bookmarkStart w:id="18" w:name="_2jxsxqh" w:colFirst="0" w:colLast="0"/>
            <w:bookmarkEnd w:id="18"/>
          </w:p>
        </w:tc>
      </w:tr>
    </w:tbl>
    <w:p w14:paraId="0A714A8F" w14:textId="77777777" w:rsidR="008A145B" w:rsidRDefault="008A145B">
      <w:pPr>
        <w:jc w:val="both"/>
        <w:rPr>
          <w:rFonts w:ascii="Calibri" w:eastAsia="Calibri" w:hAnsi="Calibri" w:cs="Calibri"/>
          <w:i/>
        </w:rPr>
      </w:pPr>
    </w:p>
    <w:tbl>
      <w:tblPr>
        <w:tblStyle w:val="a5"/>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58313F37"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37460AD8" w14:textId="77777777" w:rsidR="008A145B" w:rsidRDefault="0061483D">
            <w:pPr>
              <w:rPr>
                <w:rFonts w:ascii="Calibri" w:eastAsia="Calibri" w:hAnsi="Calibri" w:cs="Calibri"/>
                <w:i/>
                <w:sz w:val="16"/>
                <w:szCs w:val="16"/>
              </w:rPr>
            </w:pPr>
            <w:r>
              <w:rPr>
                <w:rFonts w:ascii="Calibri" w:eastAsia="Calibri" w:hAnsi="Calibri" w:cs="Calibri"/>
                <w:b/>
                <w:i/>
                <w:color w:val="000000"/>
                <w:sz w:val="18"/>
                <w:szCs w:val="18"/>
              </w:rPr>
              <w:t>E</w:t>
            </w:r>
            <w:r>
              <w:rPr>
                <w:rFonts w:ascii="Calibri" w:eastAsia="Calibri" w:hAnsi="Calibri" w:cs="Calibri"/>
                <w:b/>
                <w:i/>
                <w:color w:val="000000"/>
                <w:sz w:val="16"/>
                <w:szCs w:val="16"/>
              </w:rPr>
              <w:t xml:space="preserve">xemple : </w:t>
            </w:r>
            <w:r>
              <w:rPr>
                <w:rFonts w:ascii="Calibri" w:eastAsia="Calibri" w:hAnsi="Calibri" w:cs="Calibri"/>
                <w:i/>
                <w:color w:val="000000"/>
                <w:sz w:val="16"/>
                <w:szCs w:val="16"/>
              </w:rPr>
              <w:t xml:space="preserve">Le public visé est constitué d’enfants de 6 à 11 ans. Le projet est mis en place à </w:t>
            </w:r>
            <w:r>
              <w:rPr>
                <w:rFonts w:ascii="Calibri" w:eastAsia="Calibri" w:hAnsi="Calibri" w:cs="Calibri"/>
                <w:i/>
                <w:sz w:val="16"/>
                <w:szCs w:val="16"/>
              </w:rPr>
              <w:t xml:space="preserve">Saint Jean de Braye </w:t>
            </w:r>
            <w:r>
              <w:rPr>
                <w:rFonts w:ascii="Calibri" w:eastAsia="Calibri" w:hAnsi="Calibri" w:cs="Calibri"/>
                <w:i/>
                <w:color w:val="000000"/>
                <w:sz w:val="16"/>
                <w:szCs w:val="16"/>
              </w:rPr>
              <w:t xml:space="preserve"> mais les bénéficiaires viennent de milieux assez mixtes. On peut noter tout de même qu’en cas de liste d’attente la priorité est donnée aux enfants de parents en difficulté et que 85% des familles appartiennent aux deux déciles les plus bas de la grille d</w:t>
            </w:r>
            <w:r>
              <w:rPr>
                <w:rFonts w:ascii="Calibri" w:eastAsia="Calibri" w:hAnsi="Calibri" w:cs="Calibri"/>
                <w:i/>
                <w:color w:val="000000"/>
                <w:sz w:val="16"/>
                <w:szCs w:val="16"/>
              </w:rPr>
              <w:t xml:space="preserve">e tarif de l’association.  </w:t>
            </w:r>
          </w:p>
          <w:p w14:paraId="151AD178" w14:textId="77777777" w:rsidR="008A145B" w:rsidRDefault="0061483D">
            <w:pPr>
              <w:numPr>
                <w:ilvl w:val="0"/>
                <w:numId w:val="1"/>
              </w:num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00"/>
                <w:sz w:val="16"/>
                <w:szCs w:val="16"/>
              </w:rPr>
              <w:t>29% des familles ont un revenu de moins de 2 000 euros (ce pourcentage est assez hétérogène suivant les horaires d’accueil – jusqu’à 78% les soirs après l’école et 17% pendant les vacances)</w:t>
            </w:r>
          </w:p>
          <w:p w14:paraId="40E2A9A2" w14:textId="77777777" w:rsidR="008A145B" w:rsidRDefault="0061483D">
            <w:pPr>
              <w:numPr>
                <w:ilvl w:val="0"/>
                <w:numId w:val="1"/>
              </w:num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00"/>
                <w:sz w:val="16"/>
                <w:szCs w:val="16"/>
              </w:rPr>
              <w:t>34% des familles vivent sous le seuil de pauvreté (soit moins de 1 026 euros par mois)</w:t>
            </w:r>
          </w:p>
          <w:p w14:paraId="529278CD" w14:textId="77777777" w:rsidR="008A145B" w:rsidRDefault="0061483D">
            <w:pPr>
              <w:numPr>
                <w:ilvl w:val="0"/>
                <w:numId w:val="1"/>
              </w:numPr>
              <w:pBdr>
                <w:top w:val="nil"/>
                <w:left w:val="nil"/>
                <w:bottom w:val="nil"/>
                <w:right w:val="nil"/>
                <w:between w:val="nil"/>
              </w:pBdr>
              <w:rPr>
                <w:rFonts w:ascii="Calibri" w:eastAsia="Calibri" w:hAnsi="Calibri" w:cs="Calibri"/>
                <w:i/>
                <w:color w:val="000000"/>
                <w:sz w:val="16"/>
                <w:szCs w:val="16"/>
              </w:rPr>
            </w:pPr>
            <w:r>
              <w:rPr>
                <w:rFonts w:ascii="Calibri" w:eastAsia="Calibri" w:hAnsi="Calibri" w:cs="Calibri"/>
                <w:i/>
                <w:color w:val="000000"/>
                <w:sz w:val="16"/>
                <w:szCs w:val="16"/>
              </w:rPr>
              <w:t>20% des enfants vivent dans des foyers monoparentaux</w:t>
            </w:r>
          </w:p>
        </w:tc>
      </w:tr>
    </w:tbl>
    <w:p w14:paraId="74530CA6" w14:textId="77777777" w:rsidR="008A145B" w:rsidRDefault="008A145B">
      <w:pPr>
        <w:jc w:val="both"/>
        <w:rPr>
          <w:rFonts w:ascii="Calibri" w:eastAsia="Calibri" w:hAnsi="Calibri" w:cs="Calibri"/>
          <w:i/>
        </w:rPr>
      </w:pPr>
    </w:p>
    <w:p w14:paraId="31193D2F" w14:textId="77777777" w:rsidR="008A145B" w:rsidRDefault="0061483D">
      <w:pPr>
        <w:jc w:val="both"/>
      </w:pPr>
      <w:r>
        <w:rPr>
          <w:rFonts w:ascii="Calibri" w:eastAsia="Calibri" w:hAnsi="Calibri" w:cs="Calibri"/>
          <w:b/>
        </w:rPr>
        <w:t xml:space="preserve">Impact actuel sur le territoire : </w:t>
      </w:r>
      <w:r>
        <w:rPr>
          <w:rFonts w:ascii="Calibri" w:eastAsia="Calibri" w:hAnsi="Calibri" w:cs="Calibri"/>
          <w:i/>
        </w:rPr>
        <w:t>veuillez résumer vos principaux indicateurs de réalisation et de résultat actuel</w:t>
      </w:r>
      <w:r>
        <w:rPr>
          <w:rFonts w:ascii="Calibri" w:eastAsia="Calibri" w:hAnsi="Calibri" w:cs="Calibri"/>
          <w:i/>
        </w:rPr>
        <w:t>lement sur votre activité et plus particulièrement sur le territoire en question</w:t>
      </w:r>
    </w:p>
    <w:tbl>
      <w:tblPr>
        <w:tblStyle w:val="a6"/>
        <w:tblW w:w="973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5"/>
      </w:tblGrid>
      <w:tr w:rsidR="008A145B" w14:paraId="3C6D965D" w14:textId="77777777">
        <w:tc>
          <w:tcPr>
            <w:tcW w:w="9735" w:type="dxa"/>
            <w:tcBorders>
              <w:top w:val="single" w:sz="4" w:space="0" w:color="000000"/>
              <w:left w:val="single" w:sz="4" w:space="0" w:color="000000"/>
              <w:bottom w:val="single" w:sz="4" w:space="0" w:color="000000"/>
              <w:right w:val="single" w:sz="4" w:space="0" w:color="000000"/>
            </w:tcBorders>
            <w:shd w:val="clear" w:color="auto" w:fill="D9D9D9"/>
          </w:tcPr>
          <w:p w14:paraId="304CF7BC" w14:textId="77777777" w:rsidR="008A145B" w:rsidRDefault="008A145B">
            <w:pPr>
              <w:rPr>
                <w:rFonts w:ascii="Calibri" w:eastAsia="Calibri" w:hAnsi="Calibri" w:cs="Calibri"/>
              </w:rPr>
            </w:pPr>
          </w:p>
          <w:p w14:paraId="13C8C1F7"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17C5CBF8" w14:textId="77777777" w:rsidR="008A145B" w:rsidRDefault="008A145B">
            <w:pPr>
              <w:jc w:val="both"/>
              <w:rPr>
                <w:rFonts w:ascii="Calibri" w:eastAsia="Calibri" w:hAnsi="Calibri" w:cs="Calibri"/>
              </w:rPr>
            </w:pPr>
          </w:p>
          <w:p w14:paraId="1A2E9527" w14:textId="77777777" w:rsidR="008A145B" w:rsidRDefault="008A145B">
            <w:pPr>
              <w:jc w:val="both"/>
              <w:rPr>
                <w:rFonts w:ascii="Calibri" w:eastAsia="Calibri" w:hAnsi="Calibri" w:cs="Calibri"/>
              </w:rPr>
            </w:pPr>
          </w:p>
          <w:p w14:paraId="081CCB85" w14:textId="77777777" w:rsidR="008A145B" w:rsidRDefault="008A145B">
            <w:pPr>
              <w:jc w:val="both"/>
              <w:rPr>
                <w:rFonts w:ascii="Calibri" w:eastAsia="Calibri" w:hAnsi="Calibri" w:cs="Calibri"/>
              </w:rPr>
            </w:pPr>
          </w:p>
          <w:p w14:paraId="53B85255" w14:textId="77777777" w:rsidR="008A145B" w:rsidRDefault="008A145B">
            <w:pPr>
              <w:jc w:val="both"/>
              <w:rPr>
                <w:rFonts w:ascii="Calibri" w:eastAsia="Calibri" w:hAnsi="Calibri" w:cs="Calibri"/>
              </w:rPr>
            </w:pPr>
          </w:p>
          <w:p w14:paraId="613B5660" w14:textId="77777777" w:rsidR="008A145B" w:rsidRDefault="008A145B">
            <w:pPr>
              <w:rPr>
                <w:rFonts w:ascii="Calibri" w:eastAsia="Calibri" w:hAnsi="Calibri" w:cs="Calibri"/>
              </w:rPr>
            </w:pPr>
          </w:p>
        </w:tc>
      </w:tr>
    </w:tbl>
    <w:p w14:paraId="532E406E" w14:textId="77777777" w:rsidR="008A145B" w:rsidRDefault="008A145B">
      <w:pPr>
        <w:jc w:val="both"/>
        <w:rPr>
          <w:rFonts w:ascii="Calibri" w:eastAsia="Calibri" w:hAnsi="Calibri" w:cs="Calibri"/>
          <w:i/>
        </w:rPr>
      </w:pPr>
    </w:p>
    <w:tbl>
      <w:tblPr>
        <w:tblStyle w:val="a7"/>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4650004F"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306AA337" w14:textId="77777777" w:rsidR="008A145B" w:rsidRDefault="0061483D">
            <w:pPr>
              <w:rPr>
                <w:rFonts w:ascii="Calibri" w:eastAsia="Calibri" w:hAnsi="Calibri" w:cs="Calibri"/>
                <w:i/>
                <w:color w:val="000000"/>
                <w:sz w:val="18"/>
                <w:szCs w:val="18"/>
              </w:rPr>
            </w:pPr>
            <w:r>
              <w:rPr>
                <w:rFonts w:ascii="Calibri" w:eastAsia="Calibri" w:hAnsi="Calibri" w:cs="Calibri"/>
                <w:b/>
                <w:i/>
                <w:color w:val="000000"/>
                <w:sz w:val="18"/>
                <w:szCs w:val="18"/>
              </w:rPr>
              <w:t>Exemple :</w:t>
            </w:r>
            <w:r>
              <w:rPr>
                <w:rFonts w:ascii="Calibri" w:eastAsia="Calibri" w:hAnsi="Calibri" w:cs="Calibri"/>
                <w:i/>
                <w:color w:val="000000"/>
                <w:sz w:val="18"/>
                <w:szCs w:val="18"/>
              </w:rPr>
              <w:t xml:space="preserve"> A</w:t>
            </w:r>
            <w:r>
              <w:rPr>
                <w:rFonts w:ascii="Calibri" w:eastAsia="Calibri" w:hAnsi="Calibri" w:cs="Calibri"/>
                <w:i/>
                <w:color w:val="000000"/>
                <w:sz w:val="18"/>
                <w:szCs w:val="18"/>
              </w:rPr>
              <w:t>u global, en France, le réseau de l’association touche 2 000 bénéficiaires et a pu mener une mesure d’impact dont les principaux résultats sont les suivants :</w:t>
            </w:r>
          </w:p>
          <w:p w14:paraId="06043400"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Quelques éléments d'impact intéressants sur les enfants :</w:t>
            </w:r>
          </w:p>
          <w:p w14:paraId="6A4B8E42" w14:textId="77777777" w:rsidR="008A145B" w:rsidRDefault="0061483D">
            <w:pPr>
              <w:numPr>
                <w:ilvl w:val="0"/>
                <w:numId w:val="2"/>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Créativité et ouverture culturelle : 86</w:t>
            </w:r>
            <w:r>
              <w:rPr>
                <w:rFonts w:ascii="Calibri" w:eastAsia="Calibri" w:hAnsi="Calibri" w:cs="Calibri"/>
                <w:i/>
                <w:color w:val="000000"/>
                <w:sz w:val="18"/>
                <w:szCs w:val="18"/>
              </w:rPr>
              <w:t>% des parents estiment que l’association permet à leur enfant de développer son imagination et le rend plus créatif</w:t>
            </w:r>
          </w:p>
          <w:p w14:paraId="6F9D64E6" w14:textId="77777777" w:rsidR="008A145B" w:rsidRDefault="0061483D">
            <w:pPr>
              <w:numPr>
                <w:ilvl w:val="0"/>
                <w:numId w:val="2"/>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Confiance en eux, autonomie : 86% des parents estiment que leur enfant a plus confiance en lui ; 78% estiment que leur enfant a une meilleure ouverture sur l'art et la culture</w:t>
            </w:r>
          </w:p>
          <w:p w14:paraId="0434AD1E" w14:textId="77777777" w:rsidR="008A145B" w:rsidRDefault="0061483D">
            <w:pPr>
              <w:numPr>
                <w:ilvl w:val="0"/>
                <w:numId w:val="2"/>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Empathie et capacité à vivre ensemble : 91% affirment que leur enfant développe plus d'échanges avec les enfants de milieux différents de leur cadre de vie habituel ; 72% qu'ils développent son empathie et ses aptitudes à vivre ensemble grâce à l’associati</w:t>
            </w:r>
            <w:r>
              <w:rPr>
                <w:rFonts w:ascii="Calibri" w:eastAsia="Calibri" w:hAnsi="Calibri" w:cs="Calibri"/>
                <w:i/>
                <w:color w:val="000000"/>
                <w:sz w:val="18"/>
                <w:szCs w:val="18"/>
              </w:rPr>
              <w:t>on</w:t>
            </w:r>
          </w:p>
          <w:p w14:paraId="73E1F831"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Quelques éléments d'impact sur les parents :</w:t>
            </w:r>
          </w:p>
          <w:p w14:paraId="3EFB54A8" w14:textId="77777777" w:rsidR="008A145B" w:rsidRDefault="0061483D">
            <w:pPr>
              <w:numPr>
                <w:ilvl w:val="0"/>
                <w:numId w:val="3"/>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Diminution du stress et relation plus sereine : 98% gagnent en sérénité et 92% gèrent mieux leur temps ; 89% ont le sentiment de montrer de l'intérêt pour leur enfant en adhérant à l'association ; 86% déclare</w:t>
            </w:r>
            <w:r>
              <w:rPr>
                <w:rFonts w:ascii="Calibri" w:eastAsia="Calibri" w:hAnsi="Calibri" w:cs="Calibri"/>
                <w:i/>
                <w:color w:val="000000"/>
                <w:sz w:val="18"/>
                <w:szCs w:val="18"/>
              </w:rPr>
              <w:t>nt mieux gérer leur vie professionnelle</w:t>
            </w:r>
          </w:p>
          <w:p w14:paraId="4AEB7763" w14:textId="77777777" w:rsidR="008A145B" w:rsidRDefault="0061483D">
            <w:pPr>
              <w:numPr>
                <w:ilvl w:val="0"/>
                <w:numId w:val="3"/>
              </w:numPr>
              <w:pBdr>
                <w:top w:val="nil"/>
                <w:left w:val="nil"/>
                <w:bottom w:val="nil"/>
                <w:right w:val="nil"/>
                <w:between w:val="nil"/>
              </w:pBdr>
              <w:rPr>
                <w:color w:val="000000"/>
                <w:sz w:val="18"/>
                <w:szCs w:val="18"/>
              </w:rPr>
            </w:pPr>
            <w:r>
              <w:rPr>
                <w:rFonts w:ascii="Calibri" w:eastAsia="Calibri" w:hAnsi="Calibri" w:cs="Calibri"/>
                <w:i/>
                <w:color w:val="000000"/>
                <w:sz w:val="18"/>
                <w:szCs w:val="18"/>
              </w:rPr>
              <w:t>Soutien à la qualité de la relation : 72% ont plus de dialogue avec leur enfant ; 70% favorisent des activités en dehors de la maison ; 69% trouvent des idées de sortie culturelle à faire en famille grâce à l’associa</w:t>
            </w:r>
            <w:r>
              <w:rPr>
                <w:rFonts w:ascii="Calibri" w:eastAsia="Calibri" w:hAnsi="Calibri" w:cs="Calibri"/>
                <w:i/>
                <w:color w:val="000000"/>
                <w:sz w:val="18"/>
                <w:szCs w:val="18"/>
              </w:rPr>
              <w:t>tion ; 67% voient leur stress lié aux devoirs diminuer grâce au suivi organisé par l’association</w:t>
            </w:r>
          </w:p>
        </w:tc>
      </w:tr>
    </w:tbl>
    <w:p w14:paraId="0628AD65" w14:textId="77777777" w:rsidR="008A145B" w:rsidRDefault="008A145B">
      <w:pPr>
        <w:jc w:val="both"/>
        <w:rPr>
          <w:rFonts w:ascii="Calibri" w:eastAsia="Calibri" w:hAnsi="Calibri" w:cs="Calibri"/>
          <w:i/>
        </w:rPr>
      </w:pPr>
    </w:p>
    <w:p w14:paraId="6190B53C" w14:textId="77777777" w:rsidR="008A145B" w:rsidRDefault="008A145B">
      <w:pPr>
        <w:jc w:val="both"/>
        <w:rPr>
          <w:rFonts w:ascii="Calibri" w:eastAsia="Calibri" w:hAnsi="Calibri" w:cs="Calibri"/>
          <w:i/>
        </w:rPr>
      </w:pPr>
    </w:p>
    <w:p w14:paraId="0785ABD2" w14:textId="77777777" w:rsidR="008A145B" w:rsidRDefault="008A145B">
      <w:pPr>
        <w:jc w:val="both"/>
        <w:rPr>
          <w:rFonts w:ascii="Calibri" w:eastAsia="Calibri" w:hAnsi="Calibri" w:cs="Calibri"/>
          <w:i/>
        </w:rPr>
      </w:pPr>
    </w:p>
    <w:p w14:paraId="2E1D55C8" w14:textId="77777777" w:rsidR="008A145B" w:rsidRDefault="008A145B">
      <w:pPr>
        <w:jc w:val="both"/>
        <w:rPr>
          <w:rFonts w:ascii="Calibri" w:eastAsia="Calibri" w:hAnsi="Calibri" w:cs="Calibri"/>
          <w:i/>
        </w:rPr>
      </w:pPr>
    </w:p>
    <w:p w14:paraId="36709FDD" w14:textId="77777777" w:rsidR="008A145B" w:rsidRDefault="008A145B">
      <w:pPr>
        <w:jc w:val="both"/>
        <w:rPr>
          <w:rFonts w:ascii="Calibri" w:eastAsia="Calibri" w:hAnsi="Calibri" w:cs="Calibri"/>
          <w:i/>
        </w:rPr>
      </w:pPr>
    </w:p>
    <w:p w14:paraId="19B1C2B2" w14:textId="77777777" w:rsidR="008A145B" w:rsidRDefault="008A145B">
      <w:pPr>
        <w:jc w:val="both"/>
        <w:rPr>
          <w:rFonts w:ascii="Calibri" w:eastAsia="Calibri" w:hAnsi="Calibri" w:cs="Calibri"/>
          <w:i/>
        </w:rPr>
      </w:pPr>
    </w:p>
    <w:p w14:paraId="5386DF3C" w14:textId="77777777" w:rsidR="008A145B" w:rsidRDefault="008A145B">
      <w:pPr>
        <w:jc w:val="both"/>
        <w:rPr>
          <w:rFonts w:ascii="Calibri" w:eastAsia="Calibri" w:hAnsi="Calibri" w:cs="Calibri"/>
          <w:i/>
        </w:rPr>
      </w:pPr>
    </w:p>
    <w:p w14:paraId="782EDFF4" w14:textId="77777777" w:rsidR="008A145B" w:rsidRDefault="008A145B">
      <w:pPr>
        <w:jc w:val="both"/>
        <w:rPr>
          <w:rFonts w:ascii="Calibri" w:eastAsia="Calibri" w:hAnsi="Calibri" w:cs="Calibri"/>
          <w:i/>
        </w:rPr>
      </w:pPr>
    </w:p>
    <w:p w14:paraId="395287B5" w14:textId="77777777" w:rsidR="008A145B" w:rsidRDefault="0061483D">
      <w:pPr>
        <w:jc w:val="both"/>
      </w:pPr>
      <w:r>
        <w:rPr>
          <w:rFonts w:ascii="Calibri" w:eastAsia="Calibri" w:hAnsi="Calibri" w:cs="Calibri"/>
          <w:b/>
        </w:rPr>
        <w:t>Budget actuel et ressources humaines :</w:t>
      </w:r>
      <w:r>
        <w:rPr>
          <w:rFonts w:ascii="Calibri" w:eastAsia="Calibri" w:hAnsi="Calibri" w:cs="Calibri"/>
        </w:rPr>
        <w:t xml:space="preserve"> </w:t>
      </w:r>
      <w:r>
        <w:rPr>
          <w:rFonts w:ascii="Calibri" w:eastAsia="Calibri" w:hAnsi="Calibri" w:cs="Calibri"/>
          <w:i/>
        </w:rPr>
        <w:t xml:space="preserve">veuillez indiquer de manière sommaire le budget et les moyens humains de votre association. </w:t>
      </w:r>
    </w:p>
    <w:tbl>
      <w:tblPr>
        <w:tblStyle w:val="a8"/>
        <w:tblW w:w="967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5"/>
      </w:tblGrid>
      <w:tr w:rsidR="008A145B" w14:paraId="161640F2" w14:textId="77777777">
        <w:tc>
          <w:tcPr>
            <w:tcW w:w="9675" w:type="dxa"/>
            <w:tcBorders>
              <w:top w:val="single" w:sz="4" w:space="0" w:color="000000"/>
              <w:left w:val="single" w:sz="4" w:space="0" w:color="000000"/>
              <w:bottom w:val="single" w:sz="4" w:space="0" w:color="000000"/>
              <w:right w:val="single" w:sz="4" w:space="0" w:color="000000"/>
            </w:tcBorders>
            <w:shd w:val="clear" w:color="auto" w:fill="D9D9D9"/>
          </w:tcPr>
          <w:p w14:paraId="2E2CEC2B" w14:textId="77777777" w:rsidR="008A145B" w:rsidRDefault="008A145B">
            <w:pPr>
              <w:jc w:val="both"/>
              <w:rPr>
                <w:rFonts w:ascii="Calibri" w:eastAsia="Calibri" w:hAnsi="Calibri" w:cs="Calibri"/>
                <w:color w:val="000000"/>
              </w:rPr>
            </w:pPr>
          </w:p>
          <w:p w14:paraId="0C6CF70E"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4B4E87DC" w14:textId="77777777" w:rsidR="008A145B" w:rsidRDefault="008A145B">
            <w:pPr>
              <w:jc w:val="both"/>
              <w:rPr>
                <w:rFonts w:ascii="Calibri" w:eastAsia="Calibri" w:hAnsi="Calibri" w:cs="Calibri"/>
              </w:rPr>
            </w:pPr>
          </w:p>
          <w:p w14:paraId="1EBEF078" w14:textId="77777777" w:rsidR="008A145B" w:rsidRDefault="008A145B">
            <w:pPr>
              <w:jc w:val="both"/>
              <w:rPr>
                <w:rFonts w:ascii="Calibri" w:eastAsia="Calibri" w:hAnsi="Calibri" w:cs="Calibri"/>
              </w:rPr>
            </w:pPr>
          </w:p>
          <w:p w14:paraId="1E1BF480" w14:textId="77777777" w:rsidR="008A145B" w:rsidRDefault="008A145B">
            <w:pPr>
              <w:jc w:val="both"/>
              <w:rPr>
                <w:rFonts w:ascii="Calibri" w:eastAsia="Calibri" w:hAnsi="Calibri" w:cs="Calibri"/>
              </w:rPr>
            </w:pPr>
          </w:p>
          <w:p w14:paraId="317FA23A" w14:textId="77777777" w:rsidR="008A145B" w:rsidRDefault="008A145B">
            <w:pPr>
              <w:jc w:val="both"/>
              <w:rPr>
                <w:rFonts w:ascii="Calibri" w:eastAsia="Calibri" w:hAnsi="Calibri" w:cs="Calibri"/>
              </w:rPr>
            </w:pPr>
          </w:p>
          <w:p w14:paraId="087F48BD" w14:textId="77777777" w:rsidR="008A145B" w:rsidRDefault="008A145B">
            <w:pPr>
              <w:jc w:val="both"/>
              <w:rPr>
                <w:rFonts w:ascii="Calibri" w:eastAsia="Calibri" w:hAnsi="Calibri" w:cs="Calibri"/>
                <w:color w:val="000000"/>
              </w:rPr>
            </w:pPr>
            <w:bookmarkStart w:id="19" w:name="_z337ya" w:colFirst="0" w:colLast="0"/>
            <w:bookmarkEnd w:id="19"/>
          </w:p>
        </w:tc>
      </w:tr>
    </w:tbl>
    <w:p w14:paraId="6EC645EC" w14:textId="77777777" w:rsidR="008A145B" w:rsidRDefault="008A145B">
      <w:pPr>
        <w:jc w:val="both"/>
        <w:rPr>
          <w:rFonts w:ascii="Calibri" w:eastAsia="Calibri" w:hAnsi="Calibri" w:cs="Calibri"/>
          <w:i/>
        </w:rPr>
      </w:pPr>
    </w:p>
    <w:tbl>
      <w:tblPr>
        <w:tblStyle w:val="a9"/>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757A6955"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47756FE9" w14:textId="77777777" w:rsidR="008A145B" w:rsidRDefault="0061483D">
            <w:pPr>
              <w:rPr>
                <w:rFonts w:ascii="Calibri" w:eastAsia="Calibri" w:hAnsi="Calibri" w:cs="Calibri"/>
                <w:i/>
                <w:sz w:val="18"/>
                <w:szCs w:val="18"/>
              </w:rPr>
            </w:pPr>
            <w:r>
              <w:rPr>
                <w:rFonts w:ascii="Calibri" w:eastAsia="Calibri" w:hAnsi="Calibri" w:cs="Calibri"/>
                <w:b/>
                <w:i/>
                <w:color w:val="000000"/>
                <w:sz w:val="18"/>
                <w:szCs w:val="18"/>
              </w:rPr>
              <w:t>Exemple :</w:t>
            </w:r>
            <w:r>
              <w:rPr>
                <w:rFonts w:ascii="Calibri" w:eastAsia="Calibri" w:hAnsi="Calibri" w:cs="Calibri"/>
                <w:i/>
                <w:color w:val="000000"/>
                <w:sz w:val="18"/>
                <w:szCs w:val="18"/>
              </w:rPr>
              <w:t xml:space="preserve"> </w:t>
            </w:r>
            <w:r>
              <w:rPr>
                <w:rFonts w:ascii="Calibri" w:eastAsia="Calibri" w:hAnsi="Calibri" w:cs="Calibri"/>
                <w:i/>
                <w:color w:val="000000"/>
                <w:sz w:val="18"/>
                <w:szCs w:val="18"/>
              </w:rPr>
              <w:t>Le budget du réseau national de l’association est de 600 000 €. Le budget de l’antenne locale est de 189 000 €. Le détail du budget porte sur l’antenne locale nantaise.</w:t>
            </w:r>
          </w:p>
          <w:p w14:paraId="7F531D2D"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 xml:space="preserve">La répartition du budget de l’association </w:t>
            </w:r>
            <w:r>
              <w:rPr>
                <w:rFonts w:ascii="Calibri" w:eastAsia="Calibri" w:hAnsi="Calibri" w:cs="Calibri"/>
                <w:i/>
                <w:sz w:val="18"/>
                <w:szCs w:val="18"/>
              </w:rPr>
              <w:t>sur Orléans Métropole</w:t>
            </w:r>
            <w:r>
              <w:rPr>
                <w:rFonts w:ascii="Calibri" w:eastAsia="Calibri" w:hAnsi="Calibri" w:cs="Calibri"/>
                <w:i/>
                <w:color w:val="000000"/>
                <w:sz w:val="18"/>
                <w:szCs w:val="18"/>
              </w:rPr>
              <w:t xml:space="preserve"> est la suivante :</w:t>
            </w:r>
          </w:p>
          <w:p w14:paraId="329337E4" w14:textId="77777777" w:rsidR="008A145B" w:rsidRDefault="0061483D">
            <w:pPr>
              <w:numPr>
                <w:ilvl w:val="0"/>
                <w:numId w:val="5"/>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Charges de personnel : 112 000 €</w:t>
            </w:r>
          </w:p>
          <w:p w14:paraId="54D3F913" w14:textId="77777777" w:rsidR="008A145B" w:rsidRDefault="0061483D">
            <w:pPr>
              <w:numPr>
                <w:ilvl w:val="0"/>
                <w:numId w:val="5"/>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Loyer et charges : 35 000 €</w:t>
            </w:r>
          </w:p>
          <w:p w14:paraId="6307202C" w14:textId="77777777" w:rsidR="008A145B" w:rsidRDefault="0061483D">
            <w:pPr>
              <w:numPr>
                <w:ilvl w:val="0"/>
                <w:numId w:val="5"/>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Achat d’équipement : 30 000 €</w:t>
            </w:r>
          </w:p>
          <w:p w14:paraId="236A22C2" w14:textId="77777777" w:rsidR="008A145B" w:rsidRDefault="0061483D">
            <w:pPr>
              <w:numPr>
                <w:ilvl w:val="0"/>
                <w:numId w:val="5"/>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Autres charges : 12 000 €</w:t>
            </w:r>
          </w:p>
          <w:p w14:paraId="39C44019"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L’association est financée de la manière suivante :</w:t>
            </w:r>
          </w:p>
          <w:p w14:paraId="38DBCDD5" w14:textId="77777777" w:rsidR="008A145B" w:rsidRDefault="0061483D">
            <w:pPr>
              <w:numPr>
                <w:ilvl w:val="0"/>
                <w:numId w:val="7"/>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50 000 € de ressources propres (e.g. cotisations des parents)</w:t>
            </w:r>
          </w:p>
          <w:p w14:paraId="63743A8B" w14:textId="77777777" w:rsidR="008A145B" w:rsidRDefault="0061483D">
            <w:pPr>
              <w:numPr>
                <w:ilvl w:val="0"/>
                <w:numId w:val="7"/>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95 000</w:t>
            </w:r>
            <w:r>
              <w:rPr>
                <w:rFonts w:ascii="Calibri" w:eastAsia="Calibri" w:hAnsi="Calibri" w:cs="Calibri"/>
                <w:i/>
                <w:color w:val="000000"/>
                <w:sz w:val="18"/>
                <w:szCs w:val="18"/>
              </w:rPr>
              <w:t xml:space="preserve"> € de subventions publiques</w:t>
            </w:r>
          </w:p>
          <w:p w14:paraId="7CF6E259" w14:textId="77777777" w:rsidR="008A145B" w:rsidRDefault="0061483D">
            <w:pPr>
              <w:numPr>
                <w:ilvl w:val="0"/>
                <w:numId w:val="7"/>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8 000 € de subventions d’investissement et mécénat</w:t>
            </w:r>
          </w:p>
          <w:p w14:paraId="26567A34" w14:textId="77777777" w:rsidR="008A145B" w:rsidRDefault="0061483D">
            <w:pPr>
              <w:numPr>
                <w:ilvl w:val="0"/>
                <w:numId w:val="7"/>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36 000 € d’aides à l’embauche</w:t>
            </w:r>
          </w:p>
          <w:p w14:paraId="5E9AD8C2"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 xml:space="preserve">Aujourd’hui l’association a 7 salariés (~5,25 ETP), 39 artistes intervenants extérieurs et </w:t>
            </w:r>
            <w:r>
              <w:rPr>
                <w:rFonts w:ascii="Calibri" w:eastAsia="Calibri" w:hAnsi="Calibri" w:cs="Calibri"/>
                <w:i/>
                <w:sz w:val="18"/>
                <w:szCs w:val="18"/>
              </w:rPr>
              <w:t>0</w:t>
            </w:r>
            <w:r>
              <w:rPr>
                <w:rFonts w:ascii="Calibri" w:eastAsia="Calibri" w:hAnsi="Calibri" w:cs="Calibri"/>
                <w:i/>
                <w:color w:val="000000"/>
                <w:sz w:val="18"/>
                <w:szCs w:val="18"/>
              </w:rPr>
              <w:t xml:space="preserve"> bénévole.</w:t>
            </w:r>
          </w:p>
        </w:tc>
      </w:tr>
    </w:tbl>
    <w:p w14:paraId="7427E06E" w14:textId="77777777" w:rsidR="008A145B" w:rsidRDefault="008A145B">
      <w:pPr>
        <w:jc w:val="both"/>
        <w:rPr>
          <w:rFonts w:ascii="Calibri" w:eastAsia="Calibri" w:hAnsi="Calibri" w:cs="Calibri"/>
          <w:i/>
        </w:rPr>
      </w:pPr>
    </w:p>
    <w:p w14:paraId="38D9D439" w14:textId="77777777" w:rsidR="008A145B" w:rsidRDefault="008A145B">
      <w:pPr>
        <w:jc w:val="both"/>
        <w:rPr>
          <w:rFonts w:ascii="Calibri" w:eastAsia="Calibri" w:hAnsi="Calibri" w:cs="Calibri"/>
          <w:i/>
        </w:rPr>
      </w:pPr>
    </w:p>
    <w:p w14:paraId="17AF56B7" w14:textId="77777777" w:rsidR="008A145B" w:rsidRDefault="008A145B">
      <w:pPr>
        <w:jc w:val="both"/>
        <w:rPr>
          <w:rFonts w:ascii="Calibri" w:eastAsia="Calibri" w:hAnsi="Calibri" w:cs="Calibri"/>
          <w:i/>
        </w:rPr>
      </w:pPr>
    </w:p>
    <w:p w14:paraId="3C9E7350" w14:textId="77777777" w:rsidR="008A145B" w:rsidRDefault="0061483D">
      <w:pPr>
        <w:pBdr>
          <w:top w:val="single" w:sz="4" w:space="1" w:color="000000"/>
          <w:left w:val="single" w:sz="4" w:space="4" w:color="000000"/>
          <w:bottom w:val="single" w:sz="4" w:space="1" w:color="000000"/>
          <w:right w:val="single" w:sz="4" w:space="4" w:color="000000"/>
        </w:pBdr>
        <w:shd w:val="clear" w:color="auto" w:fill="DEEAF6"/>
        <w:jc w:val="both"/>
        <w:rPr>
          <w:rFonts w:ascii="Calibri" w:eastAsia="Calibri" w:hAnsi="Calibri" w:cs="Calibri"/>
          <w:b/>
          <w:color w:val="000000"/>
          <w:sz w:val="28"/>
          <w:szCs w:val="28"/>
        </w:rPr>
      </w:pPr>
      <w:r>
        <w:rPr>
          <w:rFonts w:ascii="Calibri" w:eastAsia="Calibri" w:hAnsi="Calibri" w:cs="Calibri"/>
          <w:b/>
          <w:color w:val="000000"/>
          <w:sz w:val="28"/>
          <w:szCs w:val="28"/>
        </w:rPr>
        <w:t>2) Informations spécifiques sur le projet proposé dans le cadre d</w:t>
      </w:r>
      <w:r>
        <w:rPr>
          <w:rFonts w:ascii="Calibri" w:eastAsia="Calibri" w:hAnsi="Calibri" w:cs="Calibri"/>
          <w:b/>
          <w:sz w:val="28"/>
          <w:szCs w:val="28"/>
        </w:rPr>
        <w:t>e EMOJI</w:t>
      </w:r>
    </w:p>
    <w:p w14:paraId="25BA8CD2" w14:textId="77777777" w:rsidR="008A145B" w:rsidRDefault="008A145B">
      <w:pPr>
        <w:jc w:val="both"/>
        <w:rPr>
          <w:rFonts w:ascii="Calibri" w:eastAsia="Calibri" w:hAnsi="Calibri" w:cs="Calibri"/>
          <w:b/>
        </w:rPr>
      </w:pPr>
    </w:p>
    <w:p w14:paraId="00B91615" w14:textId="77777777" w:rsidR="008A145B" w:rsidRDefault="0061483D">
      <w:pPr>
        <w:jc w:val="both"/>
      </w:pPr>
      <w:r>
        <w:rPr>
          <w:rFonts w:ascii="Calibri" w:eastAsia="Calibri" w:hAnsi="Calibri" w:cs="Calibri"/>
          <w:b/>
        </w:rPr>
        <w:t xml:space="preserve">Objectif dans le cadre d’EMOJI : </w:t>
      </w:r>
      <w:r>
        <w:rPr>
          <w:rFonts w:ascii="Calibri" w:eastAsia="Calibri" w:hAnsi="Calibri" w:cs="Calibri"/>
          <w:i/>
        </w:rPr>
        <w:t xml:space="preserve">veuillez décrire ce que vous souhaitez mettre en place avec un financement supplémentaire (ex. diversifier les activités, élargir le temps d’accueil, proposer les activités à un public spécifique, développer le suivi et l’évaluation d’impact, augmenter le </w:t>
      </w:r>
      <w:r>
        <w:rPr>
          <w:rFonts w:ascii="Calibri" w:eastAsia="Calibri" w:hAnsi="Calibri" w:cs="Calibri"/>
          <w:i/>
        </w:rPr>
        <w:t>nombre de bénéficiaires, etc.). Dans la mesure du possible, des objectifs chiffrés seront appréciés.</w:t>
      </w:r>
    </w:p>
    <w:tbl>
      <w:tblPr>
        <w:tblStyle w:val="aa"/>
        <w:tblW w:w="993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8A145B" w14:paraId="65D3C6F6" w14:textId="77777777">
        <w:tc>
          <w:tcPr>
            <w:tcW w:w="9930" w:type="dxa"/>
            <w:tcBorders>
              <w:top w:val="single" w:sz="4" w:space="0" w:color="000000"/>
              <w:left w:val="single" w:sz="4" w:space="0" w:color="000000"/>
              <w:bottom w:val="single" w:sz="4" w:space="0" w:color="000000"/>
              <w:right w:val="single" w:sz="4" w:space="0" w:color="000000"/>
            </w:tcBorders>
            <w:shd w:val="clear" w:color="auto" w:fill="D9D9D9"/>
          </w:tcPr>
          <w:p w14:paraId="5790C32C" w14:textId="77777777" w:rsidR="008A145B" w:rsidRDefault="008A145B">
            <w:pPr>
              <w:jc w:val="both"/>
              <w:rPr>
                <w:rFonts w:ascii="Calibri" w:eastAsia="Calibri" w:hAnsi="Calibri" w:cs="Calibri"/>
              </w:rPr>
            </w:pPr>
          </w:p>
          <w:p w14:paraId="679C5AE1"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7457649E" w14:textId="77777777" w:rsidR="008A145B" w:rsidRDefault="008A145B">
            <w:pPr>
              <w:jc w:val="both"/>
              <w:rPr>
                <w:rFonts w:ascii="Calibri" w:eastAsia="Calibri" w:hAnsi="Calibri" w:cs="Calibri"/>
              </w:rPr>
            </w:pPr>
          </w:p>
          <w:p w14:paraId="57BBFD67" w14:textId="77777777" w:rsidR="008A145B" w:rsidRDefault="008A145B">
            <w:pPr>
              <w:jc w:val="both"/>
              <w:rPr>
                <w:rFonts w:ascii="Calibri" w:eastAsia="Calibri" w:hAnsi="Calibri" w:cs="Calibri"/>
              </w:rPr>
            </w:pPr>
          </w:p>
          <w:p w14:paraId="61F549EF" w14:textId="77777777" w:rsidR="008A145B" w:rsidRDefault="008A145B">
            <w:pPr>
              <w:jc w:val="both"/>
              <w:rPr>
                <w:rFonts w:ascii="Calibri" w:eastAsia="Calibri" w:hAnsi="Calibri" w:cs="Calibri"/>
              </w:rPr>
            </w:pPr>
          </w:p>
          <w:p w14:paraId="1A2236C9" w14:textId="77777777" w:rsidR="008A145B" w:rsidRDefault="008A145B">
            <w:pPr>
              <w:jc w:val="both"/>
              <w:rPr>
                <w:rFonts w:ascii="Calibri" w:eastAsia="Calibri" w:hAnsi="Calibri" w:cs="Calibri"/>
              </w:rPr>
            </w:pPr>
          </w:p>
          <w:p w14:paraId="2D9C7225" w14:textId="77777777" w:rsidR="008A145B" w:rsidRDefault="008A145B">
            <w:pPr>
              <w:jc w:val="both"/>
              <w:rPr>
                <w:rFonts w:ascii="Calibri" w:eastAsia="Calibri" w:hAnsi="Calibri" w:cs="Calibri"/>
              </w:rPr>
            </w:pPr>
          </w:p>
        </w:tc>
      </w:tr>
    </w:tbl>
    <w:p w14:paraId="0884BD30" w14:textId="77777777" w:rsidR="008A145B" w:rsidRDefault="008A145B">
      <w:pPr>
        <w:jc w:val="both"/>
        <w:rPr>
          <w:rFonts w:ascii="Calibri" w:eastAsia="Calibri" w:hAnsi="Calibri" w:cs="Calibri"/>
        </w:rPr>
      </w:pPr>
    </w:p>
    <w:tbl>
      <w:tblPr>
        <w:tblStyle w:val="ab"/>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317B6C00"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675A8A8A" w14:textId="77777777" w:rsidR="008A145B" w:rsidRDefault="0061483D">
            <w:pPr>
              <w:rPr>
                <w:rFonts w:ascii="Calibri" w:eastAsia="Calibri" w:hAnsi="Calibri" w:cs="Calibri"/>
                <w:b/>
                <w:i/>
                <w:color w:val="000000"/>
              </w:rPr>
            </w:pPr>
            <w:r>
              <w:rPr>
                <w:rFonts w:ascii="Calibri" w:eastAsia="Calibri" w:hAnsi="Calibri" w:cs="Calibri"/>
                <w:b/>
                <w:i/>
                <w:color w:val="000000"/>
              </w:rPr>
              <w:t>Exemple :</w:t>
            </w:r>
          </w:p>
          <w:p w14:paraId="1781C181" w14:textId="77777777" w:rsidR="008A145B" w:rsidRDefault="0061483D">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Accueillir 100 enfants de plus sur cette antenne</w:t>
            </w:r>
          </w:p>
          <w:p w14:paraId="67E91E85" w14:textId="77777777" w:rsidR="008A145B" w:rsidRDefault="0061483D">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Mener des actions spécifiques à destination des résidents des QPV afin d’augmenter le pourcentage d’enfants accueillis issus de ces quartiers</w:t>
            </w:r>
          </w:p>
          <w:p w14:paraId="7544B80B" w14:textId="77777777" w:rsidR="008A145B" w:rsidRDefault="0061483D">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Recruter un encadrant pédagogique pour le nombre d’ateliers supplémentaires</w:t>
            </w:r>
          </w:p>
          <w:p w14:paraId="68557521" w14:textId="77777777" w:rsidR="008A145B" w:rsidRDefault="0061483D">
            <w:pPr>
              <w:numPr>
                <w:ilvl w:val="0"/>
                <w:numId w:val="9"/>
              </w:numPr>
              <w:pBdr>
                <w:top w:val="nil"/>
                <w:left w:val="nil"/>
                <w:bottom w:val="nil"/>
                <w:right w:val="nil"/>
                <w:between w:val="nil"/>
              </w:pBdr>
              <w:rPr>
                <w:color w:val="000000"/>
                <w:sz w:val="18"/>
                <w:szCs w:val="18"/>
              </w:rPr>
            </w:pPr>
            <w:r>
              <w:rPr>
                <w:rFonts w:ascii="Calibri" w:eastAsia="Calibri" w:hAnsi="Calibri" w:cs="Calibri"/>
                <w:color w:val="000000"/>
                <w:sz w:val="18"/>
                <w:szCs w:val="18"/>
              </w:rPr>
              <w:t>Entreprendre un projet de réaménagemen</w:t>
            </w:r>
            <w:r>
              <w:rPr>
                <w:rFonts w:ascii="Calibri" w:eastAsia="Calibri" w:hAnsi="Calibri" w:cs="Calibri"/>
                <w:color w:val="000000"/>
                <w:sz w:val="18"/>
                <w:szCs w:val="18"/>
              </w:rPr>
              <w:t>t des locaux et du jardin</w:t>
            </w:r>
          </w:p>
        </w:tc>
      </w:tr>
    </w:tbl>
    <w:p w14:paraId="66EAFCE3" w14:textId="77777777" w:rsidR="008A145B" w:rsidRDefault="008A145B">
      <w:pPr>
        <w:rPr>
          <w:rFonts w:ascii="Calibri" w:eastAsia="Calibri" w:hAnsi="Calibri" w:cs="Calibri"/>
        </w:rPr>
      </w:pPr>
    </w:p>
    <w:p w14:paraId="5FF475D7" w14:textId="77777777" w:rsidR="008A145B" w:rsidRDefault="008A145B">
      <w:pPr>
        <w:rPr>
          <w:rFonts w:ascii="Calibri" w:eastAsia="Calibri" w:hAnsi="Calibri" w:cs="Calibri"/>
        </w:rPr>
      </w:pPr>
    </w:p>
    <w:p w14:paraId="4059B018" w14:textId="77777777" w:rsidR="008A145B" w:rsidRDefault="008A145B">
      <w:pPr>
        <w:rPr>
          <w:rFonts w:ascii="Calibri" w:eastAsia="Calibri" w:hAnsi="Calibri" w:cs="Calibri"/>
        </w:rPr>
      </w:pPr>
    </w:p>
    <w:p w14:paraId="4BC54D47" w14:textId="77777777" w:rsidR="008A145B" w:rsidRDefault="008A145B">
      <w:pPr>
        <w:rPr>
          <w:rFonts w:ascii="Calibri" w:eastAsia="Calibri" w:hAnsi="Calibri" w:cs="Calibri"/>
        </w:rPr>
      </w:pPr>
    </w:p>
    <w:p w14:paraId="6B327E59" w14:textId="77777777" w:rsidR="008A145B" w:rsidRDefault="0061483D">
      <w:pPr>
        <w:jc w:val="both"/>
      </w:pPr>
      <w:r>
        <w:rPr>
          <w:rFonts w:ascii="Calibri" w:eastAsia="Calibri" w:hAnsi="Calibri" w:cs="Calibri"/>
          <w:b/>
        </w:rPr>
        <w:t xml:space="preserve">Impact visé via le projet EMOJI : </w:t>
      </w:r>
      <w:r>
        <w:rPr>
          <w:rFonts w:ascii="Calibri" w:eastAsia="Calibri" w:hAnsi="Calibri" w:cs="Calibri"/>
          <w:i/>
        </w:rPr>
        <w:t>veuillez résumer vos principaux objectifs d’impact sur trois ans à travers le projet EMOJI</w:t>
      </w:r>
    </w:p>
    <w:tbl>
      <w:tblPr>
        <w:tblStyle w:val="ac"/>
        <w:tblW w:w="993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0"/>
      </w:tblGrid>
      <w:tr w:rsidR="008A145B" w14:paraId="11A745A4" w14:textId="77777777">
        <w:tc>
          <w:tcPr>
            <w:tcW w:w="9930" w:type="dxa"/>
            <w:tcBorders>
              <w:top w:val="single" w:sz="4" w:space="0" w:color="000000"/>
              <w:left w:val="single" w:sz="4" w:space="0" w:color="000000"/>
              <w:bottom w:val="single" w:sz="4" w:space="0" w:color="000000"/>
              <w:right w:val="single" w:sz="4" w:space="0" w:color="000000"/>
            </w:tcBorders>
            <w:shd w:val="clear" w:color="auto" w:fill="D9D9D9"/>
          </w:tcPr>
          <w:p w14:paraId="0B260935" w14:textId="77777777" w:rsidR="008A145B" w:rsidRDefault="008A145B">
            <w:pPr>
              <w:jc w:val="both"/>
              <w:rPr>
                <w:rFonts w:ascii="Calibri" w:eastAsia="Calibri" w:hAnsi="Calibri" w:cs="Calibri"/>
                <w:color w:val="000000"/>
              </w:rPr>
            </w:pPr>
          </w:p>
          <w:p w14:paraId="4D3BE6E2"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0E154186" w14:textId="77777777" w:rsidR="008A145B" w:rsidRDefault="008A145B">
            <w:pPr>
              <w:jc w:val="both"/>
              <w:rPr>
                <w:rFonts w:ascii="Calibri" w:eastAsia="Calibri" w:hAnsi="Calibri" w:cs="Calibri"/>
              </w:rPr>
            </w:pPr>
          </w:p>
          <w:p w14:paraId="607F67DA" w14:textId="77777777" w:rsidR="008A145B" w:rsidRDefault="008A145B">
            <w:pPr>
              <w:jc w:val="both"/>
              <w:rPr>
                <w:rFonts w:ascii="Calibri" w:eastAsia="Calibri" w:hAnsi="Calibri" w:cs="Calibri"/>
              </w:rPr>
            </w:pPr>
          </w:p>
          <w:p w14:paraId="12BFFC8D" w14:textId="77777777" w:rsidR="008A145B" w:rsidRDefault="008A145B">
            <w:pPr>
              <w:jc w:val="both"/>
              <w:rPr>
                <w:rFonts w:ascii="Calibri" w:eastAsia="Calibri" w:hAnsi="Calibri" w:cs="Calibri"/>
              </w:rPr>
            </w:pPr>
          </w:p>
          <w:p w14:paraId="6A486557" w14:textId="77777777" w:rsidR="008A145B" w:rsidRDefault="008A145B">
            <w:pPr>
              <w:jc w:val="both"/>
              <w:rPr>
                <w:rFonts w:ascii="Calibri" w:eastAsia="Calibri" w:hAnsi="Calibri" w:cs="Calibri"/>
              </w:rPr>
            </w:pPr>
          </w:p>
          <w:p w14:paraId="7664BCAE" w14:textId="77777777" w:rsidR="008A145B" w:rsidRDefault="008A145B">
            <w:pPr>
              <w:jc w:val="both"/>
              <w:rPr>
                <w:rFonts w:ascii="Calibri" w:eastAsia="Calibri" w:hAnsi="Calibri" w:cs="Calibri"/>
                <w:color w:val="000000"/>
              </w:rPr>
            </w:pPr>
          </w:p>
        </w:tc>
      </w:tr>
    </w:tbl>
    <w:p w14:paraId="592763BE" w14:textId="77777777" w:rsidR="008A145B" w:rsidRDefault="008A145B">
      <w:pPr>
        <w:jc w:val="both"/>
        <w:rPr>
          <w:rFonts w:ascii="Calibri" w:eastAsia="Calibri" w:hAnsi="Calibri" w:cs="Calibri"/>
        </w:rPr>
      </w:pPr>
    </w:p>
    <w:tbl>
      <w:tblPr>
        <w:tblStyle w:val="ad"/>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598EFDB0"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572A4E95" w14:textId="77777777" w:rsidR="008A145B" w:rsidRDefault="0061483D">
            <w:pPr>
              <w:rPr>
                <w:rFonts w:ascii="Calibri" w:eastAsia="Calibri" w:hAnsi="Calibri" w:cs="Calibri"/>
                <w:i/>
                <w:sz w:val="18"/>
                <w:szCs w:val="18"/>
              </w:rPr>
            </w:pPr>
            <w:r>
              <w:rPr>
                <w:rFonts w:ascii="Calibri" w:eastAsia="Calibri" w:hAnsi="Calibri" w:cs="Calibri"/>
                <w:b/>
                <w:i/>
                <w:color w:val="000000"/>
              </w:rPr>
              <w:t>Exemple :</w:t>
            </w:r>
            <w:r>
              <w:rPr>
                <w:rFonts w:ascii="Calibri" w:eastAsia="Calibri" w:hAnsi="Calibri" w:cs="Calibri"/>
                <w:color w:val="000000"/>
              </w:rPr>
              <w:t xml:space="preserve"> </w:t>
            </w:r>
            <w:r>
              <w:rPr>
                <w:rFonts w:ascii="Calibri" w:eastAsia="Calibri" w:hAnsi="Calibri" w:cs="Calibri"/>
                <w:i/>
                <w:color w:val="000000"/>
                <w:sz w:val="18"/>
                <w:szCs w:val="18"/>
              </w:rPr>
              <w:t>Objectif de passer de 150 bénéficiaires accueillis par an à 250 via une montée en gamme progressive :</w:t>
            </w:r>
          </w:p>
          <w:p w14:paraId="0D158CD0"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2019 : 150 bénéficiaires accueillis</w:t>
            </w:r>
          </w:p>
          <w:p w14:paraId="0EC7C382"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2020 : 200 bénéficiaires accueillis</w:t>
            </w:r>
          </w:p>
          <w:p w14:paraId="20A411B1"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2021 : 250 bénéficiaires accueillis</w:t>
            </w:r>
          </w:p>
          <w:p w14:paraId="5147875F"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En outre, deux autres objectifs sont fixés :</w:t>
            </w:r>
          </w:p>
          <w:p w14:paraId="402119B5"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Accentuer la régularité de la fréquentation des enfants (passer d’un taux de fréquentation régulière de 40 à 50%)</w:t>
            </w:r>
          </w:p>
          <w:p w14:paraId="50E4188F"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Augmenter le pourcentage d’enfants bénéficiaires issus de QPV (passer d’un taux d’enfants issus de QPV de 25 à 55%)</w:t>
            </w:r>
          </w:p>
        </w:tc>
      </w:tr>
    </w:tbl>
    <w:p w14:paraId="5DA73DAD" w14:textId="77777777" w:rsidR="008A145B" w:rsidRDefault="008A145B">
      <w:pPr>
        <w:jc w:val="both"/>
        <w:rPr>
          <w:rFonts w:ascii="Calibri" w:eastAsia="Calibri" w:hAnsi="Calibri" w:cs="Calibri"/>
          <w:b/>
        </w:rPr>
      </w:pPr>
    </w:p>
    <w:p w14:paraId="73F5EF89" w14:textId="77777777" w:rsidR="008A145B" w:rsidRDefault="008A145B">
      <w:pPr>
        <w:jc w:val="both"/>
        <w:rPr>
          <w:rFonts w:ascii="Calibri" w:eastAsia="Calibri" w:hAnsi="Calibri" w:cs="Calibri"/>
          <w:b/>
        </w:rPr>
      </w:pPr>
    </w:p>
    <w:p w14:paraId="3CF344DE" w14:textId="77777777" w:rsidR="008A145B" w:rsidRDefault="0061483D">
      <w:pPr>
        <w:jc w:val="both"/>
      </w:pPr>
      <w:r>
        <w:rPr>
          <w:rFonts w:ascii="Calibri" w:eastAsia="Calibri" w:hAnsi="Calibri" w:cs="Calibri"/>
          <w:b/>
        </w:rPr>
        <w:t>Budget dans le cadre du</w:t>
      </w:r>
      <w:r>
        <w:rPr>
          <w:rFonts w:ascii="Calibri" w:eastAsia="Calibri" w:hAnsi="Calibri" w:cs="Calibri"/>
          <w:b/>
        </w:rPr>
        <w:t xml:space="preserve"> projet EMOJI : </w:t>
      </w:r>
      <w:r>
        <w:rPr>
          <w:rFonts w:ascii="Calibri" w:eastAsia="Calibri" w:hAnsi="Calibri" w:cs="Calibri"/>
          <w:i/>
        </w:rPr>
        <w:t>veuillez décrire vos (1) principaux postes de dépenses ; (2) principales ressources pour financer le projet ; (3) le montant des financements demandés dans le cadre d’EMOJI dans les 3 ans à venir</w:t>
      </w:r>
    </w:p>
    <w:tbl>
      <w:tblPr>
        <w:tblStyle w:val="ae"/>
        <w:tblW w:w="985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5"/>
      </w:tblGrid>
      <w:tr w:rsidR="008A145B" w14:paraId="012CAFAD" w14:textId="77777777">
        <w:tc>
          <w:tcPr>
            <w:tcW w:w="9855" w:type="dxa"/>
            <w:tcBorders>
              <w:top w:val="single" w:sz="4" w:space="0" w:color="000000"/>
              <w:left w:val="single" w:sz="4" w:space="0" w:color="000000"/>
              <w:bottom w:val="single" w:sz="4" w:space="0" w:color="000000"/>
              <w:right w:val="single" w:sz="4" w:space="0" w:color="000000"/>
            </w:tcBorders>
            <w:shd w:val="clear" w:color="auto" w:fill="D9D9D9"/>
          </w:tcPr>
          <w:p w14:paraId="5BA5DA47" w14:textId="77777777" w:rsidR="008A145B" w:rsidRDefault="008A145B">
            <w:pPr>
              <w:jc w:val="both"/>
              <w:rPr>
                <w:rFonts w:ascii="Calibri" w:eastAsia="Calibri" w:hAnsi="Calibri" w:cs="Calibri"/>
                <w:color w:val="000000"/>
              </w:rPr>
            </w:pPr>
          </w:p>
          <w:p w14:paraId="04B3C9A3"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004B1EA7" w14:textId="77777777" w:rsidR="008A145B" w:rsidRDefault="008A145B">
            <w:pPr>
              <w:jc w:val="both"/>
              <w:rPr>
                <w:rFonts w:ascii="Calibri" w:eastAsia="Calibri" w:hAnsi="Calibri" w:cs="Calibri"/>
                <w:b/>
                <w:i/>
              </w:rPr>
            </w:pPr>
          </w:p>
          <w:p w14:paraId="5CE39521" w14:textId="77777777" w:rsidR="008A145B" w:rsidRDefault="008A145B">
            <w:pPr>
              <w:jc w:val="both"/>
              <w:rPr>
                <w:rFonts w:ascii="Calibri" w:eastAsia="Calibri" w:hAnsi="Calibri" w:cs="Calibri"/>
                <w:b/>
                <w:i/>
              </w:rPr>
            </w:pPr>
          </w:p>
          <w:p w14:paraId="21DCF021" w14:textId="77777777" w:rsidR="008A145B" w:rsidRDefault="008A145B">
            <w:pPr>
              <w:jc w:val="both"/>
              <w:rPr>
                <w:rFonts w:ascii="Calibri" w:eastAsia="Calibri" w:hAnsi="Calibri" w:cs="Calibri"/>
                <w:b/>
                <w:i/>
              </w:rPr>
            </w:pPr>
          </w:p>
          <w:p w14:paraId="33F4DB62" w14:textId="77777777" w:rsidR="008A145B" w:rsidRDefault="008A145B">
            <w:pPr>
              <w:jc w:val="both"/>
              <w:rPr>
                <w:rFonts w:ascii="Calibri" w:eastAsia="Calibri" w:hAnsi="Calibri" w:cs="Calibri"/>
                <w:b/>
                <w:i/>
              </w:rPr>
            </w:pPr>
          </w:p>
          <w:p w14:paraId="53911DAF" w14:textId="77777777" w:rsidR="008A145B" w:rsidRDefault="008A145B">
            <w:pPr>
              <w:jc w:val="both"/>
              <w:rPr>
                <w:rFonts w:ascii="Calibri" w:eastAsia="Calibri" w:hAnsi="Calibri" w:cs="Calibri"/>
                <w:b/>
                <w:i/>
              </w:rPr>
            </w:pPr>
          </w:p>
        </w:tc>
      </w:tr>
    </w:tbl>
    <w:p w14:paraId="2A5C1EF2" w14:textId="77777777" w:rsidR="008A145B" w:rsidRDefault="008A145B">
      <w:pPr>
        <w:jc w:val="both"/>
        <w:rPr>
          <w:rFonts w:ascii="Calibri" w:eastAsia="Calibri" w:hAnsi="Calibri" w:cs="Calibri"/>
          <w:i/>
        </w:rPr>
      </w:pPr>
    </w:p>
    <w:tbl>
      <w:tblPr>
        <w:tblStyle w:val="af"/>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0AA3E864"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2B1BEC01" w14:textId="77777777" w:rsidR="008A145B" w:rsidRDefault="0061483D">
            <w:pPr>
              <w:rPr>
                <w:rFonts w:ascii="Calibri" w:eastAsia="Calibri" w:hAnsi="Calibri" w:cs="Calibri"/>
                <w:i/>
                <w:sz w:val="18"/>
                <w:szCs w:val="18"/>
              </w:rPr>
            </w:pPr>
            <w:r>
              <w:rPr>
                <w:rFonts w:ascii="Calibri" w:eastAsia="Calibri" w:hAnsi="Calibri" w:cs="Calibri"/>
                <w:i/>
                <w:color w:val="000000"/>
                <w:sz w:val="18"/>
                <w:szCs w:val="18"/>
              </w:rPr>
              <w:t>Exemple :</w:t>
            </w:r>
          </w:p>
          <w:p w14:paraId="6939A948"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1. Le budget total présenté s’élève à 50 000€ de dépenses supplémentaires sur trois ans, dont 5 000€ sur 2019, 15 000€ 2020 et 30 000€ 2021 détaillés comme l’exemple qui suit :</w:t>
            </w:r>
          </w:p>
          <w:p w14:paraId="64201937"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En 2019, les efforts seront concentrés sur les actions de sensibilisation à men</w:t>
            </w:r>
            <w:r>
              <w:rPr>
                <w:rFonts w:ascii="Calibri" w:eastAsia="Calibri" w:hAnsi="Calibri" w:cs="Calibri"/>
                <w:i/>
                <w:color w:val="000000"/>
                <w:sz w:val="18"/>
                <w:szCs w:val="18"/>
              </w:rPr>
              <w:t>er au sein des quartiers prioritaires : 5 000€</w:t>
            </w:r>
          </w:p>
          <w:p w14:paraId="3E744446"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En 2020, l’accueil progressif de nouveaux bénéficiaires nécessitera notamment :</w:t>
            </w:r>
          </w:p>
          <w:p w14:paraId="0D6BFD7C"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1 salarié à 0,5 ETP (Emploi Temps Plein) au moins à partir de septembre afin de pouvoir piloter et développer l’activité : 13 000€ ;</w:t>
            </w:r>
          </w:p>
          <w:p w14:paraId="02E83F8A"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le financement de travaux d’aménagement du local qui vont permettre d’accueillir les bénéficiaires supplémentaires : 2 000€</w:t>
            </w:r>
            <w:r>
              <w:rPr>
                <w:rFonts w:ascii="Calibri" w:eastAsia="Calibri" w:hAnsi="Calibri" w:cs="Calibri"/>
                <w:i/>
                <w:color w:val="000000"/>
                <w:sz w:val="18"/>
                <w:szCs w:val="18"/>
              </w:rPr>
              <w:t xml:space="preserve"> ;</w:t>
            </w:r>
          </w:p>
          <w:p w14:paraId="22DA3B2B" w14:textId="77777777" w:rsidR="008A145B" w:rsidRDefault="0061483D">
            <w:pPr>
              <w:numPr>
                <w:ilvl w:val="0"/>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En 2021, la pleine activité de l’antenne nécessitera notamment :</w:t>
            </w:r>
          </w:p>
          <w:p w14:paraId="291CB6A5"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1 salarié à 0,75 ETP : 20 000€ ;</w:t>
            </w:r>
          </w:p>
          <w:p w14:paraId="4D979023" w14:textId="77777777" w:rsidR="008A145B" w:rsidRDefault="0061483D">
            <w:pPr>
              <w:numPr>
                <w:ilvl w:val="1"/>
                <w:numId w:val="9"/>
              </w:numPr>
              <w:pBdr>
                <w:top w:val="nil"/>
                <w:left w:val="nil"/>
                <w:bottom w:val="nil"/>
                <w:right w:val="nil"/>
                <w:between w:val="nil"/>
              </w:pBdr>
              <w:rPr>
                <w:rFonts w:ascii="Calibri" w:eastAsia="Calibri" w:hAnsi="Calibri" w:cs="Calibri"/>
                <w:i/>
                <w:color w:val="000000"/>
                <w:sz w:val="18"/>
                <w:szCs w:val="18"/>
              </w:rPr>
            </w:pPr>
            <w:r>
              <w:rPr>
                <w:rFonts w:ascii="Calibri" w:eastAsia="Calibri" w:hAnsi="Calibri" w:cs="Calibri"/>
                <w:i/>
                <w:color w:val="000000"/>
                <w:sz w:val="18"/>
                <w:szCs w:val="18"/>
              </w:rPr>
              <w:t>l’achat d’un mini-bus qui permettra d’élargir notre prisme à des enfants de quartiers plus isolés : 10 000€ ;</w:t>
            </w:r>
          </w:p>
          <w:p w14:paraId="4A817165" w14:textId="77777777" w:rsidR="008A145B" w:rsidRDefault="008A145B">
            <w:pPr>
              <w:rPr>
                <w:rFonts w:ascii="Calibri" w:eastAsia="Calibri" w:hAnsi="Calibri" w:cs="Calibri"/>
                <w:i/>
                <w:color w:val="000000"/>
                <w:sz w:val="18"/>
                <w:szCs w:val="18"/>
              </w:rPr>
            </w:pPr>
          </w:p>
          <w:p w14:paraId="62E811FF"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2. Pour financer ses dépenses, l’association</w:t>
            </w:r>
            <w:r>
              <w:rPr>
                <w:rFonts w:ascii="Calibri" w:eastAsia="Calibri" w:hAnsi="Calibri" w:cs="Calibri"/>
                <w:i/>
                <w:color w:val="000000"/>
                <w:sz w:val="18"/>
                <w:szCs w:val="18"/>
              </w:rPr>
              <w:t xml:space="preserve"> compte faire appel aux financements suivants :</w:t>
            </w:r>
          </w:p>
          <w:p w14:paraId="7C074976" w14:textId="77777777" w:rsidR="008A145B" w:rsidRDefault="0061483D">
            <w:pPr>
              <w:numPr>
                <w:ilvl w:val="0"/>
                <w:numId w:val="7"/>
              </w:numPr>
              <w:pBdr>
                <w:top w:val="nil"/>
                <w:left w:val="nil"/>
                <w:bottom w:val="nil"/>
                <w:right w:val="nil"/>
                <w:between w:val="nil"/>
              </w:pBdr>
              <w:rPr>
                <w:i/>
                <w:color w:val="000000"/>
                <w:sz w:val="18"/>
                <w:szCs w:val="18"/>
              </w:rPr>
            </w:pPr>
            <w:r>
              <w:rPr>
                <w:rFonts w:ascii="Calibri" w:eastAsia="Calibri" w:hAnsi="Calibri" w:cs="Calibri"/>
                <w:i/>
                <w:color w:val="000000"/>
                <w:sz w:val="18"/>
                <w:szCs w:val="18"/>
              </w:rPr>
              <w:t>En 2019 : 2 000€ d</w:t>
            </w:r>
            <w:r>
              <w:rPr>
                <w:rFonts w:ascii="Calibri" w:eastAsia="Calibri" w:hAnsi="Calibri" w:cs="Calibri"/>
                <w:i/>
                <w:sz w:val="18"/>
                <w:szCs w:val="18"/>
              </w:rPr>
              <w:t>ans le cadre du projet EMOJI</w:t>
            </w:r>
            <w:r>
              <w:rPr>
                <w:rFonts w:ascii="Calibri" w:eastAsia="Calibri" w:hAnsi="Calibri" w:cs="Calibri"/>
                <w:i/>
                <w:color w:val="000000"/>
                <w:sz w:val="18"/>
                <w:szCs w:val="18"/>
              </w:rPr>
              <w:t>/ 3 000€ issus de subventions publiques</w:t>
            </w:r>
          </w:p>
          <w:p w14:paraId="3E9A2E4D" w14:textId="77777777" w:rsidR="008A145B" w:rsidRDefault="0061483D">
            <w:pPr>
              <w:numPr>
                <w:ilvl w:val="0"/>
                <w:numId w:val="7"/>
              </w:numPr>
              <w:pBdr>
                <w:top w:val="nil"/>
                <w:left w:val="nil"/>
                <w:bottom w:val="nil"/>
                <w:right w:val="nil"/>
                <w:between w:val="nil"/>
              </w:pBdr>
              <w:rPr>
                <w:i/>
                <w:color w:val="000000"/>
                <w:sz w:val="18"/>
                <w:szCs w:val="18"/>
              </w:rPr>
            </w:pPr>
            <w:r>
              <w:rPr>
                <w:rFonts w:ascii="Calibri" w:eastAsia="Calibri" w:hAnsi="Calibri" w:cs="Calibri"/>
                <w:i/>
                <w:color w:val="000000"/>
                <w:sz w:val="18"/>
                <w:szCs w:val="18"/>
              </w:rPr>
              <w:t xml:space="preserve">En 2020 : 10 000€ </w:t>
            </w:r>
            <w:r>
              <w:rPr>
                <w:rFonts w:ascii="Calibri" w:eastAsia="Calibri" w:hAnsi="Calibri" w:cs="Calibri"/>
                <w:i/>
                <w:sz w:val="18"/>
                <w:szCs w:val="18"/>
              </w:rPr>
              <w:t>dans le cadre du projet EMOJ</w:t>
            </w:r>
            <w:r>
              <w:rPr>
                <w:rFonts w:ascii="Calibri" w:eastAsia="Calibri" w:hAnsi="Calibri" w:cs="Calibri"/>
                <w:i/>
                <w:color w:val="000000"/>
                <w:sz w:val="18"/>
                <w:szCs w:val="18"/>
              </w:rPr>
              <w:t>/ 5 000€ issus de subventions publiques</w:t>
            </w:r>
          </w:p>
          <w:p w14:paraId="3BEF1252" w14:textId="77777777" w:rsidR="008A145B" w:rsidRDefault="0061483D">
            <w:pPr>
              <w:numPr>
                <w:ilvl w:val="0"/>
                <w:numId w:val="7"/>
              </w:numPr>
              <w:pBdr>
                <w:top w:val="nil"/>
                <w:left w:val="nil"/>
                <w:bottom w:val="nil"/>
                <w:right w:val="nil"/>
                <w:between w:val="nil"/>
              </w:pBdr>
              <w:rPr>
                <w:i/>
                <w:color w:val="000000"/>
                <w:sz w:val="18"/>
                <w:szCs w:val="18"/>
              </w:rPr>
            </w:pPr>
            <w:r>
              <w:rPr>
                <w:rFonts w:ascii="Calibri" w:eastAsia="Calibri" w:hAnsi="Calibri" w:cs="Calibri"/>
                <w:i/>
                <w:color w:val="000000"/>
                <w:sz w:val="18"/>
                <w:szCs w:val="18"/>
              </w:rPr>
              <w:t xml:space="preserve">En 2021 : 20 000€ </w:t>
            </w:r>
            <w:r>
              <w:rPr>
                <w:rFonts w:ascii="Calibri" w:eastAsia="Calibri" w:hAnsi="Calibri" w:cs="Calibri"/>
                <w:i/>
                <w:sz w:val="18"/>
                <w:szCs w:val="18"/>
              </w:rPr>
              <w:t>dans le cadre du projet EMOJ</w:t>
            </w:r>
            <w:r>
              <w:rPr>
                <w:rFonts w:ascii="Calibri" w:eastAsia="Calibri" w:hAnsi="Calibri" w:cs="Calibri"/>
                <w:i/>
                <w:color w:val="000000"/>
                <w:sz w:val="18"/>
                <w:szCs w:val="18"/>
              </w:rPr>
              <w:t>/ 10 000€ issus de subventions publiques</w:t>
            </w:r>
          </w:p>
          <w:p w14:paraId="5D9E9F2A" w14:textId="77777777" w:rsidR="008A145B" w:rsidRDefault="008A145B">
            <w:pPr>
              <w:pBdr>
                <w:top w:val="nil"/>
                <w:left w:val="nil"/>
                <w:bottom w:val="nil"/>
                <w:right w:val="nil"/>
                <w:between w:val="nil"/>
              </w:pBdr>
              <w:ind w:left="360"/>
              <w:rPr>
                <w:rFonts w:ascii="Calibri" w:eastAsia="Calibri" w:hAnsi="Calibri" w:cs="Calibri"/>
                <w:i/>
                <w:color w:val="000000"/>
                <w:sz w:val="18"/>
                <w:szCs w:val="18"/>
              </w:rPr>
            </w:pPr>
          </w:p>
          <w:p w14:paraId="294D041F" w14:textId="77777777" w:rsidR="008A145B" w:rsidRDefault="0061483D">
            <w:pPr>
              <w:rPr>
                <w:rFonts w:ascii="Calibri" w:eastAsia="Calibri" w:hAnsi="Calibri" w:cs="Calibri"/>
                <w:i/>
                <w:color w:val="000000"/>
                <w:sz w:val="18"/>
                <w:szCs w:val="18"/>
              </w:rPr>
            </w:pPr>
            <w:r>
              <w:rPr>
                <w:rFonts w:ascii="Calibri" w:eastAsia="Calibri" w:hAnsi="Calibri" w:cs="Calibri"/>
                <w:i/>
                <w:color w:val="000000"/>
                <w:sz w:val="18"/>
                <w:szCs w:val="18"/>
              </w:rPr>
              <w:t>3. Au total, les financements demandés dans le cadre d</w:t>
            </w:r>
            <w:r>
              <w:rPr>
                <w:rFonts w:ascii="Calibri" w:eastAsia="Calibri" w:hAnsi="Calibri" w:cs="Calibri"/>
                <w:i/>
                <w:sz w:val="18"/>
                <w:szCs w:val="18"/>
              </w:rPr>
              <w:t>u projet EMOJI</w:t>
            </w:r>
            <w:r>
              <w:rPr>
                <w:rFonts w:ascii="Calibri" w:eastAsia="Calibri" w:hAnsi="Calibri" w:cs="Calibri"/>
                <w:i/>
                <w:color w:val="000000"/>
                <w:sz w:val="18"/>
                <w:szCs w:val="18"/>
              </w:rPr>
              <w:t xml:space="preserve"> s’élèvent à 32 000€.  </w:t>
            </w:r>
          </w:p>
        </w:tc>
      </w:tr>
    </w:tbl>
    <w:p w14:paraId="4D16F09C" w14:textId="77777777" w:rsidR="008A145B" w:rsidRDefault="008A145B">
      <w:pPr>
        <w:jc w:val="both"/>
        <w:rPr>
          <w:rFonts w:ascii="Calibri" w:eastAsia="Calibri" w:hAnsi="Calibri" w:cs="Calibri"/>
          <w:i/>
          <w:sz w:val="18"/>
          <w:szCs w:val="18"/>
        </w:rPr>
      </w:pPr>
    </w:p>
    <w:p w14:paraId="041977ED" w14:textId="77777777" w:rsidR="008A145B" w:rsidRDefault="008A145B">
      <w:pPr>
        <w:jc w:val="both"/>
        <w:rPr>
          <w:rFonts w:ascii="Calibri" w:eastAsia="Calibri" w:hAnsi="Calibri" w:cs="Calibri"/>
          <w:b/>
        </w:rPr>
      </w:pPr>
    </w:p>
    <w:p w14:paraId="601A7E1C" w14:textId="77777777" w:rsidR="008A145B" w:rsidRDefault="008A145B">
      <w:pPr>
        <w:jc w:val="both"/>
        <w:rPr>
          <w:rFonts w:ascii="Calibri" w:eastAsia="Calibri" w:hAnsi="Calibri" w:cs="Calibri"/>
          <w:b/>
        </w:rPr>
      </w:pPr>
    </w:p>
    <w:p w14:paraId="7364EF28" w14:textId="77777777" w:rsidR="008A145B" w:rsidRDefault="0061483D">
      <w:pPr>
        <w:jc w:val="both"/>
      </w:pPr>
      <w:r>
        <w:rPr>
          <w:rFonts w:ascii="Calibri" w:eastAsia="Calibri" w:hAnsi="Calibri" w:cs="Calibri"/>
          <w:b/>
        </w:rPr>
        <w:t xml:space="preserve">Besoins en matière de mécénat de compétences : </w:t>
      </w:r>
      <w:r>
        <w:rPr>
          <w:rFonts w:ascii="Calibri" w:eastAsia="Calibri" w:hAnsi="Calibri" w:cs="Calibri"/>
          <w:i/>
        </w:rPr>
        <w:t>veuillez décrire vos besoins éventuels en la matière (ex. parrainage de jeunes, coaching RH, participation à un jury de sélection) et préciser s’il s’agit d’un besoin ponctuel ou structurel</w:t>
      </w:r>
    </w:p>
    <w:tbl>
      <w:tblPr>
        <w:tblStyle w:val="af0"/>
        <w:tblW w:w="976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5"/>
      </w:tblGrid>
      <w:tr w:rsidR="008A145B" w14:paraId="0504B30C" w14:textId="77777777">
        <w:tc>
          <w:tcPr>
            <w:tcW w:w="9765" w:type="dxa"/>
            <w:tcBorders>
              <w:top w:val="single" w:sz="4" w:space="0" w:color="000000"/>
              <w:left w:val="single" w:sz="4" w:space="0" w:color="000000"/>
              <w:bottom w:val="single" w:sz="4" w:space="0" w:color="000000"/>
              <w:right w:val="single" w:sz="4" w:space="0" w:color="000000"/>
            </w:tcBorders>
            <w:shd w:val="clear" w:color="auto" w:fill="D9D9D9"/>
          </w:tcPr>
          <w:p w14:paraId="0237BC75" w14:textId="77777777" w:rsidR="008A145B" w:rsidRDefault="008A145B">
            <w:pPr>
              <w:jc w:val="both"/>
              <w:rPr>
                <w:rFonts w:ascii="Calibri" w:eastAsia="Calibri" w:hAnsi="Calibri" w:cs="Calibri"/>
                <w:color w:val="000000"/>
              </w:rPr>
            </w:pPr>
          </w:p>
          <w:p w14:paraId="2F458FC6" w14:textId="77777777" w:rsidR="008A145B" w:rsidRDefault="0061483D">
            <w:pPr>
              <w:jc w:val="both"/>
              <w:rPr>
                <w:rFonts w:ascii="Calibri" w:eastAsia="Calibri" w:hAnsi="Calibri" w:cs="Calibri"/>
                <w:color w:val="000000"/>
              </w:rPr>
            </w:pPr>
            <w:r>
              <w:rPr>
                <w:rFonts w:ascii="Calibri" w:eastAsia="Calibri" w:hAnsi="Calibri" w:cs="Calibri"/>
                <w:color w:val="000000"/>
              </w:rPr>
              <w:t>A compléter</w:t>
            </w:r>
          </w:p>
          <w:p w14:paraId="1AA96C69" w14:textId="77777777" w:rsidR="008A145B" w:rsidRDefault="008A145B">
            <w:pPr>
              <w:jc w:val="both"/>
              <w:rPr>
                <w:rFonts w:ascii="Calibri" w:eastAsia="Calibri" w:hAnsi="Calibri" w:cs="Calibri"/>
              </w:rPr>
            </w:pPr>
          </w:p>
          <w:p w14:paraId="70B0BB94" w14:textId="77777777" w:rsidR="008A145B" w:rsidRDefault="008A145B">
            <w:pPr>
              <w:jc w:val="both"/>
              <w:rPr>
                <w:rFonts w:ascii="Calibri" w:eastAsia="Calibri" w:hAnsi="Calibri" w:cs="Calibri"/>
              </w:rPr>
            </w:pPr>
          </w:p>
          <w:p w14:paraId="471908E3" w14:textId="77777777" w:rsidR="008A145B" w:rsidRDefault="008A145B">
            <w:pPr>
              <w:jc w:val="both"/>
              <w:rPr>
                <w:rFonts w:ascii="Calibri" w:eastAsia="Calibri" w:hAnsi="Calibri" w:cs="Calibri"/>
              </w:rPr>
            </w:pPr>
          </w:p>
          <w:p w14:paraId="2676CA80" w14:textId="77777777" w:rsidR="008A145B" w:rsidRDefault="008A145B">
            <w:pPr>
              <w:jc w:val="both"/>
              <w:rPr>
                <w:rFonts w:ascii="Calibri" w:eastAsia="Calibri" w:hAnsi="Calibri" w:cs="Calibri"/>
              </w:rPr>
            </w:pPr>
          </w:p>
          <w:p w14:paraId="364368C4" w14:textId="77777777" w:rsidR="008A145B" w:rsidRDefault="008A145B">
            <w:pPr>
              <w:jc w:val="both"/>
              <w:rPr>
                <w:rFonts w:ascii="Calibri" w:eastAsia="Calibri" w:hAnsi="Calibri" w:cs="Calibri"/>
              </w:rPr>
            </w:pPr>
          </w:p>
          <w:p w14:paraId="5316FFFE" w14:textId="77777777" w:rsidR="008A145B" w:rsidRDefault="008A145B">
            <w:pPr>
              <w:jc w:val="both"/>
              <w:rPr>
                <w:rFonts w:ascii="Calibri" w:eastAsia="Calibri" w:hAnsi="Calibri" w:cs="Calibri"/>
              </w:rPr>
            </w:pPr>
          </w:p>
          <w:p w14:paraId="3467967B" w14:textId="77777777" w:rsidR="008A145B" w:rsidRDefault="008A145B">
            <w:pPr>
              <w:jc w:val="both"/>
              <w:rPr>
                <w:rFonts w:ascii="Calibri" w:eastAsia="Calibri" w:hAnsi="Calibri" w:cs="Calibri"/>
                <w:color w:val="000000"/>
              </w:rPr>
            </w:pPr>
          </w:p>
        </w:tc>
      </w:tr>
    </w:tbl>
    <w:p w14:paraId="205575FA" w14:textId="77777777" w:rsidR="008A145B" w:rsidRDefault="008A145B">
      <w:pPr>
        <w:jc w:val="both"/>
        <w:rPr>
          <w:rFonts w:ascii="Calibri" w:eastAsia="Calibri" w:hAnsi="Calibri" w:cs="Calibri"/>
        </w:rPr>
      </w:pPr>
      <w:bookmarkStart w:id="20" w:name="_3j2qqm3" w:colFirst="0" w:colLast="0"/>
      <w:bookmarkEnd w:id="20"/>
    </w:p>
    <w:tbl>
      <w:tblPr>
        <w:tblStyle w:val="af1"/>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8A145B" w14:paraId="71CA3362" w14:textId="77777777">
        <w:tc>
          <w:tcPr>
            <w:tcW w:w="9062" w:type="dxa"/>
            <w:tcBorders>
              <w:top w:val="single" w:sz="4" w:space="0" w:color="000000"/>
              <w:left w:val="single" w:sz="4" w:space="0" w:color="000000"/>
              <w:bottom w:val="single" w:sz="4" w:space="0" w:color="000000"/>
              <w:right w:val="single" w:sz="4" w:space="0" w:color="000000"/>
            </w:tcBorders>
            <w:shd w:val="clear" w:color="auto" w:fill="F2F2F2"/>
          </w:tcPr>
          <w:p w14:paraId="099BCE84" w14:textId="77777777" w:rsidR="008A145B" w:rsidRDefault="0061483D">
            <w:pPr>
              <w:jc w:val="both"/>
              <w:rPr>
                <w:rFonts w:ascii="Calibri" w:eastAsia="Calibri" w:hAnsi="Calibri" w:cs="Calibri"/>
                <w:i/>
                <w:color w:val="000000"/>
                <w:sz w:val="18"/>
                <w:szCs w:val="18"/>
              </w:rPr>
            </w:pPr>
            <w:r>
              <w:rPr>
                <w:rFonts w:ascii="Calibri" w:eastAsia="Calibri" w:hAnsi="Calibri" w:cs="Calibri"/>
                <w:i/>
                <w:sz w:val="18"/>
                <w:szCs w:val="18"/>
              </w:rPr>
              <w:t>Exemple</w:t>
            </w:r>
          </w:p>
          <w:p w14:paraId="394E5780" w14:textId="77777777" w:rsidR="008A145B" w:rsidRDefault="0061483D">
            <w:pPr>
              <w:jc w:val="both"/>
              <w:rPr>
                <w:rFonts w:ascii="Calibri" w:eastAsia="Calibri" w:hAnsi="Calibri" w:cs="Calibri"/>
                <w:i/>
                <w:color w:val="000000"/>
                <w:sz w:val="18"/>
                <w:szCs w:val="18"/>
              </w:rPr>
            </w:pPr>
            <w:r>
              <w:rPr>
                <w:rFonts w:ascii="Calibri" w:eastAsia="Calibri" w:hAnsi="Calibri" w:cs="Calibri"/>
                <w:i/>
                <w:color w:val="000000"/>
                <w:sz w:val="18"/>
                <w:szCs w:val="18"/>
              </w:rPr>
              <w:t>L’association peut avoir des besoins ponctuels concernant l’aide aux devoirs des enfants.</w:t>
            </w:r>
          </w:p>
          <w:p w14:paraId="0D7F9029" w14:textId="77777777" w:rsidR="008A145B" w:rsidRDefault="008A145B">
            <w:pPr>
              <w:jc w:val="both"/>
              <w:rPr>
                <w:rFonts w:ascii="Calibri" w:eastAsia="Calibri" w:hAnsi="Calibri" w:cs="Calibri"/>
                <w:i/>
                <w:color w:val="000000"/>
                <w:sz w:val="18"/>
                <w:szCs w:val="18"/>
              </w:rPr>
            </w:pPr>
          </w:p>
        </w:tc>
      </w:tr>
    </w:tbl>
    <w:p w14:paraId="7522232B" w14:textId="77777777" w:rsidR="008A145B" w:rsidRDefault="008A145B">
      <w:pPr>
        <w:jc w:val="both"/>
        <w:rPr>
          <w:rFonts w:ascii="Calibri" w:eastAsia="Calibri" w:hAnsi="Calibri" w:cs="Calibri"/>
          <w:i/>
          <w:sz w:val="18"/>
          <w:szCs w:val="18"/>
        </w:rPr>
        <w:sectPr w:rsidR="008A145B">
          <w:pgSz w:w="11906" w:h="16838"/>
          <w:pgMar w:top="1134" w:right="1134" w:bottom="1134" w:left="1134" w:header="0" w:footer="0" w:gutter="0"/>
          <w:cols w:space="720"/>
        </w:sectPr>
      </w:pPr>
    </w:p>
    <w:p w14:paraId="39AC3078" w14:textId="77777777" w:rsidR="008A145B" w:rsidRDefault="0061483D">
      <w:pPr>
        <w:pStyle w:val="Titre1"/>
        <w:numPr>
          <w:ilvl w:val="0"/>
          <w:numId w:val="15"/>
        </w:numPr>
        <w:rPr>
          <w:color w:val="0DA0E3"/>
        </w:rPr>
      </w:pPr>
      <w:bookmarkStart w:id="21" w:name="_1y810tw" w:colFirst="0" w:colLast="0"/>
      <w:bookmarkEnd w:id="21"/>
      <w:r>
        <w:rPr>
          <w:color w:val="0DA0E3"/>
        </w:rPr>
        <w:lastRenderedPageBreak/>
        <w:t>ANNEXE 2 : Synthèse des pistes d’action prioritaires</w:t>
      </w:r>
    </w:p>
    <w:p w14:paraId="1DCC2B36" w14:textId="77777777" w:rsidR="008A145B" w:rsidRDefault="008A145B">
      <w:pPr>
        <w:jc w:val="both"/>
        <w:rPr>
          <w:rFonts w:ascii="Calibri" w:eastAsia="Calibri" w:hAnsi="Calibri" w:cs="Calibri"/>
        </w:rPr>
      </w:pPr>
    </w:p>
    <w:p w14:paraId="3CA27243" w14:textId="77777777" w:rsidR="008A145B" w:rsidRDefault="0061483D">
      <w:pPr>
        <w:pStyle w:val="Titre2"/>
        <w:numPr>
          <w:ilvl w:val="0"/>
          <w:numId w:val="16"/>
        </w:numPr>
        <w:spacing w:before="240" w:after="240"/>
        <w:rPr>
          <w:rFonts w:ascii="Arial" w:eastAsia="Arial" w:hAnsi="Arial" w:cs="Arial"/>
          <w:color w:val="0DA0E3"/>
          <w:sz w:val="22"/>
          <w:szCs w:val="22"/>
        </w:rPr>
      </w:pPr>
      <w:bookmarkStart w:id="22" w:name="_35nkun2" w:colFirst="0" w:colLast="0"/>
      <w:bookmarkEnd w:id="22"/>
      <w:r>
        <w:rPr>
          <w:rFonts w:ascii="Arial" w:eastAsia="Arial" w:hAnsi="Arial" w:cs="Arial"/>
          <w:color w:val="0DA0E3"/>
          <w:sz w:val="22"/>
          <w:szCs w:val="22"/>
        </w:rPr>
        <w:t>Axe 1 : Prévention des retards de développement dans la petite enfance et soutien à la parentalité</w:t>
      </w:r>
    </w:p>
    <w:tbl>
      <w:tblPr>
        <w:tblStyle w:val="af2"/>
        <w:tblW w:w="11955" w:type="dxa"/>
        <w:tblInd w:w="0" w:type="dxa"/>
        <w:tblLayout w:type="fixed"/>
        <w:tblLook w:val="0400" w:firstRow="0" w:lastRow="0" w:firstColumn="0" w:lastColumn="0" w:noHBand="0" w:noVBand="1"/>
      </w:tblPr>
      <w:tblGrid>
        <w:gridCol w:w="3690"/>
        <w:gridCol w:w="4080"/>
        <w:gridCol w:w="4185"/>
      </w:tblGrid>
      <w:tr w:rsidR="008A145B" w14:paraId="5B184796" w14:textId="77777777">
        <w:trPr>
          <w:trHeight w:val="584"/>
        </w:trPr>
        <w:tc>
          <w:tcPr>
            <w:tcW w:w="3690"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3F063E4B"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Le besoin social recensé</w:t>
            </w:r>
          </w:p>
        </w:tc>
        <w:tc>
          <w:tcPr>
            <w:tcW w:w="4080"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6D90A7CC"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Détail du besoin</w:t>
            </w:r>
          </w:p>
        </w:tc>
        <w:tc>
          <w:tcPr>
            <w:tcW w:w="4185"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6182342B"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 xml:space="preserve">Types d’actions à cibler </w:t>
            </w:r>
            <w:r>
              <w:rPr>
                <w:rFonts w:ascii="Arial" w:eastAsia="Arial" w:hAnsi="Arial" w:cs="Arial"/>
                <w:i/>
                <w:color w:val="FFFFFF"/>
                <w:sz w:val="20"/>
                <w:szCs w:val="20"/>
              </w:rPr>
              <w:t>(voire projets associatifs envisagés)</w:t>
            </w:r>
          </w:p>
        </w:tc>
      </w:tr>
      <w:tr w:rsidR="008A145B" w14:paraId="4A3A6CDA" w14:textId="77777777">
        <w:trPr>
          <w:trHeight w:val="1261"/>
        </w:trPr>
        <w:tc>
          <w:tcPr>
            <w:tcW w:w="369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D7F29E5" w14:textId="77777777" w:rsidR="008A145B" w:rsidRDefault="0061483D">
            <w:pPr>
              <w:jc w:val="both"/>
              <w:rPr>
                <w:rFonts w:ascii="Arial" w:eastAsia="Arial" w:hAnsi="Arial" w:cs="Arial"/>
                <w:sz w:val="20"/>
                <w:szCs w:val="20"/>
              </w:rPr>
            </w:pPr>
            <w:r>
              <w:rPr>
                <w:rFonts w:ascii="Arial" w:eastAsia="Arial" w:hAnsi="Arial" w:cs="Arial"/>
                <w:sz w:val="20"/>
                <w:szCs w:val="20"/>
              </w:rPr>
              <w:t>Besoin 1 : Des apprentissages du  langage retardés</w:t>
            </w:r>
          </w:p>
        </w:tc>
        <w:tc>
          <w:tcPr>
            <w:tcW w:w="408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2771F51"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Des enfants ayant des retards dans l’apprentissage du langage ce qui peut les mettre en difficulté sur l’ensemble du parcours scolaire </w:t>
            </w:r>
          </w:p>
        </w:tc>
        <w:tc>
          <w:tcPr>
            <w:tcW w:w="418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EF93A32"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Actions favorisant l’apprentissage du langage et la lecture </w:t>
            </w:r>
          </w:p>
        </w:tc>
      </w:tr>
      <w:tr w:rsidR="008A145B" w14:paraId="0824C261" w14:textId="77777777">
        <w:trPr>
          <w:trHeight w:val="331"/>
        </w:trPr>
        <w:tc>
          <w:tcPr>
            <w:tcW w:w="369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E6EB51F"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Besoin </w:t>
            </w:r>
            <w:r>
              <w:rPr>
                <w:rFonts w:ascii="Arial" w:eastAsia="Arial" w:hAnsi="Arial" w:cs="Arial"/>
                <w:sz w:val="20"/>
                <w:szCs w:val="20"/>
              </w:rPr>
              <w:t>2 :  Des comportements difficiles dès le plus jeune âge</w:t>
            </w:r>
          </w:p>
        </w:tc>
        <w:tc>
          <w:tcPr>
            <w:tcW w:w="408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8273C81" w14:textId="77777777" w:rsidR="008A145B" w:rsidRDefault="0061483D">
            <w:pPr>
              <w:jc w:val="both"/>
              <w:rPr>
                <w:rFonts w:ascii="Arial" w:eastAsia="Arial" w:hAnsi="Arial" w:cs="Arial"/>
                <w:sz w:val="20"/>
                <w:szCs w:val="20"/>
              </w:rPr>
            </w:pPr>
            <w:r>
              <w:rPr>
                <w:rFonts w:ascii="Arial" w:eastAsia="Arial" w:hAnsi="Arial" w:cs="Arial"/>
                <w:sz w:val="20"/>
                <w:szCs w:val="20"/>
              </w:rPr>
              <w:t>Des enfants présentant des troubles du comportement ce qui complexifie les étapes de socialisation.  La question de l’usage des écrans peut être associée à cette difficulté</w:t>
            </w:r>
          </w:p>
        </w:tc>
        <w:tc>
          <w:tcPr>
            <w:tcW w:w="418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448FD53" w14:textId="77777777" w:rsidR="008A145B" w:rsidRDefault="0061483D">
            <w:pPr>
              <w:jc w:val="both"/>
              <w:rPr>
                <w:rFonts w:ascii="Arial" w:eastAsia="Arial" w:hAnsi="Arial" w:cs="Arial"/>
                <w:sz w:val="20"/>
                <w:szCs w:val="20"/>
              </w:rPr>
            </w:pPr>
            <w:r>
              <w:rPr>
                <w:rFonts w:ascii="Arial" w:eastAsia="Arial" w:hAnsi="Arial" w:cs="Arial"/>
                <w:sz w:val="20"/>
                <w:szCs w:val="20"/>
              </w:rPr>
              <w:t>Formation des professionnel</w:t>
            </w:r>
            <w:r>
              <w:rPr>
                <w:rFonts w:ascii="Arial" w:eastAsia="Arial" w:hAnsi="Arial" w:cs="Arial"/>
                <w:sz w:val="20"/>
                <w:szCs w:val="20"/>
              </w:rPr>
              <w:t>s / actions de sensibilisation en direction des enfants comme des parents (ex usage des écrans …)</w:t>
            </w:r>
          </w:p>
          <w:p w14:paraId="0F2B388A" w14:textId="77777777" w:rsidR="008A145B" w:rsidRDefault="0061483D">
            <w:pPr>
              <w:jc w:val="both"/>
              <w:rPr>
                <w:rFonts w:ascii="Arial" w:eastAsia="Arial" w:hAnsi="Arial" w:cs="Arial"/>
                <w:sz w:val="20"/>
                <w:szCs w:val="20"/>
              </w:rPr>
            </w:pPr>
            <w:r>
              <w:rPr>
                <w:rFonts w:ascii="Arial" w:eastAsia="Arial" w:hAnsi="Arial" w:cs="Arial"/>
                <w:sz w:val="20"/>
                <w:szCs w:val="20"/>
              </w:rPr>
              <w:t>Renforcement des compétences sociales des enfants</w:t>
            </w:r>
          </w:p>
        </w:tc>
      </w:tr>
      <w:tr w:rsidR="008A145B" w14:paraId="4CBFBA8D" w14:textId="77777777">
        <w:trPr>
          <w:trHeight w:val="331"/>
        </w:trPr>
        <w:tc>
          <w:tcPr>
            <w:tcW w:w="369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541B837" w14:textId="77777777" w:rsidR="008A145B" w:rsidRDefault="0061483D">
            <w:pPr>
              <w:jc w:val="both"/>
              <w:rPr>
                <w:rFonts w:ascii="Arial" w:eastAsia="Arial" w:hAnsi="Arial" w:cs="Arial"/>
                <w:sz w:val="20"/>
                <w:szCs w:val="20"/>
              </w:rPr>
            </w:pPr>
            <w:r>
              <w:rPr>
                <w:rFonts w:ascii="Arial" w:eastAsia="Arial" w:hAnsi="Arial" w:cs="Arial"/>
                <w:sz w:val="20"/>
                <w:szCs w:val="20"/>
              </w:rPr>
              <w:t>Besoin 3 : Un besoin d’accompagnement des parents dans leur rôle (éveil, éducation, enfants en situation de handicap) mais aussi des  professionnels qui peinent à trouver leur public</w:t>
            </w:r>
          </w:p>
        </w:tc>
        <w:tc>
          <w:tcPr>
            <w:tcW w:w="408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544D991"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Des parents soumis à des stress liés à leur propre situation qui peinent </w:t>
            </w:r>
            <w:r>
              <w:rPr>
                <w:rFonts w:ascii="Arial" w:eastAsia="Arial" w:hAnsi="Arial" w:cs="Arial"/>
                <w:sz w:val="20"/>
                <w:szCs w:val="20"/>
              </w:rPr>
              <w:t>à trouver des lieux ressources et des lieux de garde d’enfants. Défiance des parents vis à vis des dispositifs proposés</w:t>
            </w:r>
          </w:p>
        </w:tc>
        <w:tc>
          <w:tcPr>
            <w:tcW w:w="418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D5B635E" w14:textId="77777777" w:rsidR="008A145B" w:rsidRDefault="0061483D">
            <w:pPr>
              <w:jc w:val="both"/>
              <w:rPr>
                <w:rFonts w:ascii="Arial" w:eastAsia="Arial" w:hAnsi="Arial" w:cs="Arial"/>
                <w:sz w:val="20"/>
                <w:szCs w:val="20"/>
              </w:rPr>
            </w:pPr>
            <w:r>
              <w:rPr>
                <w:rFonts w:ascii="Arial" w:eastAsia="Arial" w:hAnsi="Arial" w:cs="Arial"/>
                <w:sz w:val="20"/>
                <w:szCs w:val="20"/>
              </w:rPr>
              <w:t>Renforcer la promotion des dispositifs de soutien à la parentalité</w:t>
            </w:r>
          </w:p>
          <w:p w14:paraId="3600093B" w14:textId="77777777" w:rsidR="008A145B" w:rsidRDefault="0061483D">
            <w:pPr>
              <w:spacing w:after="200"/>
              <w:jc w:val="both"/>
              <w:rPr>
                <w:rFonts w:ascii="Arial" w:eastAsia="Arial" w:hAnsi="Arial" w:cs="Arial"/>
                <w:sz w:val="20"/>
                <w:szCs w:val="20"/>
              </w:rPr>
            </w:pPr>
            <w:r>
              <w:rPr>
                <w:rFonts w:ascii="Arial" w:eastAsia="Arial" w:hAnsi="Arial" w:cs="Arial"/>
                <w:sz w:val="20"/>
                <w:szCs w:val="20"/>
              </w:rPr>
              <w:t>Développer les échanges entre parents ainsi que le lien et la confian</w:t>
            </w:r>
            <w:r>
              <w:rPr>
                <w:rFonts w:ascii="Arial" w:eastAsia="Arial" w:hAnsi="Arial" w:cs="Arial"/>
                <w:sz w:val="20"/>
                <w:szCs w:val="20"/>
              </w:rPr>
              <w:t>ce envers les structures de l’action sociale.</w:t>
            </w:r>
          </w:p>
          <w:p w14:paraId="3A6EEE7B" w14:textId="77777777" w:rsidR="008A145B" w:rsidRDefault="0061483D">
            <w:pPr>
              <w:spacing w:after="200"/>
              <w:jc w:val="both"/>
              <w:rPr>
                <w:rFonts w:ascii="Arial" w:eastAsia="Arial" w:hAnsi="Arial" w:cs="Arial"/>
                <w:sz w:val="20"/>
                <w:szCs w:val="20"/>
              </w:rPr>
            </w:pPr>
            <w:r>
              <w:rPr>
                <w:rFonts w:ascii="Arial" w:eastAsia="Arial" w:hAnsi="Arial" w:cs="Arial"/>
                <w:sz w:val="20"/>
                <w:szCs w:val="20"/>
              </w:rPr>
              <w:t>Mettre en place des solutions pour les familles les plus précaires, notamment monoparentales</w:t>
            </w:r>
          </w:p>
        </w:tc>
      </w:tr>
    </w:tbl>
    <w:p w14:paraId="72649334" w14:textId="77777777" w:rsidR="008A145B" w:rsidRDefault="008A145B">
      <w:pPr>
        <w:rPr>
          <w:rFonts w:ascii="Arial" w:eastAsia="Arial" w:hAnsi="Arial" w:cs="Arial"/>
          <w:sz w:val="16"/>
          <w:szCs w:val="16"/>
        </w:rPr>
      </w:pPr>
    </w:p>
    <w:p w14:paraId="177025E2" w14:textId="77777777" w:rsidR="008A145B" w:rsidRDefault="008A145B">
      <w:pPr>
        <w:rPr>
          <w:rFonts w:ascii="Arial" w:eastAsia="Arial" w:hAnsi="Arial" w:cs="Arial"/>
          <w:sz w:val="16"/>
          <w:szCs w:val="16"/>
        </w:rPr>
      </w:pPr>
    </w:p>
    <w:p w14:paraId="446A0979" w14:textId="77777777" w:rsidR="008A145B" w:rsidRDefault="008A145B">
      <w:pPr>
        <w:rPr>
          <w:rFonts w:ascii="Arial" w:eastAsia="Arial" w:hAnsi="Arial" w:cs="Arial"/>
          <w:sz w:val="16"/>
          <w:szCs w:val="16"/>
        </w:rPr>
      </w:pPr>
    </w:p>
    <w:p w14:paraId="32FA2D8A" w14:textId="77777777" w:rsidR="008A145B" w:rsidRDefault="008A145B">
      <w:pPr>
        <w:rPr>
          <w:rFonts w:ascii="Arial" w:eastAsia="Arial" w:hAnsi="Arial" w:cs="Arial"/>
          <w:sz w:val="16"/>
          <w:szCs w:val="16"/>
        </w:rPr>
      </w:pPr>
    </w:p>
    <w:p w14:paraId="42B1E505" w14:textId="77777777" w:rsidR="008A145B" w:rsidRDefault="008A145B">
      <w:pPr>
        <w:rPr>
          <w:rFonts w:ascii="Arial" w:eastAsia="Arial" w:hAnsi="Arial" w:cs="Arial"/>
          <w:sz w:val="16"/>
          <w:szCs w:val="16"/>
        </w:rPr>
      </w:pPr>
    </w:p>
    <w:p w14:paraId="3DABBB25" w14:textId="77777777" w:rsidR="008A145B" w:rsidRDefault="008A145B">
      <w:pPr>
        <w:rPr>
          <w:rFonts w:ascii="Arial" w:eastAsia="Arial" w:hAnsi="Arial" w:cs="Arial"/>
          <w:sz w:val="16"/>
          <w:szCs w:val="16"/>
        </w:rPr>
      </w:pPr>
    </w:p>
    <w:p w14:paraId="00375B7A" w14:textId="77777777" w:rsidR="008A145B" w:rsidRDefault="0061483D">
      <w:pP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Pr>
          <w:rFonts w:ascii="Arial" w:eastAsia="Arial" w:hAnsi="Arial" w:cs="Arial"/>
          <w:sz w:val="16"/>
          <w:szCs w:val="16"/>
        </w:rPr>
        <w:fldChar w:fldCharType="end"/>
      </w:r>
    </w:p>
    <w:p w14:paraId="66BD1369" w14:textId="77777777" w:rsidR="008A145B" w:rsidRDefault="008A145B">
      <w:pPr>
        <w:rPr>
          <w:rFonts w:ascii="Arial" w:eastAsia="Arial" w:hAnsi="Arial" w:cs="Arial"/>
          <w:sz w:val="16"/>
          <w:szCs w:val="16"/>
        </w:rPr>
      </w:pPr>
    </w:p>
    <w:p w14:paraId="7E9E96E8" w14:textId="77777777" w:rsidR="008A145B" w:rsidRDefault="0061483D">
      <w:pPr>
        <w:pStyle w:val="Titre2"/>
        <w:numPr>
          <w:ilvl w:val="0"/>
          <w:numId w:val="16"/>
        </w:numPr>
        <w:spacing w:before="240" w:after="240"/>
        <w:rPr>
          <w:rFonts w:ascii="Arial" w:eastAsia="Arial" w:hAnsi="Arial" w:cs="Arial"/>
          <w:color w:val="0DA0E3"/>
          <w:sz w:val="22"/>
          <w:szCs w:val="22"/>
        </w:rPr>
      </w:pPr>
      <w:bookmarkStart w:id="23" w:name="_1ksv4uv" w:colFirst="0" w:colLast="0"/>
      <w:bookmarkEnd w:id="23"/>
      <w:r>
        <w:rPr>
          <w:rFonts w:ascii="Arial" w:eastAsia="Arial" w:hAnsi="Arial" w:cs="Arial"/>
          <w:color w:val="0DA0E3"/>
          <w:sz w:val="22"/>
          <w:szCs w:val="22"/>
        </w:rPr>
        <w:lastRenderedPageBreak/>
        <w:t>Axe 2 : Lutte contre le décrochage scolaire</w:t>
      </w:r>
    </w:p>
    <w:p w14:paraId="251042DC" w14:textId="77777777" w:rsidR="008A145B" w:rsidRDefault="008A145B">
      <w:pPr>
        <w:rPr>
          <w:rFonts w:ascii="Arial" w:eastAsia="Arial" w:hAnsi="Arial" w:cs="Arial"/>
          <w:sz w:val="22"/>
          <w:szCs w:val="22"/>
        </w:rPr>
      </w:pPr>
    </w:p>
    <w:tbl>
      <w:tblPr>
        <w:tblStyle w:val="af3"/>
        <w:tblW w:w="12615" w:type="dxa"/>
        <w:tblInd w:w="0" w:type="dxa"/>
        <w:tblLayout w:type="fixed"/>
        <w:tblLook w:val="0400" w:firstRow="0" w:lastRow="0" w:firstColumn="0" w:lastColumn="0" w:noHBand="0" w:noVBand="1"/>
      </w:tblPr>
      <w:tblGrid>
        <w:gridCol w:w="2700"/>
        <w:gridCol w:w="4665"/>
        <w:gridCol w:w="5250"/>
      </w:tblGrid>
      <w:tr w:rsidR="008A145B" w14:paraId="3C046E85" w14:textId="77777777">
        <w:trPr>
          <w:trHeight w:val="584"/>
        </w:trPr>
        <w:tc>
          <w:tcPr>
            <w:tcW w:w="2700"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7BE1C012"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Le besoin social recensé</w:t>
            </w:r>
          </w:p>
        </w:tc>
        <w:tc>
          <w:tcPr>
            <w:tcW w:w="4665"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1E925DB0"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Détail du besoin</w:t>
            </w:r>
          </w:p>
        </w:tc>
        <w:tc>
          <w:tcPr>
            <w:tcW w:w="5250"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7020F92F" w14:textId="77777777" w:rsidR="008A145B" w:rsidRDefault="0061483D">
            <w:pPr>
              <w:jc w:val="center"/>
              <w:rPr>
                <w:rFonts w:ascii="Arial" w:eastAsia="Arial" w:hAnsi="Arial" w:cs="Arial"/>
                <w:color w:val="FFFFFF"/>
                <w:sz w:val="20"/>
                <w:szCs w:val="20"/>
              </w:rPr>
            </w:pPr>
            <w:r>
              <w:rPr>
                <w:rFonts w:ascii="Arial" w:eastAsia="Arial" w:hAnsi="Arial" w:cs="Arial"/>
                <w:b/>
                <w:color w:val="FFFFFF"/>
                <w:sz w:val="20"/>
                <w:szCs w:val="20"/>
              </w:rPr>
              <w:t xml:space="preserve">Types d’actions à cibler </w:t>
            </w:r>
            <w:r>
              <w:rPr>
                <w:rFonts w:ascii="Arial" w:eastAsia="Arial" w:hAnsi="Arial" w:cs="Arial"/>
                <w:i/>
                <w:color w:val="FFFFFF"/>
                <w:sz w:val="20"/>
                <w:szCs w:val="20"/>
              </w:rPr>
              <w:t>(voire projets associatifs envisagés)</w:t>
            </w:r>
          </w:p>
        </w:tc>
      </w:tr>
      <w:tr w:rsidR="008A145B" w14:paraId="27AED79E" w14:textId="77777777">
        <w:trPr>
          <w:trHeight w:val="314"/>
        </w:trPr>
        <w:tc>
          <w:tcPr>
            <w:tcW w:w="2700" w:type="dxa"/>
            <w:tcBorders>
              <w:top w:val="nil"/>
              <w:left w:val="single" w:sz="5" w:space="0" w:color="FFFFFF"/>
              <w:bottom w:val="single" w:sz="5" w:space="0" w:color="FFFFFF"/>
              <w:right w:val="single" w:sz="5" w:space="0" w:color="FFFFFF"/>
            </w:tcBorders>
            <w:shd w:val="clear" w:color="auto" w:fill="F2F2F2"/>
            <w:tcMar>
              <w:top w:w="80" w:type="dxa"/>
              <w:left w:w="140" w:type="dxa"/>
              <w:bottom w:w="80" w:type="dxa"/>
              <w:right w:w="140" w:type="dxa"/>
            </w:tcMar>
          </w:tcPr>
          <w:p w14:paraId="1110B445" w14:textId="77777777" w:rsidR="008A145B" w:rsidRDefault="0061483D">
            <w:pPr>
              <w:jc w:val="both"/>
              <w:rPr>
                <w:rFonts w:ascii="Arial" w:eastAsia="Arial" w:hAnsi="Arial" w:cs="Arial"/>
                <w:sz w:val="20"/>
                <w:szCs w:val="20"/>
              </w:rPr>
            </w:pPr>
            <w:r>
              <w:rPr>
                <w:rFonts w:ascii="Arial" w:eastAsia="Arial" w:hAnsi="Arial" w:cs="Arial"/>
                <w:sz w:val="20"/>
                <w:szCs w:val="20"/>
              </w:rPr>
              <w:t>Besoin 1 : Des connaissances de bases peu ou pas acquises</w:t>
            </w:r>
          </w:p>
        </w:tc>
        <w:tc>
          <w:tcPr>
            <w:tcW w:w="4665" w:type="dxa"/>
            <w:tcBorders>
              <w:top w:val="nil"/>
              <w:left w:val="nil"/>
              <w:bottom w:val="single" w:sz="5" w:space="0" w:color="FFFFFF"/>
              <w:right w:val="single" w:sz="5" w:space="0" w:color="FFFFFF"/>
            </w:tcBorders>
            <w:shd w:val="clear" w:color="auto" w:fill="F2F2F2"/>
            <w:tcMar>
              <w:top w:w="80" w:type="dxa"/>
              <w:left w:w="140" w:type="dxa"/>
              <w:bottom w:w="80" w:type="dxa"/>
              <w:right w:w="140" w:type="dxa"/>
            </w:tcMar>
          </w:tcPr>
          <w:p w14:paraId="48E06746" w14:textId="77777777" w:rsidR="008A145B" w:rsidRDefault="0061483D">
            <w:pPr>
              <w:jc w:val="both"/>
              <w:rPr>
                <w:rFonts w:ascii="Arial" w:eastAsia="Arial" w:hAnsi="Arial" w:cs="Arial"/>
                <w:sz w:val="20"/>
                <w:szCs w:val="20"/>
              </w:rPr>
            </w:pPr>
            <w:r>
              <w:rPr>
                <w:rFonts w:ascii="Arial" w:eastAsia="Arial" w:hAnsi="Arial" w:cs="Arial"/>
                <w:sz w:val="20"/>
                <w:szCs w:val="20"/>
              </w:rPr>
              <w:t>Des enfants ayant des lacunes ou une non-maîtrise des compétences de base tels que le calcul ou la lecture. Situation</w:t>
            </w:r>
            <w:r>
              <w:rPr>
                <w:rFonts w:ascii="Arial" w:eastAsia="Arial" w:hAnsi="Arial" w:cs="Arial"/>
                <w:sz w:val="20"/>
                <w:szCs w:val="20"/>
              </w:rPr>
              <w:t xml:space="preserve"> les handicapant pour l’apprentissage de base et l’apprentissage d’autres matières et pouvant mener à des situations de décrochage.</w:t>
            </w:r>
          </w:p>
        </w:tc>
        <w:tc>
          <w:tcPr>
            <w:tcW w:w="5250" w:type="dxa"/>
            <w:tcBorders>
              <w:top w:val="nil"/>
              <w:left w:val="nil"/>
              <w:bottom w:val="single" w:sz="5" w:space="0" w:color="FFFFFF"/>
              <w:right w:val="single" w:sz="5" w:space="0" w:color="FFFFFF"/>
            </w:tcBorders>
            <w:shd w:val="clear" w:color="auto" w:fill="F2F2F2"/>
            <w:tcMar>
              <w:top w:w="80" w:type="dxa"/>
              <w:left w:w="140" w:type="dxa"/>
              <w:bottom w:w="80" w:type="dxa"/>
              <w:right w:w="140" w:type="dxa"/>
            </w:tcMar>
          </w:tcPr>
          <w:p w14:paraId="63E6C8B6"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Développer l’offre de soutien scolaire sur les fondamentaux (mathématiques, français, lecture) et au plus près des familles </w:t>
            </w:r>
            <w:r>
              <w:rPr>
                <w:rFonts w:ascii="Arial" w:eastAsia="Arial" w:hAnsi="Arial" w:cs="Arial"/>
                <w:sz w:val="20"/>
                <w:szCs w:val="20"/>
              </w:rPr>
              <w:t xml:space="preserve">vulnérables afin de prévenir le décrochage. </w:t>
            </w:r>
          </w:p>
        </w:tc>
      </w:tr>
      <w:tr w:rsidR="008A145B" w14:paraId="0A92720D" w14:textId="77777777">
        <w:trPr>
          <w:trHeight w:val="331"/>
        </w:trPr>
        <w:tc>
          <w:tcPr>
            <w:tcW w:w="270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99298A5" w14:textId="77777777" w:rsidR="008A145B" w:rsidRDefault="0061483D">
            <w:pPr>
              <w:jc w:val="both"/>
              <w:rPr>
                <w:rFonts w:ascii="Arial" w:eastAsia="Arial" w:hAnsi="Arial" w:cs="Arial"/>
                <w:sz w:val="20"/>
                <w:szCs w:val="20"/>
              </w:rPr>
            </w:pPr>
            <w:r>
              <w:rPr>
                <w:rFonts w:ascii="Arial" w:eastAsia="Arial" w:hAnsi="Arial" w:cs="Arial"/>
                <w:sz w:val="20"/>
                <w:szCs w:val="20"/>
              </w:rPr>
              <w:t>Besoin 2 : Des difficultés à se projeter, à ouvrir le champ des possibles</w:t>
            </w:r>
          </w:p>
        </w:tc>
        <w:tc>
          <w:tcPr>
            <w:tcW w:w="466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7F6E064" w14:textId="77777777" w:rsidR="008A145B" w:rsidRDefault="0061483D">
            <w:pPr>
              <w:jc w:val="both"/>
              <w:rPr>
                <w:rFonts w:ascii="Arial" w:eastAsia="Arial" w:hAnsi="Arial" w:cs="Arial"/>
                <w:sz w:val="20"/>
                <w:szCs w:val="20"/>
              </w:rPr>
            </w:pPr>
            <w:r>
              <w:rPr>
                <w:rFonts w:ascii="Arial" w:eastAsia="Arial" w:hAnsi="Arial" w:cs="Arial"/>
                <w:sz w:val="20"/>
                <w:szCs w:val="20"/>
              </w:rPr>
              <w:t>Des enfants qui n’ont pas la possibilité de développer les compétences psychosociales et qui ne disposent pas d’images positives. Situation les handicapant pour s’investir dans un parcours scolaire puis professionnel</w:t>
            </w:r>
          </w:p>
        </w:tc>
        <w:tc>
          <w:tcPr>
            <w:tcW w:w="525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50B05EA" w14:textId="77777777" w:rsidR="008A145B" w:rsidRDefault="0061483D">
            <w:pPr>
              <w:jc w:val="both"/>
              <w:rPr>
                <w:rFonts w:ascii="Arial" w:eastAsia="Arial" w:hAnsi="Arial" w:cs="Arial"/>
                <w:sz w:val="20"/>
                <w:szCs w:val="20"/>
              </w:rPr>
            </w:pPr>
            <w:r>
              <w:rPr>
                <w:rFonts w:ascii="Arial" w:eastAsia="Arial" w:hAnsi="Arial" w:cs="Arial"/>
                <w:sz w:val="20"/>
                <w:szCs w:val="20"/>
              </w:rPr>
              <w:t>Favoriser le mentorat, développer les a</w:t>
            </w:r>
            <w:r>
              <w:rPr>
                <w:rFonts w:ascii="Arial" w:eastAsia="Arial" w:hAnsi="Arial" w:cs="Arial"/>
                <w:sz w:val="20"/>
                <w:szCs w:val="20"/>
              </w:rPr>
              <w:t xml:space="preserve">ctions en lien avec le monde de l’entreprise </w:t>
            </w:r>
          </w:p>
          <w:p w14:paraId="32EEB494" w14:textId="77777777" w:rsidR="008A145B" w:rsidRDefault="0061483D">
            <w:pPr>
              <w:jc w:val="both"/>
              <w:rPr>
                <w:rFonts w:ascii="Arial" w:eastAsia="Arial" w:hAnsi="Arial" w:cs="Arial"/>
                <w:sz w:val="20"/>
                <w:szCs w:val="20"/>
              </w:rPr>
            </w:pPr>
            <w:r>
              <w:rPr>
                <w:rFonts w:ascii="Arial" w:eastAsia="Arial" w:hAnsi="Arial" w:cs="Arial"/>
                <w:sz w:val="20"/>
                <w:szCs w:val="20"/>
              </w:rPr>
              <w:t>Poursuivre les actions d’animation dans les quartiers (capter les jeunes)</w:t>
            </w:r>
          </w:p>
        </w:tc>
      </w:tr>
      <w:tr w:rsidR="008A145B" w14:paraId="700FE789" w14:textId="77777777">
        <w:trPr>
          <w:trHeight w:val="331"/>
        </w:trPr>
        <w:tc>
          <w:tcPr>
            <w:tcW w:w="270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F2E1FDC" w14:textId="77777777" w:rsidR="008A145B" w:rsidRDefault="0061483D">
            <w:pPr>
              <w:jc w:val="both"/>
              <w:rPr>
                <w:rFonts w:ascii="Arial" w:eastAsia="Arial" w:hAnsi="Arial" w:cs="Arial"/>
                <w:sz w:val="20"/>
                <w:szCs w:val="20"/>
              </w:rPr>
            </w:pPr>
            <w:r>
              <w:rPr>
                <w:rFonts w:ascii="Arial" w:eastAsia="Arial" w:hAnsi="Arial" w:cs="Arial"/>
                <w:sz w:val="20"/>
                <w:szCs w:val="20"/>
              </w:rPr>
              <w:t>Besoin 3 : Lever les freins périphériques à la poursuite des études pour les étudiants</w:t>
            </w:r>
          </w:p>
        </w:tc>
        <w:tc>
          <w:tcPr>
            <w:tcW w:w="4665"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17890B2C" w14:textId="77777777" w:rsidR="008A145B" w:rsidRDefault="0061483D">
            <w:pPr>
              <w:jc w:val="both"/>
              <w:rPr>
                <w:rFonts w:ascii="Arial" w:eastAsia="Arial" w:hAnsi="Arial" w:cs="Arial"/>
                <w:sz w:val="20"/>
                <w:szCs w:val="20"/>
              </w:rPr>
            </w:pPr>
            <w:r>
              <w:rPr>
                <w:rFonts w:ascii="Arial" w:eastAsia="Arial" w:hAnsi="Arial" w:cs="Arial"/>
                <w:sz w:val="20"/>
                <w:szCs w:val="20"/>
              </w:rPr>
              <w:t>Des étudiants confrontés à des difficultés à gar</w:t>
            </w:r>
            <w:r>
              <w:rPr>
                <w:rFonts w:ascii="Arial" w:eastAsia="Arial" w:hAnsi="Arial" w:cs="Arial"/>
                <w:sz w:val="20"/>
                <w:szCs w:val="20"/>
              </w:rPr>
              <w:t>der un emploi pour poursuivre des études dans de bonnes conditions ce qui conduit à des risques de décrochage</w:t>
            </w:r>
          </w:p>
        </w:tc>
        <w:tc>
          <w:tcPr>
            <w:tcW w:w="5250"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F7E5F10" w14:textId="77777777" w:rsidR="008A145B" w:rsidRDefault="0061483D">
            <w:pPr>
              <w:jc w:val="both"/>
              <w:rPr>
                <w:rFonts w:ascii="Arial" w:eastAsia="Arial" w:hAnsi="Arial" w:cs="Arial"/>
                <w:sz w:val="20"/>
                <w:szCs w:val="20"/>
              </w:rPr>
            </w:pPr>
            <w:r>
              <w:rPr>
                <w:rFonts w:ascii="Arial" w:eastAsia="Arial" w:hAnsi="Arial" w:cs="Arial"/>
                <w:sz w:val="20"/>
                <w:szCs w:val="20"/>
              </w:rPr>
              <w:t>Faciliter l’accès des étudiants aux besoins de première nécessité pour éviter le décrochage universitaire</w:t>
            </w:r>
          </w:p>
          <w:p w14:paraId="2E11DEFA" w14:textId="77777777" w:rsidR="008A145B" w:rsidRDefault="0061483D">
            <w:pPr>
              <w:jc w:val="both"/>
              <w:rPr>
                <w:rFonts w:ascii="Arial" w:eastAsia="Arial" w:hAnsi="Arial" w:cs="Arial"/>
                <w:sz w:val="20"/>
                <w:szCs w:val="20"/>
              </w:rPr>
            </w:pPr>
            <w:r>
              <w:rPr>
                <w:rFonts w:ascii="Arial" w:eastAsia="Arial" w:hAnsi="Arial" w:cs="Arial"/>
                <w:sz w:val="20"/>
                <w:szCs w:val="20"/>
              </w:rPr>
              <w:t>Favoriser les actions de lutte contre l’isolement / et au bénéfice de santé mentale</w:t>
            </w:r>
          </w:p>
          <w:p w14:paraId="7EA3E187" w14:textId="77777777" w:rsidR="008A145B" w:rsidRDefault="0061483D">
            <w:pPr>
              <w:jc w:val="both"/>
              <w:rPr>
                <w:rFonts w:ascii="Arial" w:eastAsia="Arial" w:hAnsi="Arial" w:cs="Arial"/>
                <w:sz w:val="20"/>
                <w:szCs w:val="20"/>
              </w:rPr>
            </w:pPr>
            <w:r>
              <w:rPr>
                <w:rFonts w:ascii="Arial" w:eastAsia="Arial" w:hAnsi="Arial" w:cs="Arial"/>
                <w:sz w:val="20"/>
                <w:szCs w:val="20"/>
              </w:rPr>
              <w:t xml:space="preserve"> </w:t>
            </w:r>
          </w:p>
        </w:tc>
      </w:tr>
    </w:tbl>
    <w:p w14:paraId="2D325766" w14:textId="77777777" w:rsidR="008A145B" w:rsidRDefault="008A145B">
      <w:pPr>
        <w:rPr>
          <w:rFonts w:ascii="Arial" w:eastAsia="Arial" w:hAnsi="Arial" w:cs="Arial"/>
          <w:sz w:val="22"/>
          <w:szCs w:val="22"/>
        </w:rPr>
      </w:pPr>
    </w:p>
    <w:p w14:paraId="7F4FBBCB" w14:textId="77777777" w:rsidR="008A145B" w:rsidRDefault="008A145B">
      <w:pPr>
        <w:rPr>
          <w:rFonts w:ascii="Arial" w:eastAsia="Arial" w:hAnsi="Arial" w:cs="Arial"/>
          <w:sz w:val="22"/>
          <w:szCs w:val="22"/>
        </w:rPr>
      </w:pPr>
    </w:p>
    <w:p w14:paraId="30E44F7C" w14:textId="77777777" w:rsidR="008A145B" w:rsidRDefault="008A145B">
      <w:pPr>
        <w:rPr>
          <w:rFonts w:ascii="Arial" w:eastAsia="Arial" w:hAnsi="Arial" w:cs="Arial"/>
          <w:sz w:val="22"/>
          <w:szCs w:val="22"/>
        </w:rPr>
      </w:pPr>
    </w:p>
    <w:p w14:paraId="41CA21E3" w14:textId="77777777" w:rsidR="008A145B" w:rsidRDefault="008A145B">
      <w:pPr>
        <w:rPr>
          <w:rFonts w:ascii="Arial" w:eastAsia="Arial" w:hAnsi="Arial" w:cs="Arial"/>
          <w:sz w:val="22"/>
          <w:szCs w:val="22"/>
        </w:rPr>
      </w:pPr>
    </w:p>
    <w:p w14:paraId="0282D324" w14:textId="77777777" w:rsidR="008A145B" w:rsidRDefault="008A145B">
      <w:pPr>
        <w:rPr>
          <w:rFonts w:ascii="Arial" w:eastAsia="Arial" w:hAnsi="Arial" w:cs="Arial"/>
          <w:sz w:val="22"/>
          <w:szCs w:val="22"/>
        </w:rPr>
      </w:pPr>
    </w:p>
    <w:p w14:paraId="6FEABF1A" w14:textId="77777777" w:rsidR="008A145B" w:rsidRDefault="008A145B">
      <w:pPr>
        <w:rPr>
          <w:rFonts w:ascii="Arial" w:eastAsia="Arial" w:hAnsi="Arial" w:cs="Arial"/>
          <w:sz w:val="22"/>
          <w:szCs w:val="22"/>
        </w:rPr>
      </w:pPr>
    </w:p>
    <w:p w14:paraId="1BB23D0A" w14:textId="77777777" w:rsidR="008A145B" w:rsidRDefault="008A145B">
      <w:pPr>
        <w:rPr>
          <w:rFonts w:ascii="Arial" w:eastAsia="Arial" w:hAnsi="Arial" w:cs="Arial"/>
          <w:sz w:val="22"/>
          <w:szCs w:val="22"/>
        </w:rPr>
      </w:pPr>
    </w:p>
    <w:p w14:paraId="1FDC651A" w14:textId="77777777" w:rsidR="008A145B" w:rsidRDefault="008A145B">
      <w:pPr>
        <w:rPr>
          <w:rFonts w:ascii="Arial" w:eastAsia="Arial" w:hAnsi="Arial" w:cs="Arial"/>
          <w:sz w:val="22"/>
          <w:szCs w:val="22"/>
        </w:rPr>
      </w:pPr>
    </w:p>
    <w:p w14:paraId="651F6053" w14:textId="77777777" w:rsidR="008A145B" w:rsidRDefault="008A145B">
      <w:pPr>
        <w:rPr>
          <w:rFonts w:ascii="Arial" w:eastAsia="Arial" w:hAnsi="Arial" w:cs="Arial"/>
          <w:sz w:val="22"/>
          <w:szCs w:val="22"/>
        </w:rPr>
      </w:pPr>
    </w:p>
    <w:p w14:paraId="7FBF2DBC" w14:textId="77777777" w:rsidR="008A145B" w:rsidRDefault="008A145B">
      <w:pPr>
        <w:rPr>
          <w:rFonts w:ascii="Arial" w:eastAsia="Arial" w:hAnsi="Arial" w:cs="Arial"/>
          <w:sz w:val="22"/>
          <w:szCs w:val="22"/>
        </w:rPr>
      </w:pPr>
    </w:p>
    <w:p w14:paraId="644A807A" w14:textId="77777777" w:rsidR="008A145B" w:rsidRDefault="008A145B">
      <w:pPr>
        <w:rPr>
          <w:rFonts w:ascii="Arial" w:eastAsia="Arial" w:hAnsi="Arial" w:cs="Arial"/>
          <w:sz w:val="22"/>
          <w:szCs w:val="22"/>
        </w:rPr>
      </w:pPr>
    </w:p>
    <w:p w14:paraId="192FB9D7" w14:textId="77777777" w:rsidR="008A145B" w:rsidRDefault="008A145B">
      <w:pPr>
        <w:rPr>
          <w:rFonts w:ascii="Arial" w:eastAsia="Arial" w:hAnsi="Arial" w:cs="Arial"/>
          <w:sz w:val="22"/>
          <w:szCs w:val="22"/>
        </w:rPr>
      </w:pPr>
    </w:p>
    <w:p w14:paraId="56F927B3" w14:textId="77777777" w:rsidR="008A145B" w:rsidRDefault="008A145B">
      <w:pPr>
        <w:rPr>
          <w:rFonts w:ascii="Arial" w:eastAsia="Arial" w:hAnsi="Arial" w:cs="Arial"/>
          <w:sz w:val="22"/>
          <w:szCs w:val="22"/>
        </w:rPr>
      </w:pPr>
    </w:p>
    <w:p w14:paraId="2F74D984" w14:textId="77777777" w:rsidR="008A145B" w:rsidRDefault="0061483D">
      <w:pPr>
        <w:pStyle w:val="Titre2"/>
        <w:numPr>
          <w:ilvl w:val="0"/>
          <w:numId w:val="16"/>
        </w:numPr>
        <w:spacing w:before="240" w:after="240"/>
        <w:rPr>
          <w:rFonts w:ascii="Arial" w:eastAsia="Arial" w:hAnsi="Arial" w:cs="Arial"/>
          <w:color w:val="0DA0E3"/>
          <w:sz w:val="22"/>
          <w:szCs w:val="22"/>
        </w:rPr>
      </w:pPr>
      <w:bookmarkStart w:id="24" w:name="_44sinio" w:colFirst="0" w:colLast="0"/>
      <w:bookmarkEnd w:id="24"/>
      <w:r>
        <w:rPr>
          <w:rFonts w:ascii="Arial" w:eastAsia="Arial" w:hAnsi="Arial" w:cs="Arial"/>
          <w:color w:val="0DA0E3"/>
          <w:sz w:val="22"/>
          <w:szCs w:val="22"/>
        </w:rPr>
        <w:lastRenderedPageBreak/>
        <w:t>Axe 3 : Accompagnement à l’insertion professionnelle des jeunes</w:t>
      </w:r>
    </w:p>
    <w:p w14:paraId="30C96E7A" w14:textId="77777777" w:rsidR="008A145B" w:rsidRDefault="008A145B">
      <w:pPr>
        <w:rPr>
          <w:rFonts w:ascii="Arial" w:eastAsia="Arial" w:hAnsi="Arial" w:cs="Arial"/>
          <w:sz w:val="22"/>
          <w:szCs w:val="22"/>
        </w:rPr>
      </w:pPr>
    </w:p>
    <w:tbl>
      <w:tblPr>
        <w:tblStyle w:val="af4"/>
        <w:tblW w:w="12150" w:type="dxa"/>
        <w:jc w:val="center"/>
        <w:tblInd w:w="0" w:type="dxa"/>
        <w:tblLayout w:type="fixed"/>
        <w:tblLook w:val="0400" w:firstRow="0" w:lastRow="0" w:firstColumn="0" w:lastColumn="0" w:noHBand="0" w:noVBand="1"/>
      </w:tblPr>
      <w:tblGrid>
        <w:gridCol w:w="3345"/>
        <w:gridCol w:w="4470"/>
        <w:gridCol w:w="4335"/>
      </w:tblGrid>
      <w:tr w:rsidR="008A145B" w14:paraId="6ABC9578" w14:textId="77777777">
        <w:trPr>
          <w:trHeight w:val="584"/>
          <w:jc w:val="center"/>
        </w:trPr>
        <w:tc>
          <w:tcPr>
            <w:tcW w:w="3345"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3AA009C6" w14:textId="77777777" w:rsidR="008A145B" w:rsidRDefault="0061483D">
            <w:pPr>
              <w:jc w:val="both"/>
              <w:rPr>
                <w:rFonts w:ascii="Arial" w:eastAsia="Arial" w:hAnsi="Arial" w:cs="Arial"/>
                <w:color w:val="FFFFFF"/>
                <w:sz w:val="20"/>
                <w:szCs w:val="20"/>
              </w:rPr>
            </w:pPr>
            <w:r>
              <w:rPr>
                <w:rFonts w:ascii="Arial" w:eastAsia="Arial" w:hAnsi="Arial" w:cs="Arial"/>
                <w:b/>
                <w:color w:val="FFFFFF"/>
                <w:sz w:val="20"/>
                <w:szCs w:val="20"/>
              </w:rPr>
              <w:t>Le besoin social recensé</w:t>
            </w:r>
          </w:p>
        </w:tc>
        <w:tc>
          <w:tcPr>
            <w:tcW w:w="4470"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28A3C766" w14:textId="77777777" w:rsidR="008A145B" w:rsidRDefault="0061483D">
            <w:pPr>
              <w:jc w:val="both"/>
              <w:rPr>
                <w:rFonts w:ascii="Arial" w:eastAsia="Arial" w:hAnsi="Arial" w:cs="Arial"/>
                <w:color w:val="FFFFFF"/>
                <w:sz w:val="20"/>
                <w:szCs w:val="20"/>
              </w:rPr>
            </w:pPr>
            <w:r>
              <w:rPr>
                <w:rFonts w:ascii="Arial" w:eastAsia="Arial" w:hAnsi="Arial" w:cs="Arial"/>
                <w:b/>
                <w:color w:val="FFFFFF"/>
                <w:sz w:val="20"/>
                <w:szCs w:val="20"/>
              </w:rPr>
              <w:t>Détail du besoin</w:t>
            </w:r>
          </w:p>
        </w:tc>
        <w:tc>
          <w:tcPr>
            <w:tcW w:w="4335" w:type="dxa"/>
            <w:tcBorders>
              <w:top w:val="single" w:sz="8" w:space="0" w:color="FFFFFF"/>
              <w:left w:val="single" w:sz="8" w:space="0" w:color="FFFFFF"/>
              <w:bottom w:val="single" w:sz="24" w:space="0" w:color="FFFFFF"/>
              <w:right w:val="single" w:sz="8" w:space="0" w:color="FFFFFF"/>
            </w:tcBorders>
            <w:shd w:val="clear" w:color="auto" w:fill="004A84"/>
            <w:tcMar>
              <w:top w:w="72" w:type="dxa"/>
              <w:left w:w="144" w:type="dxa"/>
              <w:bottom w:w="72" w:type="dxa"/>
              <w:right w:w="144" w:type="dxa"/>
            </w:tcMar>
            <w:vAlign w:val="center"/>
          </w:tcPr>
          <w:p w14:paraId="2E255F0F" w14:textId="77777777" w:rsidR="008A145B" w:rsidRDefault="0061483D">
            <w:pPr>
              <w:jc w:val="both"/>
              <w:rPr>
                <w:rFonts w:ascii="Arial" w:eastAsia="Arial" w:hAnsi="Arial" w:cs="Arial"/>
                <w:color w:val="FFFFFF"/>
                <w:sz w:val="20"/>
                <w:szCs w:val="20"/>
              </w:rPr>
            </w:pPr>
            <w:r>
              <w:rPr>
                <w:rFonts w:ascii="Arial" w:eastAsia="Arial" w:hAnsi="Arial" w:cs="Arial"/>
                <w:b/>
                <w:color w:val="FFFFFF"/>
                <w:sz w:val="20"/>
                <w:szCs w:val="20"/>
              </w:rPr>
              <w:t xml:space="preserve">Types d’actions à cibler </w:t>
            </w:r>
            <w:r>
              <w:rPr>
                <w:rFonts w:ascii="Arial" w:eastAsia="Arial" w:hAnsi="Arial" w:cs="Arial"/>
                <w:i/>
                <w:color w:val="FFFFFF"/>
                <w:sz w:val="20"/>
                <w:szCs w:val="20"/>
              </w:rPr>
              <w:t>(voire projets associatifs envisagés)</w:t>
            </w:r>
          </w:p>
        </w:tc>
      </w:tr>
      <w:tr w:rsidR="008A145B" w14:paraId="6A451E88" w14:textId="77777777">
        <w:trPr>
          <w:trHeight w:val="314"/>
          <w:jc w:val="center"/>
        </w:trPr>
        <w:tc>
          <w:tcPr>
            <w:tcW w:w="334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FBF0052" w14:textId="77777777" w:rsidR="008A145B" w:rsidRDefault="0061483D">
            <w:pPr>
              <w:jc w:val="both"/>
              <w:rPr>
                <w:rFonts w:ascii="Arial" w:eastAsia="Arial" w:hAnsi="Arial" w:cs="Arial"/>
                <w:sz w:val="20"/>
                <w:szCs w:val="20"/>
              </w:rPr>
            </w:pPr>
            <w:r>
              <w:rPr>
                <w:rFonts w:ascii="Arial" w:eastAsia="Arial" w:hAnsi="Arial" w:cs="Arial"/>
                <w:sz w:val="20"/>
                <w:szCs w:val="20"/>
              </w:rPr>
              <w:t>Besoin 1 : Des freins périphériques à l’emploi à lever sur un territoire dynamique</w:t>
            </w:r>
            <w:r>
              <w:rPr>
                <w:noProof/>
              </w:rPr>
              <w:drawing>
                <wp:anchor distT="0" distB="0" distL="0" distR="0" simplePos="0" relativeHeight="251661312" behindDoc="1" locked="0" layoutInCell="1" hidden="0" allowOverlap="1" wp14:anchorId="000CB487" wp14:editId="02764975">
                  <wp:simplePos x="0" y="0"/>
                  <wp:positionH relativeFrom="column">
                    <wp:posOffset>-95249</wp:posOffset>
                  </wp:positionH>
                  <wp:positionV relativeFrom="paragraph">
                    <wp:posOffset>100385</wp:posOffset>
                  </wp:positionV>
                  <wp:extent cx="1466850" cy="31055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466850" cy="310557"/>
                          </a:xfrm>
                          <a:prstGeom prst="rect">
                            <a:avLst/>
                          </a:prstGeom>
                          <a:ln/>
                        </pic:spPr>
                      </pic:pic>
                    </a:graphicData>
                  </a:graphic>
                </wp:anchor>
              </w:drawing>
            </w:r>
          </w:p>
        </w:tc>
        <w:tc>
          <w:tcPr>
            <w:tcW w:w="447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D7C40ED" w14:textId="77777777" w:rsidR="008A145B" w:rsidRDefault="0061483D">
            <w:pPr>
              <w:jc w:val="both"/>
              <w:rPr>
                <w:rFonts w:ascii="Arial" w:eastAsia="Arial" w:hAnsi="Arial" w:cs="Arial"/>
                <w:sz w:val="20"/>
                <w:szCs w:val="20"/>
              </w:rPr>
            </w:pPr>
            <w:r>
              <w:rPr>
                <w:rFonts w:ascii="Arial" w:eastAsia="Arial" w:hAnsi="Arial" w:cs="Arial"/>
                <w:sz w:val="20"/>
                <w:szCs w:val="20"/>
              </w:rPr>
              <w:t>Les jeunes rencontrent des difficultés structurelles (logement, alimentation et mobilité dans une moindre me</w:t>
            </w:r>
            <w:r>
              <w:rPr>
                <w:rFonts w:ascii="Arial" w:eastAsia="Arial" w:hAnsi="Arial" w:cs="Arial"/>
                <w:sz w:val="20"/>
                <w:szCs w:val="20"/>
              </w:rPr>
              <w:t>sure) et sociales /comportementales (manque de confiance, manque de réseau, non connaissance des codes, santé mentale, usage du numérique)</w:t>
            </w:r>
          </w:p>
        </w:tc>
        <w:tc>
          <w:tcPr>
            <w:tcW w:w="433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62D39698" w14:textId="77777777" w:rsidR="008A145B" w:rsidRDefault="0061483D">
            <w:pPr>
              <w:jc w:val="both"/>
              <w:rPr>
                <w:rFonts w:ascii="Arial" w:eastAsia="Arial" w:hAnsi="Arial" w:cs="Arial"/>
                <w:sz w:val="20"/>
                <w:szCs w:val="20"/>
              </w:rPr>
            </w:pPr>
            <w:r>
              <w:rPr>
                <w:rFonts w:ascii="Arial" w:eastAsia="Arial" w:hAnsi="Arial" w:cs="Arial"/>
                <w:sz w:val="20"/>
                <w:szCs w:val="20"/>
              </w:rPr>
              <w:t>Développer le mentorat, l’accès à des modèles positifs</w:t>
            </w:r>
          </w:p>
        </w:tc>
      </w:tr>
      <w:tr w:rsidR="008A145B" w14:paraId="55418F1A" w14:textId="77777777">
        <w:trPr>
          <w:trHeight w:val="314"/>
          <w:jc w:val="center"/>
        </w:trPr>
        <w:tc>
          <w:tcPr>
            <w:tcW w:w="334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8B13506" w14:textId="77777777" w:rsidR="008A145B" w:rsidRDefault="0061483D">
            <w:pPr>
              <w:jc w:val="both"/>
              <w:rPr>
                <w:rFonts w:ascii="Arial" w:eastAsia="Arial" w:hAnsi="Arial" w:cs="Arial"/>
                <w:sz w:val="20"/>
                <w:szCs w:val="20"/>
              </w:rPr>
            </w:pPr>
            <w:r>
              <w:rPr>
                <w:rFonts w:ascii="Arial" w:eastAsia="Arial" w:hAnsi="Arial" w:cs="Arial"/>
                <w:sz w:val="20"/>
                <w:szCs w:val="20"/>
              </w:rPr>
              <w:t>Besoin 2 : Des jeunes qui rencontrent des difficultés à const</w:t>
            </w:r>
            <w:r>
              <w:rPr>
                <w:rFonts w:ascii="Arial" w:eastAsia="Arial" w:hAnsi="Arial" w:cs="Arial"/>
                <w:sz w:val="20"/>
                <w:szCs w:val="20"/>
              </w:rPr>
              <w:t>ruire leur projet professionnel</w:t>
            </w:r>
          </w:p>
        </w:tc>
        <w:tc>
          <w:tcPr>
            <w:tcW w:w="447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14C1D6B" w14:textId="77777777" w:rsidR="008A145B" w:rsidRDefault="008A145B">
            <w:pPr>
              <w:jc w:val="both"/>
              <w:rPr>
                <w:rFonts w:ascii="Arial" w:eastAsia="Arial" w:hAnsi="Arial" w:cs="Arial"/>
                <w:sz w:val="20"/>
                <w:szCs w:val="20"/>
              </w:rPr>
            </w:pPr>
          </w:p>
        </w:tc>
        <w:tc>
          <w:tcPr>
            <w:tcW w:w="433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20115DA0" w14:textId="77777777" w:rsidR="008A145B" w:rsidRDefault="0061483D">
            <w:pPr>
              <w:jc w:val="both"/>
              <w:rPr>
                <w:rFonts w:ascii="Arial" w:eastAsia="Arial" w:hAnsi="Arial" w:cs="Arial"/>
                <w:sz w:val="20"/>
                <w:szCs w:val="20"/>
              </w:rPr>
            </w:pPr>
            <w:r>
              <w:rPr>
                <w:rFonts w:ascii="Arial" w:eastAsia="Arial" w:hAnsi="Arial" w:cs="Arial"/>
                <w:sz w:val="20"/>
                <w:szCs w:val="20"/>
              </w:rPr>
              <w:t>Développer les dispositifs d'aide à l'insertion, à l'entreprenariat permettant aux jeunes de découvrir leurs talents et compétences</w:t>
            </w:r>
          </w:p>
        </w:tc>
      </w:tr>
      <w:tr w:rsidR="008A145B" w14:paraId="1931322A" w14:textId="77777777">
        <w:trPr>
          <w:trHeight w:val="314"/>
          <w:jc w:val="center"/>
        </w:trPr>
        <w:tc>
          <w:tcPr>
            <w:tcW w:w="334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4F1BB954" w14:textId="77777777" w:rsidR="008A145B" w:rsidRDefault="0061483D">
            <w:pPr>
              <w:jc w:val="both"/>
              <w:rPr>
                <w:rFonts w:ascii="Arial" w:eastAsia="Arial" w:hAnsi="Arial" w:cs="Arial"/>
                <w:sz w:val="20"/>
                <w:szCs w:val="20"/>
              </w:rPr>
            </w:pPr>
            <w:r>
              <w:rPr>
                <w:rFonts w:ascii="Arial" w:eastAsia="Arial" w:hAnsi="Arial" w:cs="Arial"/>
                <w:sz w:val="20"/>
                <w:szCs w:val="20"/>
              </w:rPr>
              <w:t>Besoin 3 : Une inadéquation entre les besoins des entreprises et les souhaits des jeunes</w:t>
            </w:r>
          </w:p>
        </w:tc>
        <w:tc>
          <w:tcPr>
            <w:tcW w:w="4470"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5A1A008" w14:textId="77777777" w:rsidR="008A145B" w:rsidRDefault="008A145B">
            <w:pPr>
              <w:jc w:val="both"/>
              <w:rPr>
                <w:rFonts w:ascii="Arial" w:eastAsia="Arial" w:hAnsi="Arial" w:cs="Arial"/>
                <w:sz w:val="20"/>
                <w:szCs w:val="20"/>
              </w:rPr>
            </w:pPr>
          </w:p>
        </w:tc>
        <w:tc>
          <w:tcPr>
            <w:tcW w:w="4335"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54854EE9" w14:textId="77777777" w:rsidR="008A145B" w:rsidRDefault="0061483D">
            <w:pPr>
              <w:jc w:val="both"/>
              <w:rPr>
                <w:rFonts w:ascii="Arial" w:eastAsia="Arial" w:hAnsi="Arial" w:cs="Arial"/>
                <w:sz w:val="20"/>
                <w:szCs w:val="20"/>
              </w:rPr>
            </w:pPr>
            <w:r>
              <w:rPr>
                <w:rFonts w:ascii="Arial" w:eastAsia="Arial" w:hAnsi="Arial" w:cs="Arial"/>
                <w:sz w:val="20"/>
                <w:szCs w:val="20"/>
              </w:rPr>
              <w:t>Favoriser la connaissance des mét</w:t>
            </w:r>
            <w:r>
              <w:rPr>
                <w:rFonts w:ascii="Arial" w:eastAsia="Arial" w:hAnsi="Arial" w:cs="Arial"/>
                <w:sz w:val="20"/>
                <w:szCs w:val="20"/>
              </w:rPr>
              <w:t>iers en tension et de l’offre sur le territoire, faciliter l’accès aux stages</w:t>
            </w:r>
          </w:p>
        </w:tc>
      </w:tr>
    </w:tbl>
    <w:p w14:paraId="0F5E2FDB" w14:textId="77777777" w:rsidR="008A145B" w:rsidRDefault="008A145B">
      <w:pPr>
        <w:rPr>
          <w:rFonts w:ascii="Calibri" w:eastAsia="Calibri" w:hAnsi="Calibri" w:cs="Calibri"/>
          <w:highlight w:val="yellow"/>
        </w:rPr>
      </w:pPr>
    </w:p>
    <w:sectPr w:rsidR="008A145B">
      <w:pgSz w:w="16838" w:h="11906" w:orient="landscape"/>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C771" w14:textId="77777777" w:rsidR="00000000" w:rsidRDefault="0061483D">
      <w:r>
        <w:separator/>
      </w:r>
    </w:p>
  </w:endnote>
  <w:endnote w:type="continuationSeparator" w:id="0">
    <w:p w14:paraId="502D4F45" w14:textId="77777777" w:rsidR="00000000" w:rsidRDefault="0061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3C9A" w14:textId="77777777" w:rsidR="008A145B" w:rsidRDefault="0061483D">
    <w:pPr>
      <w:jc w:val="right"/>
      <w:rPr>
        <w:rFonts w:ascii="Calibri" w:eastAsia="Calibri" w:hAnsi="Calibri" w:cs="Calibri"/>
        <w:sz w:val="18"/>
        <w:szCs w:val="18"/>
      </w:rPr>
    </w:pP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Pr>
        <w:rFonts w:ascii="Calibri" w:eastAsia="Calibri" w:hAnsi="Calibri" w:cs="Calibri"/>
        <w:noProof/>
        <w:sz w:val="18"/>
        <w:szCs w:val="18"/>
      </w:rPr>
      <w:t>2</w:t>
    </w:r>
    <w:r>
      <w:rPr>
        <w:rFonts w:ascii="Calibri" w:eastAsia="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E678" w14:textId="77777777" w:rsidR="008A145B" w:rsidRDefault="008A14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CB9A4" w14:textId="77777777" w:rsidR="00000000" w:rsidRDefault="0061483D">
      <w:r>
        <w:separator/>
      </w:r>
    </w:p>
  </w:footnote>
  <w:footnote w:type="continuationSeparator" w:id="0">
    <w:p w14:paraId="058DB819" w14:textId="77777777" w:rsidR="00000000" w:rsidRDefault="0061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3DB"/>
    <w:multiLevelType w:val="multilevel"/>
    <w:tmpl w:val="7604EA36"/>
    <w:lvl w:ilvl="0">
      <w:start w:val="1"/>
      <w:numFmt w:val="bullet"/>
      <w:lvlText w:val="-"/>
      <w:lvlJc w:val="left"/>
      <w:pPr>
        <w:ind w:left="360" w:hanging="360"/>
      </w:pPr>
      <w:rPr>
        <w:sz w:val="20"/>
        <w:szCs w:val="20"/>
      </w:rPr>
    </w:lvl>
    <w:lvl w:ilvl="1">
      <w:start w:val="1"/>
      <w:numFmt w:val="bullet"/>
      <w:lvlText w:val="o"/>
      <w:lvlJc w:val="left"/>
      <w:pPr>
        <w:ind w:left="1080" w:hanging="360"/>
      </w:pPr>
    </w:lvl>
    <w:lvl w:ilvl="2">
      <w:start w:val="1"/>
      <w:numFmt w:val="bullet"/>
      <w:lvlText w:val=""/>
      <w:lvlJc w:val="left"/>
      <w:pPr>
        <w:ind w:left="1800" w:hanging="360"/>
      </w:pPr>
    </w:lvl>
    <w:lvl w:ilvl="3">
      <w:start w:val="1"/>
      <w:numFmt w:val="bullet"/>
      <w:lvlText w:val=""/>
      <w:lvlJc w:val="left"/>
      <w:pPr>
        <w:ind w:left="2520" w:hanging="360"/>
      </w:pPr>
    </w:lvl>
    <w:lvl w:ilvl="4">
      <w:start w:val="1"/>
      <w:numFmt w:val="bullet"/>
      <w:lvlText w:val="o"/>
      <w:lvlJc w:val="left"/>
      <w:pPr>
        <w:ind w:left="3240" w:hanging="360"/>
      </w:pPr>
    </w:lvl>
    <w:lvl w:ilvl="5">
      <w:start w:val="1"/>
      <w:numFmt w:val="bullet"/>
      <w:lvlText w:val=""/>
      <w:lvlJc w:val="left"/>
      <w:pPr>
        <w:ind w:left="3960" w:hanging="360"/>
      </w:pPr>
    </w:lvl>
    <w:lvl w:ilvl="6">
      <w:start w:val="1"/>
      <w:numFmt w:val="bullet"/>
      <w:lvlText w:val=""/>
      <w:lvlJc w:val="left"/>
      <w:pPr>
        <w:ind w:left="4680" w:hanging="360"/>
      </w:pPr>
    </w:lvl>
    <w:lvl w:ilvl="7">
      <w:start w:val="1"/>
      <w:numFmt w:val="bullet"/>
      <w:lvlText w:val="o"/>
      <w:lvlJc w:val="left"/>
      <w:pPr>
        <w:ind w:left="5400" w:hanging="360"/>
      </w:pPr>
    </w:lvl>
    <w:lvl w:ilvl="8">
      <w:start w:val="1"/>
      <w:numFmt w:val="bullet"/>
      <w:lvlText w:val=""/>
      <w:lvlJc w:val="left"/>
      <w:pPr>
        <w:ind w:left="6120" w:hanging="360"/>
      </w:pPr>
    </w:lvl>
  </w:abstractNum>
  <w:abstractNum w:abstractNumId="1" w15:restartNumberingAfterBreak="0">
    <w:nsid w:val="05CD2844"/>
    <w:multiLevelType w:val="multilevel"/>
    <w:tmpl w:val="F73A3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E847A2"/>
    <w:multiLevelType w:val="multilevel"/>
    <w:tmpl w:val="A5426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551D55"/>
    <w:multiLevelType w:val="multilevel"/>
    <w:tmpl w:val="0E38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F364A9"/>
    <w:multiLevelType w:val="multilevel"/>
    <w:tmpl w:val="E82C84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252CC4"/>
    <w:multiLevelType w:val="multilevel"/>
    <w:tmpl w:val="1A347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BA2EF6"/>
    <w:multiLevelType w:val="multilevel"/>
    <w:tmpl w:val="7EAADA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sz w:val="20"/>
        <w:szCs w:val="20"/>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8711174"/>
    <w:multiLevelType w:val="multilevel"/>
    <w:tmpl w:val="94748E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E85046"/>
    <w:multiLevelType w:val="multilevel"/>
    <w:tmpl w:val="A9AE2B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63D1730"/>
    <w:multiLevelType w:val="multilevel"/>
    <w:tmpl w:val="8E94251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0" w15:restartNumberingAfterBreak="0">
    <w:nsid w:val="5AB50CBC"/>
    <w:multiLevelType w:val="multilevel"/>
    <w:tmpl w:val="6E0A10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44" w:hanging="359"/>
      </w:p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A424253"/>
    <w:multiLevelType w:val="multilevel"/>
    <w:tmpl w:val="33861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5B4B0C"/>
    <w:multiLevelType w:val="multilevel"/>
    <w:tmpl w:val="A69C28EC"/>
    <w:lvl w:ilvl="0">
      <w:start w:val="1"/>
      <w:numFmt w:val="decimal"/>
      <w:lvlText w:val=""/>
      <w:lvlJc w:val="left"/>
      <w:pPr>
        <w:ind w:left="0" w:firstLine="0"/>
      </w:pPr>
    </w:lvl>
    <w:lvl w:ilvl="1">
      <w:start w:val="1"/>
      <w:numFmt w:val="decimal"/>
      <w:lvlText w:val="%2)"/>
      <w:lvlJc w:val="left"/>
      <w:pPr>
        <w:ind w:left="72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6E00387D"/>
    <w:multiLevelType w:val="multilevel"/>
    <w:tmpl w:val="9B4AED68"/>
    <w:lvl w:ilvl="0">
      <w:start w:val="1"/>
      <w:numFmt w:val="decimal"/>
      <w:lvlText w:val=""/>
      <w:lvlJc w:val="left"/>
      <w:pPr>
        <w:ind w:left="0" w:firstLine="0"/>
      </w:pPr>
    </w:lvl>
    <w:lvl w:ilvl="1">
      <w:start w:val="1"/>
      <w:numFmt w:val="decimal"/>
      <w:lvlText w:val="%2)"/>
      <w:lvlJc w:val="left"/>
      <w:pPr>
        <w:ind w:left="72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700F482E"/>
    <w:multiLevelType w:val="multilevel"/>
    <w:tmpl w:val="A120ECF0"/>
    <w:lvl w:ilvl="0">
      <w:start w:val="1"/>
      <w:numFmt w:val="decimal"/>
      <w:lvlText w:val=""/>
      <w:lvlJc w:val="left"/>
      <w:pPr>
        <w:ind w:left="0" w:firstLine="0"/>
      </w:pPr>
    </w:lvl>
    <w:lvl w:ilvl="1">
      <w:start w:val="1"/>
      <w:numFmt w:val="decimal"/>
      <w:lvlText w:val="%2)"/>
      <w:lvlJc w:val="left"/>
      <w:pPr>
        <w:ind w:left="720" w:hanging="36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7EEB5788"/>
    <w:multiLevelType w:val="multilevel"/>
    <w:tmpl w:val="92BCDA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7846661">
    <w:abstractNumId w:val="8"/>
  </w:num>
  <w:num w:numId="2" w16cid:durableId="202132507">
    <w:abstractNumId w:val="7"/>
  </w:num>
  <w:num w:numId="3" w16cid:durableId="597832075">
    <w:abstractNumId w:val="15"/>
  </w:num>
  <w:num w:numId="4" w16cid:durableId="1550650821">
    <w:abstractNumId w:val="3"/>
  </w:num>
  <w:num w:numId="5" w16cid:durableId="1689990238">
    <w:abstractNumId w:val="4"/>
  </w:num>
  <w:num w:numId="6" w16cid:durableId="693262679">
    <w:abstractNumId w:val="1"/>
  </w:num>
  <w:num w:numId="7" w16cid:durableId="657345205">
    <w:abstractNumId w:val="10"/>
  </w:num>
  <w:num w:numId="8" w16cid:durableId="1508250051">
    <w:abstractNumId w:val="2"/>
  </w:num>
  <w:num w:numId="9" w16cid:durableId="1410418272">
    <w:abstractNumId w:val="6"/>
  </w:num>
  <w:num w:numId="10" w16cid:durableId="248663839">
    <w:abstractNumId w:val="5"/>
  </w:num>
  <w:num w:numId="11" w16cid:durableId="1524976772">
    <w:abstractNumId w:val="14"/>
  </w:num>
  <w:num w:numId="12" w16cid:durableId="464354657">
    <w:abstractNumId w:val="12"/>
  </w:num>
  <w:num w:numId="13" w16cid:durableId="161704470">
    <w:abstractNumId w:val="0"/>
  </w:num>
  <w:num w:numId="14" w16cid:durableId="1775128817">
    <w:abstractNumId w:val="9"/>
  </w:num>
  <w:num w:numId="15" w16cid:durableId="819267222">
    <w:abstractNumId w:val="13"/>
  </w:num>
  <w:num w:numId="16" w16cid:durableId="11706764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45B"/>
    <w:rsid w:val="0061483D"/>
    <w:rsid w:val="008A1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FEA6"/>
  <w15:docId w15:val="{11BF619E-0E37-4C2A-B3B2-259E21B3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tabs>
        <w:tab w:val="left" w:pos="0"/>
      </w:tabs>
      <w:spacing w:before="240"/>
      <w:outlineLvl w:val="0"/>
    </w:pPr>
    <w:rPr>
      <w:rFonts w:ascii="Calibri" w:eastAsia="Calibri" w:hAnsi="Calibri" w:cs="Calibri"/>
      <w:b/>
      <w:color w:val="2E74B5"/>
      <w:sz w:val="28"/>
      <w:szCs w:val="28"/>
    </w:rPr>
  </w:style>
  <w:style w:type="paragraph" w:styleId="Titre2">
    <w:name w:val="heading 2"/>
    <w:basedOn w:val="Normal"/>
    <w:next w:val="Normal"/>
    <w:uiPriority w:val="9"/>
    <w:unhideWhenUsed/>
    <w:qFormat/>
    <w:pPr>
      <w:keepNext/>
      <w:keepLines/>
      <w:spacing w:before="120"/>
      <w:ind w:left="720" w:hanging="360"/>
      <w:outlineLvl w:val="1"/>
    </w:pPr>
    <w:rPr>
      <w:rFonts w:ascii="Calibri" w:eastAsia="Calibri" w:hAnsi="Calibri" w:cs="Calibri"/>
      <w:b/>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3" w:type="dxa"/>
        <w:bottom w:w="0" w:type="dxa"/>
        <w:right w:w="108" w:type="dxa"/>
      </w:tblCellMar>
    </w:tblPr>
  </w:style>
  <w:style w:type="table" w:customStyle="1" w:styleId="a1">
    <w:basedOn w:val="TableNormal"/>
    <w:tblPr>
      <w:tblStyleRowBandSize w:val="1"/>
      <w:tblStyleColBandSize w:val="1"/>
      <w:tblCellMar>
        <w:top w:w="0" w:type="dxa"/>
        <w:left w:w="103" w:type="dxa"/>
        <w:bottom w:w="0" w:type="dxa"/>
        <w:right w:w="108" w:type="dxa"/>
      </w:tblCellMar>
    </w:tblPr>
  </w:style>
  <w:style w:type="table" w:customStyle="1" w:styleId="a2">
    <w:basedOn w:val="TableNormal"/>
    <w:tblPr>
      <w:tblStyleRowBandSize w:val="1"/>
      <w:tblStyleColBandSize w:val="1"/>
      <w:tblCellMar>
        <w:top w:w="0" w:type="dxa"/>
        <w:left w:w="103" w:type="dxa"/>
        <w:bottom w:w="0" w:type="dxa"/>
        <w:right w:w="108" w:type="dxa"/>
      </w:tblCellMar>
    </w:tblPr>
  </w:style>
  <w:style w:type="table" w:customStyle="1" w:styleId="a3">
    <w:basedOn w:val="TableNormal"/>
    <w:tblPr>
      <w:tblStyleRowBandSize w:val="1"/>
      <w:tblStyleColBandSize w:val="1"/>
      <w:tblCellMar>
        <w:top w:w="0" w:type="dxa"/>
        <w:left w:w="103" w:type="dxa"/>
        <w:bottom w:w="0" w:type="dxa"/>
        <w:right w:w="108" w:type="dxa"/>
      </w:tblCellMar>
    </w:tblPr>
  </w:style>
  <w:style w:type="table" w:customStyle="1" w:styleId="a4">
    <w:basedOn w:val="TableNormal"/>
    <w:tblPr>
      <w:tblStyleRowBandSize w:val="1"/>
      <w:tblStyleColBandSize w:val="1"/>
      <w:tblCellMar>
        <w:top w:w="0" w:type="dxa"/>
        <w:left w:w="103" w:type="dxa"/>
        <w:bottom w:w="0" w:type="dxa"/>
        <w:right w:w="108" w:type="dxa"/>
      </w:tblCellMar>
    </w:tblPr>
  </w:style>
  <w:style w:type="table" w:customStyle="1" w:styleId="a5">
    <w:basedOn w:val="TableNormal"/>
    <w:tblPr>
      <w:tblStyleRowBandSize w:val="1"/>
      <w:tblStyleColBandSize w:val="1"/>
      <w:tblCellMar>
        <w:top w:w="0" w:type="dxa"/>
        <w:left w:w="103" w:type="dxa"/>
        <w:bottom w:w="0" w:type="dxa"/>
        <w:right w:w="108" w:type="dxa"/>
      </w:tblCellMar>
    </w:tblPr>
  </w:style>
  <w:style w:type="table" w:customStyle="1" w:styleId="a6">
    <w:basedOn w:val="TableNormal"/>
    <w:tblPr>
      <w:tblStyleRowBandSize w:val="1"/>
      <w:tblStyleColBandSize w:val="1"/>
      <w:tblCellMar>
        <w:top w:w="0" w:type="dxa"/>
        <w:left w:w="103" w:type="dxa"/>
        <w:bottom w:w="0" w:type="dxa"/>
        <w:right w:w="108" w:type="dxa"/>
      </w:tblCellMar>
    </w:tblPr>
  </w:style>
  <w:style w:type="table" w:customStyle="1" w:styleId="a7">
    <w:basedOn w:val="TableNormal"/>
    <w:tblPr>
      <w:tblStyleRowBandSize w:val="1"/>
      <w:tblStyleColBandSize w:val="1"/>
      <w:tblCellMar>
        <w:top w:w="0" w:type="dxa"/>
        <w:left w:w="103" w:type="dxa"/>
        <w:bottom w:w="0" w:type="dxa"/>
        <w:right w:w="108" w:type="dxa"/>
      </w:tblCellMar>
    </w:tblPr>
  </w:style>
  <w:style w:type="table" w:customStyle="1" w:styleId="a8">
    <w:basedOn w:val="TableNormal"/>
    <w:tblPr>
      <w:tblStyleRowBandSize w:val="1"/>
      <w:tblStyleColBandSize w:val="1"/>
      <w:tblCellMar>
        <w:top w:w="0" w:type="dxa"/>
        <w:left w:w="103" w:type="dxa"/>
        <w:bottom w:w="0" w:type="dxa"/>
        <w:right w:w="108" w:type="dxa"/>
      </w:tblCellMar>
    </w:tblPr>
  </w:style>
  <w:style w:type="table" w:customStyle="1" w:styleId="a9">
    <w:basedOn w:val="TableNormal"/>
    <w:tblPr>
      <w:tblStyleRowBandSize w:val="1"/>
      <w:tblStyleColBandSize w:val="1"/>
      <w:tblCellMar>
        <w:top w:w="0" w:type="dxa"/>
        <w:left w:w="103" w:type="dxa"/>
        <w:bottom w:w="0" w:type="dxa"/>
        <w:right w:w="108" w:type="dxa"/>
      </w:tblCellMar>
    </w:tblPr>
  </w:style>
  <w:style w:type="table" w:customStyle="1" w:styleId="aa">
    <w:basedOn w:val="TableNormal"/>
    <w:tblPr>
      <w:tblStyleRowBandSize w:val="1"/>
      <w:tblStyleColBandSize w:val="1"/>
      <w:tblCellMar>
        <w:top w:w="0" w:type="dxa"/>
        <w:left w:w="103" w:type="dxa"/>
        <w:bottom w:w="0" w:type="dxa"/>
        <w:right w:w="108" w:type="dxa"/>
      </w:tblCellMar>
    </w:tblPr>
  </w:style>
  <w:style w:type="table" w:customStyle="1" w:styleId="ab">
    <w:basedOn w:val="TableNormal"/>
    <w:tblPr>
      <w:tblStyleRowBandSize w:val="1"/>
      <w:tblStyleColBandSize w:val="1"/>
      <w:tblCellMar>
        <w:top w:w="0" w:type="dxa"/>
        <w:left w:w="103" w:type="dxa"/>
        <w:bottom w:w="0" w:type="dxa"/>
        <w:right w:w="108" w:type="dxa"/>
      </w:tblCellMar>
    </w:tblPr>
  </w:style>
  <w:style w:type="table" w:customStyle="1" w:styleId="ac">
    <w:basedOn w:val="TableNormal"/>
    <w:tblPr>
      <w:tblStyleRowBandSize w:val="1"/>
      <w:tblStyleColBandSize w:val="1"/>
      <w:tblCellMar>
        <w:top w:w="0" w:type="dxa"/>
        <w:left w:w="103" w:type="dxa"/>
        <w:bottom w:w="0" w:type="dxa"/>
        <w:right w:w="108" w:type="dxa"/>
      </w:tblCellMar>
    </w:tblPr>
  </w:style>
  <w:style w:type="table" w:customStyle="1" w:styleId="ad">
    <w:basedOn w:val="TableNormal"/>
    <w:tblPr>
      <w:tblStyleRowBandSize w:val="1"/>
      <w:tblStyleColBandSize w:val="1"/>
      <w:tblCellMar>
        <w:top w:w="0" w:type="dxa"/>
        <w:left w:w="103" w:type="dxa"/>
        <w:bottom w:w="0" w:type="dxa"/>
        <w:right w:w="108" w:type="dxa"/>
      </w:tblCellMar>
    </w:tblPr>
  </w:style>
  <w:style w:type="table" w:customStyle="1" w:styleId="ae">
    <w:basedOn w:val="TableNormal"/>
    <w:tblPr>
      <w:tblStyleRowBandSize w:val="1"/>
      <w:tblStyleColBandSize w:val="1"/>
      <w:tblCellMar>
        <w:top w:w="0" w:type="dxa"/>
        <w:left w:w="103" w:type="dxa"/>
        <w:bottom w:w="0" w:type="dxa"/>
        <w:right w:w="108" w:type="dxa"/>
      </w:tblCellMar>
    </w:tblPr>
  </w:style>
  <w:style w:type="table" w:customStyle="1" w:styleId="af">
    <w:basedOn w:val="TableNormal"/>
    <w:tblPr>
      <w:tblStyleRowBandSize w:val="1"/>
      <w:tblStyleColBandSize w:val="1"/>
      <w:tblCellMar>
        <w:top w:w="0" w:type="dxa"/>
        <w:left w:w="103" w:type="dxa"/>
        <w:bottom w:w="0" w:type="dxa"/>
        <w:right w:w="108" w:type="dxa"/>
      </w:tblCellMar>
    </w:tblPr>
  </w:style>
  <w:style w:type="table" w:customStyle="1" w:styleId="af0">
    <w:basedOn w:val="TableNormal"/>
    <w:tblPr>
      <w:tblStyleRowBandSize w:val="1"/>
      <w:tblStyleColBandSize w:val="1"/>
      <w:tblCellMar>
        <w:top w:w="0" w:type="dxa"/>
        <w:left w:w="103" w:type="dxa"/>
        <w:bottom w:w="0" w:type="dxa"/>
        <w:right w:w="108" w:type="dxa"/>
      </w:tblCellMar>
    </w:tblPr>
  </w:style>
  <w:style w:type="table" w:customStyle="1" w:styleId="af1">
    <w:basedOn w:val="TableNormal"/>
    <w:tblPr>
      <w:tblStyleRowBandSize w:val="1"/>
      <w:tblStyleColBandSize w:val="1"/>
      <w:tblCellMar>
        <w:top w:w="0" w:type="dxa"/>
        <w:left w:w="103" w:type="dxa"/>
        <w:bottom w:w="0" w:type="dxa"/>
        <w:right w:w="108" w:type="dxa"/>
      </w:tblCellMar>
    </w:tblPr>
  </w:style>
  <w:style w:type="table" w:customStyle="1" w:styleId="af2">
    <w:basedOn w:val="TableNormal"/>
    <w:tblPr>
      <w:tblStyleRowBandSize w:val="1"/>
      <w:tblStyleColBandSize w:val="1"/>
      <w:tblCellMar>
        <w:top w:w="0" w:type="dxa"/>
        <w:left w:w="0" w:type="dxa"/>
        <w:bottom w:w="0" w:type="dxa"/>
        <w:right w:w="0" w:type="dxa"/>
      </w:tblCellMar>
    </w:tblPr>
  </w:style>
  <w:style w:type="table" w:customStyle="1" w:styleId="af3">
    <w:basedOn w:val="TableNormal"/>
    <w:tblPr>
      <w:tblStyleRowBandSize w:val="1"/>
      <w:tblStyleColBandSize w:val="1"/>
      <w:tblCellMar>
        <w:top w:w="0" w:type="dxa"/>
        <w:left w:w="0" w:type="dxa"/>
        <w:bottom w:w="0" w:type="dxa"/>
        <w:right w:w="0" w:type="dxa"/>
      </w:tblCellMar>
    </w:tblPr>
  </w:style>
  <w:style w:type="table" w:customStyle="1" w:styleId="af4">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rie-christine.bel@fondation-orlean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t-franc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laurent.fesneau@fondation-orle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3814</Words>
  <Characters>20977</Characters>
  <Application>Microsoft Office Word</Application>
  <DocSecurity>0</DocSecurity>
  <Lines>174</Lines>
  <Paragraphs>49</Paragraphs>
  <ScaleCrop>false</ScaleCrop>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Bel</dc:creator>
  <cp:lastModifiedBy>Mc Bel</cp:lastModifiedBy>
  <cp:revision>2</cp:revision>
  <dcterms:created xsi:type="dcterms:W3CDTF">2023-07-06T16:08:00Z</dcterms:created>
  <dcterms:modified xsi:type="dcterms:W3CDTF">2023-07-06T16:08:00Z</dcterms:modified>
</cp:coreProperties>
</file>